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843" w:rsidRPr="006C088B" w:rsidRDefault="00767843" w:rsidP="00767843">
      <w:pPr>
        <w:spacing w:after="0" w:line="408" w:lineRule="auto"/>
        <w:ind w:left="120"/>
        <w:jc w:val="center"/>
        <w:rPr>
          <w:lang w:val="ru-RU"/>
        </w:rPr>
      </w:pPr>
      <w:bookmarkStart w:id="0" w:name="block-2593121"/>
      <w:r w:rsidRPr="006C088B">
        <w:rPr>
          <w:rFonts w:ascii="Times New Roman" w:hAnsi="Times New Roman"/>
          <w:b/>
          <w:color w:val="000000"/>
          <w:sz w:val="28"/>
          <w:lang w:val="ru-RU"/>
        </w:rPr>
        <w:t>МИНИСТЕРСТВО ПРОСВЕЩЕНИЯ РОССИЙСКОЙ ФЕДЕРАЦИИ</w:t>
      </w:r>
    </w:p>
    <w:p w:rsidR="00767843" w:rsidRPr="006C088B" w:rsidRDefault="00767843" w:rsidP="00767843">
      <w:pPr>
        <w:spacing w:after="0" w:line="408" w:lineRule="auto"/>
        <w:ind w:left="120"/>
        <w:jc w:val="center"/>
        <w:rPr>
          <w:lang w:val="ru-RU"/>
        </w:rPr>
      </w:pPr>
      <w:r w:rsidRPr="006C088B">
        <w:rPr>
          <w:rFonts w:ascii="Times New Roman" w:hAnsi="Times New Roman"/>
          <w:b/>
          <w:color w:val="000000"/>
          <w:sz w:val="28"/>
          <w:lang w:val="ru-RU"/>
        </w:rPr>
        <w:t>‌‌‌‌‌</w:t>
      </w:r>
      <w:r w:rsidRPr="006C088B">
        <w:rPr>
          <w:rFonts w:ascii="Times New Roman" w:hAnsi="Times New Roman"/>
          <w:color w:val="000000"/>
          <w:sz w:val="28"/>
          <w:lang w:val="ru-RU"/>
        </w:rPr>
        <w:t>​</w:t>
      </w:r>
    </w:p>
    <w:p w:rsidR="00767843" w:rsidRPr="006C088B" w:rsidRDefault="00767843" w:rsidP="00767843">
      <w:pPr>
        <w:spacing w:after="0" w:line="408" w:lineRule="auto"/>
        <w:ind w:left="120"/>
        <w:jc w:val="center"/>
        <w:rPr>
          <w:lang w:val="ru-RU"/>
        </w:rPr>
      </w:pPr>
      <w:r w:rsidRPr="006C088B">
        <w:rPr>
          <w:rFonts w:ascii="Times New Roman" w:hAnsi="Times New Roman"/>
          <w:b/>
          <w:color w:val="000000"/>
          <w:sz w:val="28"/>
          <w:lang w:val="ru-RU"/>
        </w:rPr>
        <w:t xml:space="preserve">МБОУ </w:t>
      </w:r>
      <w:proofErr w:type="gramStart"/>
      <w:r w:rsidRPr="006C088B">
        <w:rPr>
          <w:rFonts w:ascii="Times New Roman" w:hAnsi="Times New Roman"/>
          <w:b/>
          <w:color w:val="000000"/>
          <w:sz w:val="28"/>
          <w:lang w:val="ru-RU"/>
        </w:rPr>
        <w:t>Куйбышевская</w:t>
      </w:r>
      <w:proofErr w:type="gramEnd"/>
      <w:r w:rsidRPr="006C088B">
        <w:rPr>
          <w:rFonts w:ascii="Times New Roman" w:hAnsi="Times New Roman"/>
          <w:b/>
          <w:color w:val="000000"/>
          <w:sz w:val="28"/>
          <w:lang w:val="ru-RU"/>
        </w:rPr>
        <w:t xml:space="preserve"> СОШ им. А.А. Гречко</w:t>
      </w:r>
    </w:p>
    <w:p w:rsidR="00767843" w:rsidRPr="006C088B" w:rsidRDefault="00767843" w:rsidP="00767843">
      <w:pPr>
        <w:spacing w:after="0"/>
        <w:ind w:left="120"/>
        <w:rPr>
          <w:lang w:val="ru-RU"/>
        </w:rPr>
      </w:pPr>
    </w:p>
    <w:p w:rsidR="00767843" w:rsidRPr="006C088B" w:rsidRDefault="00767843" w:rsidP="00767843">
      <w:pPr>
        <w:spacing w:after="0"/>
        <w:ind w:left="120"/>
        <w:rPr>
          <w:lang w:val="ru-RU"/>
        </w:rPr>
      </w:pPr>
    </w:p>
    <w:p w:rsidR="00767843" w:rsidRPr="006C088B" w:rsidRDefault="00767843" w:rsidP="00767843">
      <w:pPr>
        <w:spacing w:after="0"/>
        <w:ind w:left="120"/>
        <w:rPr>
          <w:lang w:val="ru-RU"/>
        </w:rPr>
      </w:pPr>
    </w:p>
    <w:p w:rsidR="00767843" w:rsidRPr="006C088B" w:rsidRDefault="00767843" w:rsidP="00767843">
      <w:pPr>
        <w:spacing w:after="0"/>
        <w:ind w:left="120"/>
        <w:rPr>
          <w:lang w:val="ru-RU"/>
        </w:rPr>
      </w:pPr>
    </w:p>
    <w:tbl>
      <w:tblPr>
        <w:tblW w:w="0" w:type="auto"/>
        <w:tblLook w:val="04A0"/>
      </w:tblPr>
      <w:tblGrid>
        <w:gridCol w:w="3114"/>
        <w:gridCol w:w="3115"/>
        <w:gridCol w:w="3115"/>
      </w:tblGrid>
      <w:tr w:rsidR="00767843" w:rsidRPr="00A81FEE" w:rsidTr="008706EA">
        <w:tc>
          <w:tcPr>
            <w:tcW w:w="3114" w:type="dxa"/>
          </w:tcPr>
          <w:p w:rsidR="00767843" w:rsidRPr="006C088B" w:rsidRDefault="00767843" w:rsidP="008706EA">
            <w:pPr>
              <w:autoSpaceDE w:val="0"/>
              <w:autoSpaceDN w:val="0"/>
              <w:spacing w:after="120"/>
              <w:jc w:val="both"/>
              <w:rPr>
                <w:rFonts w:ascii="Times New Roman" w:eastAsia="Times New Roman" w:hAnsi="Times New Roman"/>
                <w:color w:val="000000"/>
                <w:sz w:val="28"/>
                <w:szCs w:val="28"/>
                <w:lang w:val="ru-RU"/>
              </w:rPr>
            </w:pPr>
            <w:r w:rsidRPr="006C088B">
              <w:rPr>
                <w:rFonts w:ascii="Times New Roman" w:eastAsia="Times New Roman" w:hAnsi="Times New Roman"/>
                <w:color w:val="000000"/>
                <w:sz w:val="28"/>
                <w:szCs w:val="28"/>
                <w:lang w:val="ru-RU"/>
              </w:rPr>
              <w:t>РАССМОТРЕНО</w:t>
            </w:r>
          </w:p>
          <w:p w:rsidR="00767843" w:rsidRPr="006C088B" w:rsidRDefault="00767843" w:rsidP="008706EA">
            <w:pPr>
              <w:autoSpaceDE w:val="0"/>
              <w:autoSpaceDN w:val="0"/>
              <w:spacing w:after="120"/>
              <w:rPr>
                <w:rFonts w:ascii="Times New Roman" w:eastAsia="Times New Roman" w:hAnsi="Times New Roman"/>
                <w:color w:val="000000"/>
                <w:sz w:val="28"/>
                <w:szCs w:val="28"/>
                <w:lang w:val="ru-RU"/>
              </w:rPr>
            </w:pPr>
            <w:r w:rsidRPr="006C088B">
              <w:rPr>
                <w:rFonts w:ascii="Times New Roman" w:eastAsia="Times New Roman" w:hAnsi="Times New Roman"/>
                <w:color w:val="000000"/>
                <w:sz w:val="28"/>
                <w:szCs w:val="28"/>
                <w:lang w:val="ru-RU"/>
              </w:rPr>
              <w:t>Руководитель МО</w:t>
            </w:r>
          </w:p>
          <w:p w:rsidR="00767843" w:rsidRPr="006C088B" w:rsidRDefault="00767843" w:rsidP="008706EA">
            <w:pPr>
              <w:autoSpaceDE w:val="0"/>
              <w:autoSpaceDN w:val="0"/>
              <w:spacing w:after="120" w:line="240" w:lineRule="auto"/>
              <w:rPr>
                <w:rFonts w:ascii="Times New Roman" w:eastAsia="Times New Roman" w:hAnsi="Times New Roman"/>
                <w:color w:val="000000"/>
                <w:sz w:val="24"/>
                <w:szCs w:val="24"/>
                <w:lang w:val="ru-RU"/>
              </w:rPr>
            </w:pPr>
            <w:r w:rsidRPr="006C088B">
              <w:rPr>
                <w:rFonts w:ascii="Times New Roman" w:eastAsia="Times New Roman" w:hAnsi="Times New Roman"/>
                <w:color w:val="000000"/>
                <w:sz w:val="24"/>
                <w:szCs w:val="24"/>
                <w:lang w:val="ru-RU"/>
              </w:rPr>
              <w:t xml:space="preserve">________________________ </w:t>
            </w:r>
          </w:p>
          <w:p w:rsidR="00767843" w:rsidRPr="006C088B" w:rsidRDefault="00767843" w:rsidP="008706EA">
            <w:pPr>
              <w:autoSpaceDE w:val="0"/>
              <w:autoSpaceDN w:val="0"/>
              <w:spacing w:after="0" w:line="240" w:lineRule="auto"/>
              <w:rPr>
                <w:rFonts w:ascii="Times New Roman" w:eastAsia="Times New Roman" w:hAnsi="Times New Roman"/>
                <w:color w:val="000000"/>
                <w:sz w:val="24"/>
                <w:szCs w:val="24"/>
                <w:lang w:val="ru-RU"/>
              </w:rPr>
            </w:pPr>
            <w:r w:rsidRPr="006C088B">
              <w:rPr>
                <w:rFonts w:ascii="Times New Roman" w:eastAsia="Times New Roman" w:hAnsi="Times New Roman"/>
                <w:color w:val="000000"/>
                <w:sz w:val="24"/>
                <w:szCs w:val="24"/>
                <w:lang w:val="ru-RU"/>
              </w:rPr>
              <w:t xml:space="preserve">   </w:t>
            </w:r>
            <w:proofErr w:type="spellStart"/>
            <w:r w:rsidRPr="006C088B">
              <w:rPr>
                <w:rFonts w:ascii="Times New Roman" w:eastAsia="Times New Roman" w:hAnsi="Times New Roman"/>
                <w:color w:val="000000"/>
                <w:sz w:val="24"/>
                <w:szCs w:val="24"/>
                <w:lang w:val="ru-RU"/>
              </w:rPr>
              <w:t>Кучмиева</w:t>
            </w:r>
            <w:proofErr w:type="spellEnd"/>
            <w:r w:rsidRPr="006C088B">
              <w:rPr>
                <w:rFonts w:ascii="Times New Roman" w:eastAsia="Times New Roman" w:hAnsi="Times New Roman"/>
                <w:color w:val="000000"/>
                <w:sz w:val="24"/>
                <w:szCs w:val="24"/>
                <w:lang w:val="ru-RU"/>
              </w:rPr>
              <w:t xml:space="preserve"> С.А.</w:t>
            </w:r>
          </w:p>
          <w:p w:rsidR="00767843" w:rsidRDefault="00767843" w:rsidP="008706EA">
            <w:pPr>
              <w:autoSpaceDE w:val="0"/>
              <w:autoSpaceDN w:val="0"/>
              <w:spacing w:after="0" w:line="240" w:lineRule="auto"/>
              <w:rPr>
                <w:rFonts w:ascii="Times New Roman" w:eastAsia="Times New Roman" w:hAnsi="Times New Roman"/>
                <w:color w:val="000000"/>
                <w:sz w:val="24"/>
                <w:szCs w:val="24"/>
              </w:rPr>
            </w:pPr>
            <w:r w:rsidRPr="006C088B">
              <w:rPr>
                <w:rFonts w:ascii="Times New Roman" w:eastAsia="Times New Roman" w:hAnsi="Times New Roman"/>
                <w:color w:val="000000"/>
                <w:sz w:val="24"/>
                <w:szCs w:val="24"/>
                <w:lang w:val="ru-RU"/>
              </w:rPr>
              <w:t xml:space="preserve"> </w:t>
            </w:r>
            <w:proofErr w:type="spellStart"/>
            <w:r>
              <w:rPr>
                <w:rFonts w:ascii="Times New Roman" w:eastAsia="Times New Roman" w:hAnsi="Times New Roman"/>
                <w:color w:val="000000"/>
                <w:sz w:val="24"/>
                <w:szCs w:val="24"/>
              </w:rPr>
              <w:t>Протокол</w:t>
            </w:r>
            <w:proofErr w:type="spellEnd"/>
            <w:r>
              <w:rPr>
                <w:rFonts w:ascii="Times New Roman" w:eastAsia="Times New Roman" w:hAnsi="Times New Roman"/>
                <w:color w:val="000000"/>
                <w:sz w:val="24"/>
                <w:szCs w:val="24"/>
              </w:rPr>
              <w:t xml:space="preserve"> №     </w:t>
            </w:r>
          </w:p>
          <w:p w:rsidR="00767843" w:rsidRDefault="00767843" w:rsidP="008706E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___.08.2023г   </w:t>
            </w:r>
          </w:p>
          <w:p w:rsidR="00767843" w:rsidRPr="0040209D" w:rsidRDefault="00767843" w:rsidP="008706EA">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767843" w:rsidRDefault="00767843" w:rsidP="008706E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8"/>
                <w:szCs w:val="28"/>
              </w:rPr>
              <w:t xml:space="preserve"> </w:t>
            </w:r>
          </w:p>
          <w:p w:rsidR="00767843" w:rsidRPr="0040209D" w:rsidRDefault="00767843" w:rsidP="008706EA">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767843" w:rsidRPr="006C088B" w:rsidRDefault="00767843" w:rsidP="008706EA">
            <w:pPr>
              <w:autoSpaceDE w:val="0"/>
              <w:autoSpaceDN w:val="0"/>
              <w:spacing w:after="120"/>
              <w:rPr>
                <w:rFonts w:ascii="Times New Roman" w:eastAsia="Times New Roman" w:hAnsi="Times New Roman"/>
                <w:color w:val="000000"/>
                <w:sz w:val="28"/>
                <w:szCs w:val="28"/>
                <w:lang w:val="ru-RU"/>
              </w:rPr>
            </w:pPr>
            <w:r w:rsidRPr="006C088B">
              <w:rPr>
                <w:rFonts w:ascii="Times New Roman" w:eastAsia="Times New Roman" w:hAnsi="Times New Roman"/>
                <w:color w:val="000000"/>
                <w:sz w:val="28"/>
                <w:szCs w:val="28"/>
                <w:lang w:val="ru-RU"/>
              </w:rPr>
              <w:t>УТВЕРЖДЕНО</w:t>
            </w:r>
          </w:p>
          <w:p w:rsidR="00767843" w:rsidRPr="006C088B" w:rsidRDefault="00767843" w:rsidP="008706EA">
            <w:pPr>
              <w:autoSpaceDE w:val="0"/>
              <w:autoSpaceDN w:val="0"/>
              <w:spacing w:after="120"/>
              <w:rPr>
                <w:rFonts w:ascii="Times New Roman" w:eastAsia="Times New Roman" w:hAnsi="Times New Roman"/>
                <w:color w:val="000000"/>
                <w:sz w:val="28"/>
                <w:szCs w:val="28"/>
                <w:lang w:val="ru-RU"/>
              </w:rPr>
            </w:pPr>
            <w:r w:rsidRPr="006C088B">
              <w:rPr>
                <w:rFonts w:ascii="Times New Roman" w:eastAsia="Times New Roman" w:hAnsi="Times New Roman"/>
                <w:color w:val="000000"/>
                <w:sz w:val="28"/>
                <w:szCs w:val="28"/>
                <w:lang w:val="ru-RU"/>
              </w:rPr>
              <w:t>Директор школы</w:t>
            </w:r>
          </w:p>
          <w:p w:rsidR="00767843" w:rsidRPr="006C088B" w:rsidRDefault="00767843" w:rsidP="008706EA">
            <w:pPr>
              <w:autoSpaceDE w:val="0"/>
              <w:autoSpaceDN w:val="0"/>
              <w:spacing w:after="120" w:line="240" w:lineRule="auto"/>
              <w:rPr>
                <w:rFonts w:ascii="Times New Roman" w:eastAsia="Times New Roman" w:hAnsi="Times New Roman"/>
                <w:color w:val="000000"/>
                <w:sz w:val="24"/>
                <w:szCs w:val="24"/>
                <w:lang w:val="ru-RU"/>
              </w:rPr>
            </w:pPr>
            <w:r w:rsidRPr="006C088B">
              <w:rPr>
                <w:rFonts w:ascii="Times New Roman" w:eastAsia="Times New Roman" w:hAnsi="Times New Roman"/>
                <w:color w:val="000000"/>
                <w:sz w:val="24"/>
                <w:szCs w:val="24"/>
                <w:lang w:val="ru-RU"/>
              </w:rPr>
              <w:t xml:space="preserve">________________________ </w:t>
            </w:r>
          </w:p>
          <w:p w:rsidR="00767843" w:rsidRPr="006C088B" w:rsidRDefault="00767843" w:rsidP="008706EA">
            <w:pPr>
              <w:autoSpaceDE w:val="0"/>
              <w:autoSpaceDN w:val="0"/>
              <w:spacing w:after="0" w:line="240" w:lineRule="auto"/>
              <w:rPr>
                <w:rFonts w:ascii="Times New Roman" w:eastAsia="Times New Roman" w:hAnsi="Times New Roman"/>
                <w:color w:val="000000"/>
                <w:sz w:val="24"/>
                <w:szCs w:val="24"/>
                <w:lang w:val="ru-RU"/>
              </w:rPr>
            </w:pPr>
            <w:r w:rsidRPr="006C088B">
              <w:rPr>
                <w:rFonts w:ascii="Times New Roman" w:eastAsia="Times New Roman" w:hAnsi="Times New Roman"/>
                <w:color w:val="000000"/>
                <w:sz w:val="24"/>
                <w:szCs w:val="24"/>
                <w:lang w:val="ru-RU"/>
              </w:rPr>
              <w:t xml:space="preserve">       </w:t>
            </w:r>
            <w:proofErr w:type="spellStart"/>
            <w:r w:rsidRPr="006C088B">
              <w:rPr>
                <w:rFonts w:ascii="Times New Roman" w:eastAsia="Times New Roman" w:hAnsi="Times New Roman"/>
                <w:color w:val="000000"/>
                <w:sz w:val="24"/>
                <w:szCs w:val="24"/>
                <w:lang w:val="ru-RU"/>
              </w:rPr>
              <w:t>Кучина</w:t>
            </w:r>
            <w:proofErr w:type="spellEnd"/>
            <w:r w:rsidRPr="006C088B">
              <w:rPr>
                <w:rFonts w:ascii="Times New Roman" w:eastAsia="Times New Roman" w:hAnsi="Times New Roman"/>
                <w:color w:val="000000"/>
                <w:sz w:val="24"/>
                <w:szCs w:val="24"/>
                <w:lang w:val="ru-RU"/>
              </w:rPr>
              <w:t xml:space="preserve"> Е.А.</w:t>
            </w:r>
          </w:p>
          <w:p w:rsidR="00767843" w:rsidRDefault="00767843" w:rsidP="008706EA">
            <w:pPr>
              <w:autoSpaceDE w:val="0"/>
              <w:autoSpaceDN w:val="0"/>
              <w:spacing w:after="0" w:line="240" w:lineRule="auto"/>
              <w:rPr>
                <w:rFonts w:ascii="Times New Roman" w:eastAsia="Times New Roman" w:hAnsi="Times New Roman"/>
                <w:color w:val="000000"/>
                <w:sz w:val="24"/>
                <w:szCs w:val="24"/>
              </w:rPr>
            </w:pPr>
            <w:r w:rsidRPr="006C088B">
              <w:rPr>
                <w:rFonts w:ascii="Times New Roman" w:eastAsia="Times New Roman" w:hAnsi="Times New Roman"/>
                <w:color w:val="000000"/>
                <w:sz w:val="24"/>
                <w:szCs w:val="24"/>
                <w:lang w:val="ru-RU"/>
              </w:rPr>
              <w:t xml:space="preserve"> </w:t>
            </w:r>
            <w:proofErr w:type="spellStart"/>
            <w:r>
              <w:rPr>
                <w:rFonts w:ascii="Times New Roman" w:eastAsia="Times New Roman" w:hAnsi="Times New Roman"/>
                <w:color w:val="000000"/>
                <w:sz w:val="24"/>
                <w:szCs w:val="24"/>
              </w:rPr>
              <w:t>Приказ</w:t>
            </w:r>
            <w:proofErr w:type="spellEnd"/>
            <w:r>
              <w:rPr>
                <w:rFonts w:ascii="Times New Roman" w:eastAsia="Times New Roman" w:hAnsi="Times New Roman"/>
                <w:color w:val="000000"/>
                <w:sz w:val="24"/>
                <w:szCs w:val="24"/>
              </w:rPr>
              <w:t xml:space="preserve"> №____ОД </w:t>
            </w:r>
          </w:p>
          <w:p w:rsidR="00767843" w:rsidRDefault="00767843" w:rsidP="008706E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proofErr w:type="spellStart"/>
            <w:proofErr w:type="gramStart"/>
            <w:r>
              <w:rPr>
                <w:rFonts w:ascii="Times New Roman" w:eastAsia="Times New Roman" w:hAnsi="Times New Roman"/>
                <w:color w:val="000000"/>
                <w:sz w:val="24"/>
                <w:szCs w:val="24"/>
              </w:rPr>
              <w:t>от</w:t>
            </w:r>
            <w:proofErr w:type="spellEnd"/>
            <w:proofErr w:type="gramEnd"/>
            <w:r>
              <w:rPr>
                <w:rFonts w:ascii="Times New Roman" w:eastAsia="Times New Roman" w:hAnsi="Times New Roman"/>
                <w:color w:val="000000"/>
                <w:sz w:val="24"/>
                <w:szCs w:val="24"/>
              </w:rPr>
              <w:t xml:space="preserve"> __.08.2023.</w:t>
            </w:r>
          </w:p>
          <w:p w:rsidR="00767843" w:rsidRPr="0040209D" w:rsidRDefault="00767843" w:rsidP="008706EA">
            <w:pPr>
              <w:autoSpaceDE w:val="0"/>
              <w:autoSpaceDN w:val="0"/>
              <w:spacing w:after="120" w:line="240" w:lineRule="auto"/>
              <w:jc w:val="both"/>
              <w:rPr>
                <w:rFonts w:ascii="Times New Roman" w:eastAsia="Times New Roman" w:hAnsi="Times New Roman"/>
                <w:color w:val="000000"/>
                <w:sz w:val="24"/>
                <w:szCs w:val="24"/>
              </w:rPr>
            </w:pPr>
          </w:p>
        </w:tc>
      </w:tr>
    </w:tbl>
    <w:p w:rsidR="00767843" w:rsidRPr="00377F87" w:rsidRDefault="00767843" w:rsidP="00767843">
      <w:pPr>
        <w:spacing w:after="0"/>
        <w:ind w:left="120"/>
      </w:pPr>
    </w:p>
    <w:p w:rsidR="00767843" w:rsidRPr="00377F87" w:rsidRDefault="00767843" w:rsidP="00767843">
      <w:pPr>
        <w:spacing w:after="0"/>
        <w:ind w:left="120"/>
      </w:pPr>
      <w:r w:rsidRPr="00377F87">
        <w:rPr>
          <w:rFonts w:ascii="Times New Roman" w:hAnsi="Times New Roman"/>
          <w:color w:val="000000"/>
          <w:sz w:val="28"/>
        </w:rPr>
        <w:t>‌</w:t>
      </w:r>
    </w:p>
    <w:p w:rsidR="00767843" w:rsidRPr="00377F87" w:rsidRDefault="00767843" w:rsidP="00767843">
      <w:pPr>
        <w:spacing w:after="0"/>
        <w:ind w:left="120"/>
      </w:pPr>
    </w:p>
    <w:p w:rsidR="00767843" w:rsidRPr="00377F87" w:rsidRDefault="00767843" w:rsidP="00767843">
      <w:pPr>
        <w:spacing w:after="0"/>
        <w:ind w:left="120"/>
      </w:pPr>
    </w:p>
    <w:p w:rsidR="00767843" w:rsidRPr="00377F87" w:rsidRDefault="00767843" w:rsidP="00767843">
      <w:pPr>
        <w:spacing w:after="0"/>
        <w:ind w:left="120"/>
      </w:pPr>
    </w:p>
    <w:p w:rsidR="00767843" w:rsidRPr="00767843" w:rsidRDefault="00767843" w:rsidP="00767843">
      <w:pPr>
        <w:spacing w:after="0" w:line="408" w:lineRule="auto"/>
        <w:ind w:left="120"/>
        <w:jc w:val="center"/>
        <w:rPr>
          <w:sz w:val="40"/>
          <w:szCs w:val="40"/>
          <w:lang w:val="ru-RU"/>
        </w:rPr>
      </w:pPr>
      <w:r w:rsidRPr="00767843">
        <w:rPr>
          <w:rFonts w:ascii="Times New Roman" w:hAnsi="Times New Roman"/>
          <w:b/>
          <w:color w:val="000000"/>
          <w:sz w:val="40"/>
          <w:szCs w:val="40"/>
          <w:lang w:val="ru-RU"/>
        </w:rPr>
        <w:t>РАБОЧАЯ ПРОГРАММА</w:t>
      </w:r>
    </w:p>
    <w:p w:rsidR="00767843" w:rsidRPr="006C088B" w:rsidRDefault="00767843" w:rsidP="00767843">
      <w:pPr>
        <w:spacing w:after="0" w:line="408" w:lineRule="auto"/>
        <w:ind w:left="120"/>
        <w:jc w:val="center"/>
        <w:rPr>
          <w:rFonts w:ascii="Times New Roman" w:hAnsi="Times New Roman"/>
          <w:b/>
          <w:color w:val="000000"/>
          <w:sz w:val="36"/>
          <w:szCs w:val="36"/>
          <w:lang w:val="ru-RU"/>
        </w:rPr>
      </w:pPr>
      <w:r w:rsidRPr="006C088B">
        <w:rPr>
          <w:rFonts w:ascii="Times New Roman" w:hAnsi="Times New Roman"/>
          <w:color w:val="000000"/>
          <w:sz w:val="36"/>
          <w:szCs w:val="36"/>
          <w:lang w:val="ru-RU"/>
        </w:rPr>
        <w:t xml:space="preserve"> </w:t>
      </w:r>
      <w:r w:rsidRPr="006C088B">
        <w:rPr>
          <w:rFonts w:ascii="Times New Roman" w:hAnsi="Times New Roman"/>
          <w:b/>
          <w:color w:val="000000"/>
          <w:sz w:val="36"/>
          <w:szCs w:val="36"/>
          <w:lang w:val="ru-RU"/>
        </w:rPr>
        <w:t xml:space="preserve">учебного предмета </w:t>
      </w:r>
    </w:p>
    <w:p w:rsidR="00767843" w:rsidRPr="006C088B" w:rsidRDefault="00767843" w:rsidP="00767843">
      <w:pPr>
        <w:spacing w:after="0" w:line="408" w:lineRule="auto"/>
        <w:ind w:left="120"/>
        <w:jc w:val="center"/>
        <w:rPr>
          <w:sz w:val="36"/>
          <w:szCs w:val="36"/>
          <w:lang w:val="ru-RU"/>
        </w:rPr>
      </w:pPr>
      <w:r w:rsidRPr="006C088B">
        <w:rPr>
          <w:rFonts w:ascii="Times New Roman" w:hAnsi="Times New Roman"/>
          <w:b/>
          <w:color w:val="000000"/>
          <w:sz w:val="36"/>
          <w:szCs w:val="36"/>
          <w:lang w:val="ru-RU"/>
        </w:rPr>
        <w:t xml:space="preserve">«Физика. </w:t>
      </w:r>
      <w:r>
        <w:rPr>
          <w:rFonts w:ascii="Times New Roman" w:hAnsi="Times New Roman"/>
          <w:b/>
          <w:color w:val="000000"/>
          <w:sz w:val="36"/>
          <w:szCs w:val="36"/>
          <w:lang w:val="ru-RU"/>
        </w:rPr>
        <w:t>Базовый</w:t>
      </w:r>
      <w:r w:rsidRPr="006C088B">
        <w:rPr>
          <w:rFonts w:ascii="Times New Roman" w:hAnsi="Times New Roman"/>
          <w:b/>
          <w:color w:val="000000"/>
          <w:sz w:val="36"/>
          <w:szCs w:val="36"/>
          <w:lang w:val="ru-RU"/>
        </w:rPr>
        <w:t xml:space="preserve"> уровень»</w:t>
      </w:r>
    </w:p>
    <w:p w:rsidR="00767843" w:rsidRPr="006C088B" w:rsidRDefault="00767843" w:rsidP="00767843">
      <w:pPr>
        <w:spacing w:after="0" w:line="408" w:lineRule="auto"/>
        <w:ind w:left="120"/>
        <w:jc w:val="center"/>
        <w:rPr>
          <w:lang w:val="ru-RU"/>
        </w:rPr>
      </w:pPr>
      <w:r w:rsidRPr="006C088B">
        <w:rPr>
          <w:rFonts w:ascii="Times New Roman" w:hAnsi="Times New Roman"/>
          <w:color w:val="000000"/>
          <w:sz w:val="28"/>
          <w:lang w:val="ru-RU"/>
        </w:rPr>
        <w:t xml:space="preserve">для обучающихся </w:t>
      </w:r>
      <w:r>
        <w:rPr>
          <w:rFonts w:ascii="Times New Roman" w:hAnsi="Times New Roman"/>
          <w:color w:val="000000"/>
          <w:sz w:val="28"/>
          <w:lang w:val="ru-RU"/>
        </w:rPr>
        <w:t>10-11</w:t>
      </w:r>
      <w:r w:rsidRPr="006C088B">
        <w:rPr>
          <w:rFonts w:ascii="Times New Roman" w:hAnsi="Times New Roman"/>
          <w:color w:val="000000"/>
          <w:sz w:val="28"/>
          <w:lang w:val="ru-RU"/>
        </w:rPr>
        <w:t xml:space="preserve"> классов </w:t>
      </w:r>
    </w:p>
    <w:p w:rsidR="00767843" w:rsidRPr="006C088B" w:rsidRDefault="00767843" w:rsidP="00767843">
      <w:pPr>
        <w:spacing w:after="0"/>
        <w:ind w:left="120"/>
        <w:jc w:val="center"/>
        <w:rPr>
          <w:lang w:val="ru-RU"/>
        </w:rPr>
      </w:pPr>
    </w:p>
    <w:p w:rsidR="00767843" w:rsidRPr="006C088B" w:rsidRDefault="00767843" w:rsidP="00767843">
      <w:pPr>
        <w:spacing w:after="0"/>
        <w:ind w:left="120"/>
        <w:jc w:val="center"/>
        <w:rPr>
          <w:lang w:val="ru-RU"/>
        </w:rPr>
      </w:pPr>
    </w:p>
    <w:p w:rsidR="00767843" w:rsidRPr="006C088B" w:rsidRDefault="00767843" w:rsidP="00767843">
      <w:pPr>
        <w:spacing w:after="0"/>
        <w:ind w:left="120"/>
        <w:jc w:val="center"/>
        <w:rPr>
          <w:lang w:val="ru-RU"/>
        </w:rPr>
      </w:pPr>
    </w:p>
    <w:p w:rsidR="00767843" w:rsidRPr="006C088B" w:rsidRDefault="00767843" w:rsidP="00767843">
      <w:pPr>
        <w:spacing w:after="0"/>
        <w:ind w:left="120"/>
        <w:jc w:val="center"/>
        <w:rPr>
          <w:lang w:val="ru-RU"/>
        </w:rPr>
      </w:pPr>
    </w:p>
    <w:p w:rsidR="00767843" w:rsidRPr="006C088B" w:rsidRDefault="00767843" w:rsidP="00767843">
      <w:pPr>
        <w:spacing w:after="0"/>
        <w:ind w:left="120"/>
        <w:jc w:val="center"/>
        <w:rPr>
          <w:lang w:val="ru-RU"/>
        </w:rPr>
      </w:pPr>
    </w:p>
    <w:p w:rsidR="00767843" w:rsidRPr="006C088B" w:rsidRDefault="00767843" w:rsidP="00767843">
      <w:pPr>
        <w:spacing w:after="0"/>
        <w:ind w:left="120"/>
        <w:jc w:val="center"/>
        <w:rPr>
          <w:lang w:val="ru-RU"/>
        </w:rPr>
      </w:pPr>
    </w:p>
    <w:p w:rsidR="00767843" w:rsidRPr="006C088B" w:rsidRDefault="00767843" w:rsidP="00767843">
      <w:pPr>
        <w:spacing w:after="0"/>
        <w:ind w:left="120"/>
        <w:jc w:val="center"/>
        <w:rPr>
          <w:lang w:val="ru-RU"/>
        </w:rPr>
      </w:pPr>
    </w:p>
    <w:p w:rsidR="00767843" w:rsidRPr="006C088B" w:rsidRDefault="00767843" w:rsidP="00767843">
      <w:pPr>
        <w:spacing w:after="0"/>
        <w:ind w:left="120"/>
        <w:jc w:val="center"/>
        <w:rPr>
          <w:lang w:val="ru-RU"/>
        </w:rPr>
      </w:pPr>
    </w:p>
    <w:p w:rsidR="00767843" w:rsidRPr="006C088B" w:rsidRDefault="00767843" w:rsidP="00767843">
      <w:pPr>
        <w:spacing w:after="0"/>
        <w:ind w:left="120"/>
        <w:jc w:val="center"/>
        <w:rPr>
          <w:lang w:val="ru-RU"/>
        </w:rPr>
      </w:pPr>
    </w:p>
    <w:p w:rsidR="00767843" w:rsidRPr="006C088B" w:rsidRDefault="00767843" w:rsidP="00767843">
      <w:pPr>
        <w:spacing w:after="0"/>
        <w:ind w:left="120"/>
        <w:jc w:val="center"/>
        <w:rPr>
          <w:lang w:val="ru-RU"/>
        </w:rPr>
      </w:pPr>
    </w:p>
    <w:p w:rsidR="00767843" w:rsidRPr="006C088B" w:rsidRDefault="00767843" w:rsidP="00767843">
      <w:pPr>
        <w:spacing w:after="0"/>
        <w:ind w:left="120"/>
        <w:jc w:val="center"/>
        <w:rPr>
          <w:lang w:val="ru-RU"/>
        </w:rPr>
      </w:pPr>
    </w:p>
    <w:p w:rsidR="00767843" w:rsidRPr="006C088B" w:rsidRDefault="00767843" w:rsidP="00767843">
      <w:pPr>
        <w:spacing w:after="0"/>
        <w:ind w:left="120"/>
        <w:jc w:val="center"/>
        <w:rPr>
          <w:rFonts w:ascii="Times New Roman" w:hAnsi="Times New Roman"/>
          <w:color w:val="000000"/>
          <w:sz w:val="28"/>
          <w:lang w:val="ru-RU"/>
        </w:rPr>
      </w:pPr>
      <w:r w:rsidRPr="006C088B">
        <w:rPr>
          <w:rFonts w:ascii="Times New Roman" w:hAnsi="Times New Roman"/>
          <w:color w:val="000000"/>
          <w:sz w:val="28"/>
          <w:lang w:val="ru-RU"/>
        </w:rPr>
        <w:t>​</w:t>
      </w:r>
      <w:bookmarkStart w:id="1" w:name="86e18b3c-35f3-4b4e-b4f2-8d25001e58d1"/>
    </w:p>
    <w:p w:rsidR="00767843" w:rsidRPr="006C088B" w:rsidRDefault="00767843" w:rsidP="00767843">
      <w:pPr>
        <w:spacing w:after="0"/>
        <w:ind w:left="120"/>
        <w:jc w:val="center"/>
        <w:rPr>
          <w:rFonts w:ascii="Times New Roman" w:hAnsi="Times New Roman"/>
          <w:color w:val="000000"/>
          <w:sz w:val="28"/>
          <w:lang w:val="ru-RU"/>
        </w:rPr>
      </w:pPr>
      <w:r w:rsidRPr="006C088B">
        <w:rPr>
          <w:rFonts w:ascii="Times New Roman" w:hAnsi="Times New Roman"/>
          <w:b/>
          <w:color w:val="000000"/>
          <w:sz w:val="28"/>
          <w:lang w:val="ru-RU"/>
        </w:rPr>
        <w:t>с</w:t>
      </w:r>
      <w:proofErr w:type="gramStart"/>
      <w:r w:rsidRPr="006C088B">
        <w:rPr>
          <w:rFonts w:ascii="Times New Roman" w:hAnsi="Times New Roman"/>
          <w:b/>
          <w:color w:val="000000"/>
          <w:sz w:val="28"/>
          <w:lang w:val="ru-RU"/>
        </w:rPr>
        <w:t>.К</w:t>
      </w:r>
      <w:proofErr w:type="gramEnd"/>
      <w:r w:rsidRPr="006C088B">
        <w:rPr>
          <w:rFonts w:ascii="Times New Roman" w:hAnsi="Times New Roman"/>
          <w:b/>
          <w:color w:val="000000"/>
          <w:sz w:val="28"/>
          <w:lang w:val="ru-RU"/>
        </w:rPr>
        <w:t>уйбышево,2023</w:t>
      </w:r>
      <w:bookmarkEnd w:id="1"/>
      <w:r w:rsidRPr="006C088B">
        <w:rPr>
          <w:rFonts w:ascii="Times New Roman" w:hAnsi="Times New Roman"/>
          <w:b/>
          <w:color w:val="000000"/>
          <w:sz w:val="28"/>
          <w:lang w:val="ru-RU"/>
        </w:rPr>
        <w:t>‌ ‌</w:t>
      </w:r>
      <w:r w:rsidRPr="006C088B">
        <w:rPr>
          <w:rFonts w:ascii="Times New Roman" w:hAnsi="Times New Roman"/>
          <w:color w:val="000000"/>
          <w:sz w:val="28"/>
          <w:lang w:val="ru-RU"/>
        </w:rPr>
        <w:t>​</w:t>
      </w:r>
    </w:p>
    <w:p w:rsidR="00911795" w:rsidRPr="003F04D5" w:rsidRDefault="00911795">
      <w:pPr>
        <w:rPr>
          <w:lang w:val="ru-RU"/>
        </w:rPr>
        <w:sectPr w:rsidR="00911795" w:rsidRPr="003F04D5">
          <w:pgSz w:w="11906" w:h="16383"/>
          <w:pgMar w:top="1134" w:right="850" w:bottom="1134" w:left="1701" w:header="720" w:footer="720" w:gutter="0"/>
          <w:cols w:space="720"/>
        </w:sectPr>
      </w:pPr>
    </w:p>
    <w:p w:rsidR="00911795" w:rsidRPr="003F04D5" w:rsidRDefault="003F04D5">
      <w:pPr>
        <w:spacing w:after="0" w:line="264" w:lineRule="auto"/>
        <w:ind w:left="120"/>
        <w:jc w:val="both"/>
        <w:rPr>
          <w:lang w:val="ru-RU"/>
        </w:rPr>
      </w:pPr>
      <w:bookmarkStart w:id="2" w:name="block-2593117"/>
      <w:bookmarkEnd w:id="0"/>
      <w:r w:rsidRPr="003F04D5">
        <w:rPr>
          <w:rFonts w:ascii="Times New Roman" w:hAnsi="Times New Roman"/>
          <w:b/>
          <w:color w:val="000000"/>
          <w:sz w:val="28"/>
          <w:lang w:val="ru-RU"/>
        </w:rPr>
        <w:lastRenderedPageBreak/>
        <w:t>ПОЯСНИТЕЛЬНАЯ ЗАПИСКА</w:t>
      </w:r>
    </w:p>
    <w:p w:rsidR="00911795" w:rsidRPr="003F04D5" w:rsidRDefault="00911795">
      <w:pPr>
        <w:spacing w:after="0" w:line="264" w:lineRule="auto"/>
        <w:ind w:left="120"/>
        <w:jc w:val="both"/>
        <w:rPr>
          <w:lang w:val="ru-RU"/>
        </w:rPr>
      </w:pPr>
    </w:p>
    <w:p w:rsidR="00911795" w:rsidRPr="00FF6105" w:rsidRDefault="003F04D5">
      <w:pPr>
        <w:spacing w:after="0" w:line="264" w:lineRule="auto"/>
        <w:ind w:firstLine="600"/>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911795" w:rsidRPr="00FF6105" w:rsidRDefault="003F04D5">
      <w:pPr>
        <w:spacing w:after="0" w:line="264" w:lineRule="auto"/>
        <w:ind w:firstLine="600"/>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 xml:space="preserve">Содержание программы по физике направлено на формирование </w:t>
      </w:r>
      <w:proofErr w:type="gramStart"/>
      <w:r w:rsidRPr="00FF6105">
        <w:rPr>
          <w:rFonts w:ascii="Times New Roman" w:hAnsi="Times New Roman" w:cs="Times New Roman"/>
          <w:color w:val="000000"/>
          <w:sz w:val="24"/>
          <w:szCs w:val="24"/>
          <w:lang w:val="ru-RU"/>
        </w:rPr>
        <w:t>естественно-научной</w:t>
      </w:r>
      <w:proofErr w:type="gramEnd"/>
      <w:r w:rsidRPr="00FF6105">
        <w:rPr>
          <w:rFonts w:ascii="Times New Roman" w:hAnsi="Times New Roman" w:cs="Times New Roman"/>
          <w:color w:val="000000"/>
          <w:sz w:val="24"/>
          <w:szCs w:val="24"/>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FF6105">
        <w:rPr>
          <w:rFonts w:ascii="Times New Roman" w:hAnsi="Times New Roman" w:cs="Times New Roman"/>
          <w:color w:val="000000"/>
          <w:sz w:val="24"/>
          <w:szCs w:val="24"/>
          <w:lang w:val="ru-RU"/>
        </w:rPr>
        <w:t>естественно-научными</w:t>
      </w:r>
      <w:proofErr w:type="gramEnd"/>
      <w:r w:rsidRPr="00FF6105">
        <w:rPr>
          <w:rFonts w:ascii="Times New Roman" w:hAnsi="Times New Roman" w:cs="Times New Roman"/>
          <w:color w:val="000000"/>
          <w:sz w:val="24"/>
          <w:szCs w:val="24"/>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911795" w:rsidRPr="00FF6105" w:rsidRDefault="003F04D5">
      <w:pPr>
        <w:spacing w:after="0" w:line="264" w:lineRule="auto"/>
        <w:ind w:firstLine="600"/>
        <w:jc w:val="both"/>
        <w:rPr>
          <w:rFonts w:ascii="Times New Roman" w:hAnsi="Times New Roman" w:cs="Times New Roman"/>
          <w:sz w:val="24"/>
          <w:szCs w:val="24"/>
        </w:rPr>
      </w:pPr>
      <w:proofErr w:type="spellStart"/>
      <w:r w:rsidRPr="00FF6105">
        <w:rPr>
          <w:rFonts w:ascii="Times New Roman" w:hAnsi="Times New Roman" w:cs="Times New Roman"/>
          <w:color w:val="000000"/>
          <w:sz w:val="24"/>
          <w:szCs w:val="24"/>
        </w:rPr>
        <w:t>Программа</w:t>
      </w:r>
      <w:proofErr w:type="spellEnd"/>
      <w:r w:rsidR="00767843">
        <w:rPr>
          <w:rFonts w:ascii="Times New Roman" w:hAnsi="Times New Roman" w:cs="Times New Roman"/>
          <w:color w:val="000000"/>
          <w:sz w:val="24"/>
          <w:szCs w:val="24"/>
          <w:lang w:val="ru-RU"/>
        </w:rPr>
        <w:t xml:space="preserve"> </w:t>
      </w:r>
      <w:proofErr w:type="spellStart"/>
      <w:r w:rsidRPr="00FF6105">
        <w:rPr>
          <w:rFonts w:ascii="Times New Roman" w:hAnsi="Times New Roman" w:cs="Times New Roman"/>
          <w:color w:val="000000"/>
          <w:sz w:val="24"/>
          <w:szCs w:val="24"/>
        </w:rPr>
        <w:t>по</w:t>
      </w:r>
      <w:proofErr w:type="spellEnd"/>
      <w:r w:rsidR="00767843">
        <w:rPr>
          <w:rFonts w:ascii="Times New Roman" w:hAnsi="Times New Roman" w:cs="Times New Roman"/>
          <w:color w:val="000000"/>
          <w:sz w:val="24"/>
          <w:szCs w:val="24"/>
          <w:lang w:val="ru-RU"/>
        </w:rPr>
        <w:t xml:space="preserve"> </w:t>
      </w:r>
      <w:proofErr w:type="spellStart"/>
      <w:proofErr w:type="gramStart"/>
      <w:r w:rsidRPr="00FF6105">
        <w:rPr>
          <w:rFonts w:ascii="Times New Roman" w:hAnsi="Times New Roman" w:cs="Times New Roman"/>
          <w:color w:val="000000"/>
          <w:sz w:val="24"/>
          <w:szCs w:val="24"/>
        </w:rPr>
        <w:t>физике</w:t>
      </w:r>
      <w:proofErr w:type="spellEnd"/>
      <w:r w:rsidR="00767843">
        <w:rPr>
          <w:rFonts w:ascii="Times New Roman" w:hAnsi="Times New Roman" w:cs="Times New Roman"/>
          <w:color w:val="000000"/>
          <w:sz w:val="24"/>
          <w:szCs w:val="24"/>
          <w:lang w:val="ru-RU"/>
        </w:rPr>
        <w:t xml:space="preserve">  </w:t>
      </w:r>
      <w:proofErr w:type="spellStart"/>
      <w:r w:rsidRPr="00FF6105">
        <w:rPr>
          <w:rFonts w:ascii="Times New Roman" w:hAnsi="Times New Roman" w:cs="Times New Roman"/>
          <w:color w:val="000000"/>
          <w:sz w:val="24"/>
          <w:szCs w:val="24"/>
        </w:rPr>
        <w:t>включает</w:t>
      </w:r>
      <w:proofErr w:type="spellEnd"/>
      <w:proofErr w:type="gramEnd"/>
      <w:r w:rsidRPr="00FF6105">
        <w:rPr>
          <w:rFonts w:ascii="Times New Roman" w:hAnsi="Times New Roman" w:cs="Times New Roman"/>
          <w:color w:val="000000"/>
          <w:sz w:val="24"/>
          <w:szCs w:val="24"/>
        </w:rPr>
        <w:t>:</w:t>
      </w:r>
    </w:p>
    <w:p w:rsidR="00911795" w:rsidRPr="00FF6105" w:rsidRDefault="003F04D5">
      <w:pPr>
        <w:numPr>
          <w:ilvl w:val="0"/>
          <w:numId w:val="1"/>
        </w:numPr>
        <w:spacing w:after="0" w:line="264" w:lineRule="auto"/>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планируемые результаты освоения курса физики на базовом уровне, в том числе предметные результаты по годам обучения;</w:t>
      </w:r>
    </w:p>
    <w:p w:rsidR="00911795" w:rsidRPr="00FF6105" w:rsidRDefault="003F04D5">
      <w:pPr>
        <w:numPr>
          <w:ilvl w:val="0"/>
          <w:numId w:val="1"/>
        </w:numPr>
        <w:spacing w:after="0" w:line="264" w:lineRule="auto"/>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содержание учебного предмета «Физика» по годам обучения.</w:t>
      </w:r>
    </w:p>
    <w:p w:rsidR="00911795" w:rsidRPr="00FF6105" w:rsidRDefault="003F04D5">
      <w:pPr>
        <w:spacing w:after="0" w:line="264" w:lineRule="auto"/>
        <w:ind w:firstLine="600"/>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FF6105">
        <w:rPr>
          <w:rFonts w:ascii="Times New Roman" w:hAnsi="Times New Roman" w:cs="Times New Roman"/>
          <w:color w:val="000000"/>
          <w:sz w:val="24"/>
          <w:szCs w:val="24"/>
          <w:lang w:val="ru-RU"/>
        </w:rPr>
        <w:t>естественно-научных</w:t>
      </w:r>
      <w:proofErr w:type="gramEnd"/>
      <w:r w:rsidRPr="00FF6105">
        <w:rPr>
          <w:rFonts w:ascii="Times New Roman" w:hAnsi="Times New Roman" w:cs="Times New Roman"/>
          <w:color w:val="000000"/>
          <w:sz w:val="24"/>
          <w:szCs w:val="24"/>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FF6105">
        <w:rPr>
          <w:rFonts w:ascii="Times New Roman" w:hAnsi="Times New Roman" w:cs="Times New Roman"/>
          <w:color w:val="000000"/>
          <w:sz w:val="24"/>
          <w:szCs w:val="24"/>
          <w:lang w:val="ru-RU"/>
        </w:rPr>
        <w:t>естественно-научной</w:t>
      </w:r>
      <w:proofErr w:type="gramEnd"/>
      <w:r w:rsidRPr="00FF6105">
        <w:rPr>
          <w:rFonts w:ascii="Times New Roman" w:hAnsi="Times New Roman" w:cs="Times New Roman"/>
          <w:color w:val="000000"/>
          <w:sz w:val="24"/>
          <w:szCs w:val="24"/>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911795" w:rsidRPr="00FF6105" w:rsidRDefault="003F04D5">
      <w:pPr>
        <w:spacing w:after="0" w:line="264" w:lineRule="auto"/>
        <w:ind w:firstLine="600"/>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911795" w:rsidRPr="00FF6105" w:rsidRDefault="003F04D5">
      <w:pPr>
        <w:spacing w:after="0" w:line="264" w:lineRule="auto"/>
        <w:ind w:firstLine="600"/>
        <w:jc w:val="both"/>
        <w:rPr>
          <w:rFonts w:ascii="Times New Roman" w:hAnsi="Times New Roman" w:cs="Times New Roman"/>
          <w:sz w:val="24"/>
          <w:szCs w:val="24"/>
          <w:lang w:val="ru-RU"/>
        </w:rPr>
      </w:pPr>
      <w:r w:rsidRPr="00FF6105">
        <w:rPr>
          <w:rFonts w:ascii="Times New Roman" w:hAnsi="Times New Roman" w:cs="Times New Roman"/>
          <w:i/>
          <w:color w:val="000000"/>
          <w:sz w:val="24"/>
          <w:szCs w:val="24"/>
          <w:lang w:val="ru-RU"/>
        </w:rPr>
        <w:t>Идея целостности</w:t>
      </w:r>
      <w:r w:rsidRPr="00FF6105">
        <w:rPr>
          <w:rFonts w:ascii="Times New Roman" w:hAnsi="Times New Roman" w:cs="Times New Roman"/>
          <w:color w:val="000000"/>
          <w:sz w:val="24"/>
          <w:szCs w:val="24"/>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911795" w:rsidRPr="00FF6105" w:rsidRDefault="003F04D5">
      <w:pPr>
        <w:spacing w:after="0" w:line="264" w:lineRule="auto"/>
        <w:ind w:firstLine="600"/>
        <w:jc w:val="both"/>
        <w:rPr>
          <w:rFonts w:ascii="Times New Roman" w:hAnsi="Times New Roman" w:cs="Times New Roman"/>
          <w:sz w:val="24"/>
          <w:szCs w:val="24"/>
          <w:lang w:val="ru-RU"/>
        </w:rPr>
      </w:pPr>
      <w:r w:rsidRPr="00FF6105">
        <w:rPr>
          <w:rFonts w:ascii="Times New Roman" w:hAnsi="Times New Roman" w:cs="Times New Roman"/>
          <w:i/>
          <w:color w:val="000000"/>
          <w:sz w:val="24"/>
          <w:szCs w:val="24"/>
          <w:lang w:val="ru-RU"/>
        </w:rPr>
        <w:t>Идея генерализации</w:t>
      </w:r>
      <w:r w:rsidRPr="00FF6105">
        <w:rPr>
          <w:rFonts w:ascii="Times New Roman" w:hAnsi="Times New Roman" w:cs="Times New Roman"/>
          <w:color w:val="000000"/>
          <w:sz w:val="24"/>
          <w:szCs w:val="24"/>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911795" w:rsidRPr="00FF6105" w:rsidRDefault="003F04D5">
      <w:pPr>
        <w:spacing w:after="0" w:line="264" w:lineRule="auto"/>
        <w:ind w:firstLine="600"/>
        <w:jc w:val="both"/>
        <w:rPr>
          <w:rFonts w:ascii="Times New Roman" w:hAnsi="Times New Roman" w:cs="Times New Roman"/>
          <w:sz w:val="24"/>
          <w:szCs w:val="24"/>
          <w:lang w:val="ru-RU"/>
        </w:rPr>
      </w:pPr>
      <w:r w:rsidRPr="00FF6105">
        <w:rPr>
          <w:rFonts w:ascii="Times New Roman" w:hAnsi="Times New Roman" w:cs="Times New Roman"/>
          <w:i/>
          <w:color w:val="000000"/>
          <w:sz w:val="24"/>
          <w:szCs w:val="24"/>
          <w:lang w:val="ru-RU"/>
        </w:rPr>
        <w:t xml:space="preserve">Идея </w:t>
      </w:r>
      <w:proofErr w:type="spellStart"/>
      <w:r w:rsidRPr="00FF6105">
        <w:rPr>
          <w:rFonts w:ascii="Times New Roman" w:hAnsi="Times New Roman" w:cs="Times New Roman"/>
          <w:i/>
          <w:color w:val="000000"/>
          <w:sz w:val="24"/>
          <w:szCs w:val="24"/>
          <w:lang w:val="ru-RU"/>
        </w:rPr>
        <w:t>гуманитаризации</w:t>
      </w:r>
      <w:proofErr w:type="spellEnd"/>
      <w:r w:rsidRPr="00FF6105">
        <w:rPr>
          <w:rFonts w:ascii="Times New Roman" w:hAnsi="Times New Roman" w:cs="Times New Roman"/>
          <w:color w:val="000000"/>
          <w:sz w:val="24"/>
          <w:szCs w:val="24"/>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911795" w:rsidRPr="00FF6105" w:rsidRDefault="003F04D5">
      <w:pPr>
        <w:spacing w:after="0" w:line="264" w:lineRule="auto"/>
        <w:ind w:firstLine="600"/>
        <w:jc w:val="both"/>
        <w:rPr>
          <w:rFonts w:ascii="Times New Roman" w:hAnsi="Times New Roman" w:cs="Times New Roman"/>
          <w:sz w:val="24"/>
          <w:szCs w:val="24"/>
          <w:lang w:val="ru-RU"/>
        </w:rPr>
      </w:pPr>
      <w:r w:rsidRPr="00FF6105">
        <w:rPr>
          <w:rFonts w:ascii="Times New Roman" w:hAnsi="Times New Roman" w:cs="Times New Roman"/>
          <w:i/>
          <w:color w:val="000000"/>
          <w:sz w:val="24"/>
          <w:szCs w:val="24"/>
          <w:lang w:val="ru-RU"/>
        </w:rPr>
        <w:t>Идея прикладной направленности</w:t>
      </w:r>
      <w:r w:rsidRPr="00FF6105">
        <w:rPr>
          <w:rFonts w:ascii="Times New Roman" w:hAnsi="Times New Roman" w:cs="Times New Roman"/>
          <w:color w:val="000000"/>
          <w:sz w:val="24"/>
          <w:szCs w:val="24"/>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911795" w:rsidRPr="00FF6105" w:rsidRDefault="003F04D5">
      <w:pPr>
        <w:spacing w:after="0" w:line="264" w:lineRule="auto"/>
        <w:ind w:firstLine="600"/>
        <w:jc w:val="both"/>
        <w:rPr>
          <w:rFonts w:ascii="Times New Roman" w:hAnsi="Times New Roman" w:cs="Times New Roman"/>
          <w:sz w:val="24"/>
          <w:szCs w:val="24"/>
          <w:lang w:val="ru-RU"/>
        </w:rPr>
      </w:pPr>
      <w:r w:rsidRPr="00FF6105">
        <w:rPr>
          <w:rFonts w:ascii="Times New Roman" w:hAnsi="Times New Roman" w:cs="Times New Roman"/>
          <w:i/>
          <w:color w:val="000000"/>
          <w:sz w:val="24"/>
          <w:szCs w:val="24"/>
          <w:lang w:val="ru-RU"/>
        </w:rPr>
        <w:t>Идея экологизации</w:t>
      </w:r>
      <w:r w:rsidRPr="00FF6105">
        <w:rPr>
          <w:rFonts w:ascii="Times New Roman" w:hAnsi="Times New Roman" w:cs="Times New Roman"/>
          <w:color w:val="000000"/>
          <w:sz w:val="24"/>
          <w:szCs w:val="24"/>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w:t>
      </w:r>
      <w:r w:rsidRPr="00FF6105">
        <w:rPr>
          <w:rFonts w:ascii="Times New Roman" w:hAnsi="Times New Roman" w:cs="Times New Roman"/>
          <w:color w:val="000000"/>
          <w:sz w:val="24"/>
          <w:szCs w:val="24"/>
          <w:lang w:val="ru-RU"/>
        </w:rPr>
        <w:lastRenderedPageBreak/>
        <w:t>техники и технологий, а также обсуждения проблем рационального природопользования и экологической безопасности.</w:t>
      </w:r>
    </w:p>
    <w:p w:rsidR="00911795" w:rsidRPr="00FF6105" w:rsidRDefault="003F04D5">
      <w:pPr>
        <w:spacing w:after="0" w:line="264" w:lineRule="auto"/>
        <w:ind w:firstLine="600"/>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FF6105">
        <w:rPr>
          <w:rFonts w:ascii="Times New Roman" w:hAnsi="Times New Roman" w:cs="Times New Roman"/>
          <w:color w:val="000000"/>
          <w:sz w:val="24"/>
          <w:szCs w:val="24"/>
          <w:lang w:val="ru-RU"/>
        </w:rPr>
        <w:t>естественно-научных</w:t>
      </w:r>
      <w:proofErr w:type="gramEnd"/>
      <w:r w:rsidRPr="00FF6105">
        <w:rPr>
          <w:rFonts w:ascii="Times New Roman" w:hAnsi="Times New Roman" w:cs="Times New Roman"/>
          <w:color w:val="000000"/>
          <w:sz w:val="24"/>
          <w:szCs w:val="24"/>
          <w:lang w:val="ru-RU"/>
        </w:rPr>
        <w:t xml:space="preserve"> явлений и процессов). </w:t>
      </w:r>
    </w:p>
    <w:p w:rsidR="00911795" w:rsidRPr="00FF6105" w:rsidRDefault="003F04D5">
      <w:pPr>
        <w:spacing w:after="0" w:line="264" w:lineRule="auto"/>
        <w:ind w:firstLine="600"/>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 xml:space="preserve">Системно-деятельностный подход в курсе физики </w:t>
      </w:r>
      <w:proofErr w:type="gramStart"/>
      <w:r w:rsidRPr="00FF6105">
        <w:rPr>
          <w:rFonts w:ascii="Times New Roman" w:hAnsi="Times New Roman" w:cs="Times New Roman"/>
          <w:color w:val="000000"/>
          <w:sz w:val="24"/>
          <w:szCs w:val="24"/>
          <w:lang w:val="ru-RU"/>
        </w:rPr>
        <w:t>реализуется</w:t>
      </w:r>
      <w:proofErr w:type="gramEnd"/>
      <w:r w:rsidRPr="00FF6105">
        <w:rPr>
          <w:rFonts w:ascii="Times New Roman" w:hAnsi="Times New Roman" w:cs="Times New Roman"/>
          <w:color w:val="000000"/>
          <w:sz w:val="24"/>
          <w:szCs w:val="24"/>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911795" w:rsidRPr="00FF6105" w:rsidRDefault="003F04D5">
      <w:pPr>
        <w:spacing w:after="0" w:line="264" w:lineRule="auto"/>
        <w:ind w:firstLine="600"/>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911795" w:rsidRPr="00FF6105" w:rsidRDefault="003F04D5">
      <w:pPr>
        <w:spacing w:after="0" w:line="264" w:lineRule="auto"/>
        <w:ind w:firstLine="600"/>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FF6105">
        <w:rPr>
          <w:rFonts w:ascii="Times New Roman" w:hAnsi="Times New Roman" w:cs="Times New Roman"/>
          <w:color w:val="000000"/>
          <w:sz w:val="24"/>
          <w:szCs w:val="24"/>
          <w:lang w:val="ru-RU"/>
        </w:rPr>
        <w:t>естественно-научного</w:t>
      </w:r>
      <w:proofErr w:type="gramEnd"/>
      <w:r w:rsidRPr="00FF6105">
        <w:rPr>
          <w:rFonts w:ascii="Times New Roman" w:hAnsi="Times New Roman" w:cs="Times New Roman"/>
          <w:color w:val="000000"/>
          <w:sz w:val="24"/>
          <w:szCs w:val="24"/>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911795" w:rsidRPr="00FF6105" w:rsidRDefault="003F04D5">
      <w:pPr>
        <w:spacing w:after="0" w:line="264" w:lineRule="auto"/>
        <w:ind w:firstLine="600"/>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911795" w:rsidRPr="00FF6105" w:rsidRDefault="003F04D5">
      <w:pPr>
        <w:spacing w:after="0" w:line="264" w:lineRule="auto"/>
        <w:ind w:firstLine="600"/>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911795" w:rsidRPr="00FF6105" w:rsidRDefault="003F04D5">
      <w:pPr>
        <w:spacing w:after="0" w:line="264" w:lineRule="auto"/>
        <w:ind w:firstLine="600"/>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 xml:space="preserve">Основными целями изучения физики в общем образовании являются: </w:t>
      </w:r>
    </w:p>
    <w:p w:rsidR="00911795" w:rsidRPr="00FF6105" w:rsidRDefault="003F04D5">
      <w:pPr>
        <w:numPr>
          <w:ilvl w:val="0"/>
          <w:numId w:val="2"/>
        </w:numPr>
        <w:spacing w:after="0" w:line="264" w:lineRule="auto"/>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 xml:space="preserve">формирование интереса и </w:t>
      </w:r>
      <w:proofErr w:type="gramStart"/>
      <w:r w:rsidRPr="00FF6105">
        <w:rPr>
          <w:rFonts w:ascii="Times New Roman" w:hAnsi="Times New Roman" w:cs="Times New Roman"/>
          <w:color w:val="000000"/>
          <w:sz w:val="24"/>
          <w:szCs w:val="24"/>
          <w:lang w:val="ru-RU"/>
        </w:rPr>
        <w:t>стремления</w:t>
      </w:r>
      <w:proofErr w:type="gramEnd"/>
      <w:r w:rsidRPr="00FF6105">
        <w:rPr>
          <w:rFonts w:ascii="Times New Roman" w:hAnsi="Times New Roman" w:cs="Times New Roman"/>
          <w:color w:val="000000"/>
          <w:sz w:val="24"/>
          <w:szCs w:val="24"/>
          <w:lang w:val="ru-RU"/>
        </w:rPr>
        <w:t xml:space="preserve"> обучающихся к научному изучению природы, развитие их интеллектуальных и творческих способностей;</w:t>
      </w:r>
    </w:p>
    <w:p w:rsidR="00911795" w:rsidRPr="00FF6105" w:rsidRDefault="003F04D5">
      <w:pPr>
        <w:numPr>
          <w:ilvl w:val="0"/>
          <w:numId w:val="2"/>
        </w:numPr>
        <w:spacing w:after="0" w:line="264" w:lineRule="auto"/>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911795" w:rsidRPr="00FF6105" w:rsidRDefault="003F04D5">
      <w:pPr>
        <w:numPr>
          <w:ilvl w:val="0"/>
          <w:numId w:val="2"/>
        </w:numPr>
        <w:spacing w:after="0" w:line="264" w:lineRule="auto"/>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lastRenderedPageBreak/>
        <w:t>формирование научного мировоззрения как результата изучения основ строения материи и фундаментальных законов физики;</w:t>
      </w:r>
    </w:p>
    <w:p w:rsidR="00911795" w:rsidRPr="00FF6105" w:rsidRDefault="003F04D5">
      <w:pPr>
        <w:numPr>
          <w:ilvl w:val="0"/>
          <w:numId w:val="2"/>
        </w:numPr>
        <w:spacing w:after="0" w:line="264" w:lineRule="auto"/>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формирование умений объяснять явления с использованием физических знаний и научных доказательств;</w:t>
      </w:r>
    </w:p>
    <w:p w:rsidR="00911795" w:rsidRPr="00FF6105" w:rsidRDefault="003F04D5">
      <w:pPr>
        <w:numPr>
          <w:ilvl w:val="0"/>
          <w:numId w:val="2"/>
        </w:numPr>
        <w:spacing w:after="0" w:line="264" w:lineRule="auto"/>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911795" w:rsidRPr="00FF6105" w:rsidRDefault="003F04D5">
      <w:pPr>
        <w:spacing w:after="0" w:line="264" w:lineRule="auto"/>
        <w:ind w:firstLine="600"/>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911795" w:rsidRPr="00FF6105" w:rsidRDefault="003F04D5">
      <w:pPr>
        <w:numPr>
          <w:ilvl w:val="0"/>
          <w:numId w:val="3"/>
        </w:numPr>
        <w:spacing w:after="0" w:line="264" w:lineRule="auto"/>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911795" w:rsidRPr="00FF6105" w:rsidRDefault="003F04D5">
      <w:pPr>
        <w:numPr>
          <w:ilvl w:val="0"/>
          <w:numId w:val="3"/>
        </w:numPr>
        <w:spacing w:after="0" w:line="264" w:lineRule="auto"/>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911795" w:rsidRPr="00FF6105" w:rsidRDefault="003F04D5">
      <w:pPr>
        <w:numPr>
          <w:ilvl w:val="0"/>
          <w:numId w:val="3"/>
        </w:numPr>
        <w:spacing w:after="0" w:line="264" w:lineRule="auto"/>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911795" w:rsidRPr="00FF6105" w:rsidRDefault="003F04D5">
      <w:pPr>
        <w:numPr>
          <w:ilvl w:val="0"/>
          <w:numId w:val="3"/>
        </w:numPr>
        <w:spacing w:after="0" w:line="264" w:lineRule="auto"/>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911795" w:rsidRPr="00FF6105" w:rsidRDefault="003F04D5">
      <w:pPr>
        <w:numPr>
          <w:ilvl w:val="0"/>
          <w:numId w:val="3"/>
        </w:numPr>
        <w:spacing w:after="0" w:line="264" w:lineRule="auto"/>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911795" w:rsidRPr="00FF6105" w:rsidRDefault="003F04D5">
      <w:pPr>
        <w:numPr>
          <w:ilvl w:val="0"/>
          <w:numId w:val="3"/>
        </w:numPr>
        <w:spacing w:after="0" w:line="264" w:lineRule="auto"/>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создание условий для развития умений проектно-исследовательской, творческой деятельности.</w:t>
      </w:r>
    </w:p>
    <w:p w:rsidR="00911795" w:rsidRPr="00FF6105" w:rsidRDefault="003F04D5">
      <w:pPr>
        <w:spacing w:after="0" w:line="264" w:lineRule="auto"/>
        <w:ind w:firstLine="600"/>
        <w:jc w:val="both"/>
        <w:rPr>
          <w:rFonts w:ascii="Times New Roman" w:hAnsi="Times New Roman" w:cs="Times New Roman"/>
          <w:sz w:val="24"/>
          <w:szCs w:val="24"/>
          <w:lang w:val="ru-RU"/>
        </w:rPr>
      </w:pPr>
      <w:r w:rsidRPr="00FF6105">
        <w:rPr>
          <w:rFonts w:ascii="Times New Roman" w:hAnsi="Times New Roman" w:cs="Times New Roman"/>
          <w:color w:val="000000"/>
          <w:sz w:val="24"/>
          <w:szCs w:val="24"/>
          <w:lang w:val="ru-RU"/>
        </w:rPr>
        <w:t>‌</w:t>
      </w:r>
      <w:bookmarkStart w:id="3" w:name="490f2411-5974-435e-ac25-4fd30bd3d382"/>
      <w:r w:rsidRPr="00FF6105">
        <w:rPr>
          <w:rFonts w:ascii="Times New Roman" w:hAnsi="Times New Roman" w:cs="Times New Roman"/>
          <w:color w:val="000000"/>
          <w:sz w:val="24"/>
          <w:szCs w:val="24"/>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r w:rsidRPr="00FF6105">
        <w:rPr>
          <w:rFonts w:ascii="Times New Roman" w:hAnsi="Times New Roman" w:cs="Times New Roman"/>
          <w:color w:val="000000"/>
          <w:sz w:val="24"/>
          <w:szCs w:val="24"/>
          <w:lang w:val="ru-RU"/>
        </w:rPr>
        <w:t>‌‌</w:t>
      </w:r>
    </w:p>
    <w:p w:rsidR="00911795" w:rsidRPr="003F04D5" w:rsidRDefault="003F04D5">
      <w:pPr>
        <w:spacing w:after="0" w:line="264" w:lineRule="auto"/>
        <w:ind w:firstLine="600"/>
        <w:jc w:val="both"/>
        <w:rPr>
          <w:lang w:val="ru-RU"/>
        </w:rPr>
      </w:pPr>
      <w:r w:rsidRPr="00FF6105">
        <w:rPr>
          <w:rFonts w:ascii="Times New Roman" w:hAnsi="Times New Roman" w:cs="Times New Roman"/>
          <w:color w:val="000000"/>
          <w:sz w:val="24"/>
          <w:szCs w:val="24"/>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w:t>
      </w:r>
      <w:r w:rsidRPr="00FF6105">
        <w:rPr>
          <w:rFonts w:ascii="Times New Roman" w:hAnsi="Times New Roman"/>
          <w:color w:val="000000"/>
          <w:sz w:val="24"/>
          <w:szCs w:val="24"/>
          <w:lang w:val="ru-RU"/>
        </w:rPr>
        <w:t>я</w:t>
      </w:r>
      <w:r w:rsidRPr="003F04D5">
        <w:rPr>
          <w:rFonts w:ascii="Times New Roman" w:hAnsi="Times New Roman"/>
          <w:color w:val="000000"/>
          <w:sz w:val="28"/>
          <w:lang w:val="ru-RU"/>
        </w:rPr>
        <w:t>.</w:t>
      </w:r>
    </w:p>
    <w:p w:rsidR="00FF6105" w:rsidRDefault="00FF6105">
      <w:pPr>
        <w:rPr>
          <w:lang w:val="ru-RU"/>
        </w:rPr>
      </w:pPr>
    </w:p>
    <w:p w:rsidR="00911795" w:rsidRPr="003F04D5" w:rsidRDefault="003F04D5">
      <w:pPr>
        <w:spacing w:after="0" w:line="264" w:lineRule="auto"/>
        <w:ind w:left="120"/>
        <w:jc w:val="both"/>
        <w:rPr>
          <w:lang w:val="ru-RU"/>
        </w:rPr>
      </w:pPr>
      <w:bookmarkStart w:id="4" w:name="_Toc124426195"/>
      <w:bookmarkStart w:id="5" w:name="block-2593118"/>
      <w:bookmarkEnd w:id="2"/>
      <w:bookmarkEnd w:id="4"/>
      <w:r w:rsidRPr="003F04D5">
        <w:rPr>
          <w:rFonts w:ascii="Times New Roman" w:hAnsi="Times New Roman"/>
          <w:b/>
          <w:color w:val="000000"/>
          <w:sz w:val="28"/>
          <w:lang w:val="ru-RU"/>
        </w:rPr>
        <w:t xml:space="preserve">СОДЕРЖАНИЕ ОБУЧЕНИЯ </w:t>
      </w:r>
    </w:p>
    <w:p w:rsidR="00911795" w:rsidRPr="003F04D5" w:rsidRDefault="00911795">
      <w:pPr>
        <w:spacing w:after="0" w:line="264" w:lineRule="auto"/>
        <w:ind w:left="120"/>
        <w:jc w:val="both"/>
        <w:rPr>
          <w:lang w:val="ru-RU"/>
        </w:rPr>
      </w:pPr>
    </w:p>
    <w:p w:rsidR="00911795" w:rsidRPr="003F04D5" w:rsidRDefault="003F04D5">
      <w:pPr>
        <w:spacing w:after="0" w:line="264" w:lineRule="auto"/>
        <w:ind w:left="120"/>
        <w:jc w:val="both"/>
        <w:rPr>
          <w:lang w:val="ru-RU"/>
        </w:rPr>
      </w:pPr>
      <w:r w:rsidRPr="003F04D5">
        <w:rPr>
          <w:rFonts w:ascii="Times New Roman" w:hAnsi="Times New Roman"/>
          <w:b/>
          <w:color w:val="000000"/>
          <w:sz w:val="28"/>
          <w:lang w:val="ru-RU"/>
        </w:rPr>
        <w:t>10 КЛАСС</w:t>
      </w:r>
    </w:p>
    <w:p w:rsidR="00911795" w:rsidRPr="003F04D5" w:rsidRDefault="00911795">
      <w:pPr>
        <w:spacing w:after="0" w:line="264" w:lineRule="auto"/>
        <w:ind w:left="120"/>
        <w:jc w:val="both"/>
        <w:rPr>
          <w:lang w:val="ru-RU"/>
        </w:rPr>
      </w:pPr>
    </w:p>
    <w:p w:rsidR="00911795" w:rsidRPr="003F04D5" w:rsidRDefault="003F04D5">
      <w:pPr>
        <w:spacing w:after="0" w:line="264" w:lineRule="auto"/>
        <w:ind w:left="120"/>
        <w:jc w:val="both"/>
        <w:rPr>
          <w:lang w:val="ru-RU"/>
        </w:rPr>
      </w:pPr>
      <w:r w:rsidRPr="003F04D5">
        <w:rPr>
          <w:rFonts w:ascii="Times New Roman" w:hAnsi="Times New Roman"/>
          <w:b/>
          <w:color w:val="000000"/>
          <w:sz w:val="28"/>
          <w:lang w:val="ru-RU"/>
        </w:rPr>
        <w:t>Раздел 1. Физика и методы научного познания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Роль и место физики в формировании современной научной картины мира, в практической деятельности людей. </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Демонстрации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Аналоговые и цифровые измерительные приборы, компьютерные датчики.</w:t>
      </w:r>
    </w:p>
    <w:p w:rsidR="00911795" w:rsidRPr="00FF6105" w:rsidRDefault="00911795">
      <w:pPr>
        <w:spacing w:after="0" w:line="264" w:lineRule="auto"/>
        <w:ind w:left="120"/>
        <w:jc w:val="both"/>
        <w:rPr>
          <w:sz w:val="24"/>
          <w:szCs w:val="24"/>
          <w:lang w:val="ru-RU"/>
        </w:rPr>
      </w:pPr>
    </w:p>
    <w:p w:rsidR="00911795" w:rsidRPr="00FF6105" w:rsidRDefault="003F04D5">
      <w:pPr>
        <w:spacing w:after="0" w:line="264" w:lineRule="auto"/>
        <w:ind w:left="120"/>
        <w:jc w:val="both"/>
        <w:rPr>
          <w:sz w:val="24"/>
          <w:szCs w:val="24"/>
          <w:lang w:val="ru-RU"/>
        </w:rPr>
      </w:pPr>
      <w:r w:rsidRPr="00FF6105">
        <w:rPr>
          <w:rFonts w:ascii="Times New Roman" w:hAnsi="Times New Roman"/>
          <w:b/>
          <w:color w:val="000000"/>
          <w:sz w:val="24"/>
          <w:szCs w:val="24"/>
          <w:lang w:val="ru-RU"/>
        </w:rPr>
        <w:t>Раздел 2. Механика</w:t>
      </w:r>
    </w:p>
    <w:p w:rsidR="00911795" w:rsidRPr="00FF6105" w:rsidRDefault="003F04D5">
      <w:pPr>
        <w:spacing w:after="0" w:line="264" w:lineRule="auto"/>
        <w:ind w:firstLine="600"/>
        <w:jc w:val="both"/>
        <w:rPr>
          <w:sz w:val="24"/>
          <w:szCs w:val="24"/>
          <w:lang w:val="ru-RU"/>
        </w:rPr>
      </w:pPr>
      <w:r w:rsidRPr="00FF6105">
        <w:rPr>
          <w:rFonts w:ascii="Times New Roman" w:hAnsi="Times New Roman"/>
          <w:b/>
          <w:i/>
          <w:color w:val="000000"/>
          <w:sz w:val="24"/>
          <w:szCs w:val="24"/>
          <w:lang w:val="ru-RU"/>
        </w:rPr>
        <w:t xml:space="preserve">Тема 1. Кинематика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Механическое движение. Относительность механического движения. Система отсчёта. Траектория.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Свободное падение. Ускорение свободного падения.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Технические устройства и практическое применение: спидометр, движение снарядов, цепные и ремённые передачи.</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Демонстрации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Модель системы отсчёта, иллюстрация кинематических характеристик движения.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Преобразование движений с использованием простых механизмов.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Падение тел в воздухе и в разреженном пространстве.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Наблюдение движения тела, брошенного под углом к горизонту и горизонтально.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Измерение ускорения свободного падения.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Направление скорости при движении по окружности.</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Ученический эксперимент, лабораторные работы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Изучение неравномерного движения с целью определения мгновенной скорости.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Изучение движения шарика в вязкой жидкости.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Изучение движения тела, брошенного горизонтально.</w:t>
      </w:r>
    </w:p>
    <w:p w:rsidR="00911795" w:rsidRPr="00FF6105" w:rsidRDefault="003F04D5">
      <w:pPr>
        <w:spacing w:after="0" w:line="264" w:lineRule="auto"/>
        <w:ind w:firstLine="600"/>
        <w:jc w:val="both"/>
        <w:rPr>
          <w:sz w:val="24"/>
          <w:szCs w:val="24"/>
          <w:lang w:val="ru-RU"/>
        </w:rPr>
      </w:pPr>
      <w:r w:rsidRPr="00FF6105">
        <w:rPr>
          <w:rFonts w:ascii="Times New Roman" w:hAnsi="Times New Roman"/>
          <w:b/>
          <w:i/>
          <w:color w:val="000000"/>
          <w:sz w:val="24"/>
          <w:szCs w:val="24"/>
          <w:lang w:val="ru-RU"/>
        </w:rPr>
        <w:t>Тема 2. Динамика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Принцип относительности Галилея. Первый закон Ньютона. Инерциальные системы отсчёта.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Закон всемирного тяготения. Сила тяжести. Первая космическая скорость.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Сила упругости. Закон Гука. Вес тела.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Поступательное и вращательное движение абсолютно твёрдого тела.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Момент силы относительно оси вращения. Плечо силы. Условия равновесия твёрдого тела.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Технические устройства и практическое применение: подшипники, движение искусственных спутников.</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Демонстрации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lastRenderedPageBreak/>
        <w:t>Явление инерции.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Сравнение масс взаимодействующих тел.</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Второй закон Ньютона.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Измерение сил.</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Сложение сил.</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Зависимость силы упругости от деформации.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Невесомость. Вес тела при ускоренном подъёме и падении.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Сравнение сил трения покоя, качения и скольжения.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Условия равновесия твёрдого тела. Виды равновесия.</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Ученический эксперимент, лабораторные работы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Изучение движения бруска по наклонной плоскости.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Исследование зависимости сил упругости, возникающих в пружине и резиновом образце, от их деформации.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Исследование условий равновесия твёрдого тела, имеющего ось вращения.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b/>
          <w:i/>
          <w:color w:val="000000"/>
          <w:sz w:val="24"/>
          <w:szCs w:val="24"/>
          <w:lang w:val="ru-RU"/>
        </w:rPr>
        <w:t>Тема 3. Законы сохранения в механике</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Работа силы. Мощность силы.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Кинетическая энергия материальной точки. Теорема об изменении кинетической энергии.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Потенциальные и </w:t>
      </w:r>
      <w:proofErr w:type="spellStart"/>
      <w:r w:rsidRPr="00FF6105">
        <w:rPr>
          <w:rFonts w:ascii="Times New Roman" w:hAnsi="Times New Roman"/>
          <w:color w:val="000000"/>
          <w:sz w:val="24"/>
          <w:szCs w:val="24"/>
          <w:lang w:val="ru-RU"/>
        </w:rPr>
        <w:t>непотенциальные</w:t>
      </w:r>
      <w:proofErr w:type="spellEnd"/>
      <w:r w:rsidRPr="00FF6105">
        <w:rPr>
          <w:rFonts w:ascii="Times New Roman" w:hAnsi="Times New Roman"/>
          <w:color w:val="000000"/>
          <w:sz w:val="24"/>
          <w:szCs w:val="24"/>
          <w:lang w:val="ru-RU"/>
        </w:rPr>
        <w:t xml:space="preserve"> силы. Связь работы </w:t>
      </w:r>
      <w:proofErr w:type="spellStart"/>
      <w:r w:rsidRPr="00FF6105">
        <w:rPr>
          <w:rFonts w:ascii="Times New Roman" w:hAnsi="Times New Roman"/>
          <w:color w:val="000000"/>
          <w:sz w:val="24"/>
          <w:szCs w:val="24"/>
          <w:lang w:val="ru-RU"/>
        </w:rPr>
        <w:t>непотенциальных</w:t>
      </w:r>
      <w:proofErr w:type="spellEnd"/>
      <w:r w:rsidRPr="00FF6105">
        <w:rPr>
          <w:rFonts w:ascii="Times New Roman" w:hAnsi="Times New Roman"/>
          <w:color w:val="000000"/>
          <w:sz w:val="24"/>
          <w:szCs w:val="24"/>
          <w:lang w:val="ru-RU"/>
        </w:rPr>
        <w:t xml:space="preserve"> сил с изменением механической энергии системы тел. Закон сохранения механической энергии.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Упругие и неупругие столкновения.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Технические устройства и практическое применение: водомёт, копёр, пружинный пистолет, движение ракет.</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Демонстрации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Закон сохранения импульса.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Реактивное движение.</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Переход потенциальной энергии в </w:t>
      </w:r>
      <w:proofErr w:type="gramStart"/>
      <w:r w:rsidRPr="00FF6105">
        <w:rPr>
          <w:rFonts w:ascii="Times New Roman" w:hAnsi="Times New Roman"/>
          <w:color w:val="000000"/>
          <w:sz w:val="24"/>
          <w:szCs w:val="24"/>
          <w:lang w:val="ru-RU"/>
        </w:rPr>
        <w:t>кинетическую</w:t>
      </w:r>
      <w:proofErr w:type="gramEnd"/>
      <w:r w:rsidRPr="00FF6105">
        <w:rPr>
          <w:rFonts w:ascii="Times New Roman" w:hAnsi="Times New Roman"/>
          <w:color w:val="000000"/>
          <w:sz w:val="24"/>
          <w:szCs w:val="24"/>
          <w:lang w:val="ru-RU"/>
        </w:rPr>
        <w:t xml:space="preserve"> и обратно.</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Ученический эксперимент, лабораторные работы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Изучение абсолютно неупругого удара с помощью двух одинаковых нитяных маятников.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Исследование связи работы силы с изменением механической энергии тела на примере растяжения резинового жгута.</w:t>
      </w:r>
    </w:p>
    <w:p w:rsidR="00911795" w:rsidRPr="00FF6105" w:rsidRDefault="00911795">
      <w:pPr>
        <w:spacing w:after="0" w:line="264" w:lineRule="auto"/>
        <w:ind w:left="120"/>
        <w:jc w:val="both"/>
        <w:rPr>
          <w:sz w:val="24"/>
          <w:szCs w:val="24"/>
          <w:lang w:val="ru-RU"/>
        </w:rPr>
      </w:pPr>
    </w:p>
    <w:p w:rsidR="00911795" w:rsidRPr="00FF6105" w:rsidRDefault="003F04D5">
      <w:pPr>
        <w:spacing w:after="0" w:line="264" w:lineRule="auto"/>
        <w:ind w:left="120"/>
        <w:jc w:val="both"/>
        <w:rPr>
          <w:sz w:val="24"/>
          <w:szCs w:val="24"/>
          <w:lang w:val="ru-RU"/>
        </w:rPr>
      </w:pPr>
      <w:r w:rsidRPr="00FF6105">
        <w:rPr>
          <w:rFonts w:ascii="Times New Roman" w:hAnsi="Times New Roman"/>
          <w:b/>
          <w:color w:val="000000"/>
          <w:sz w:val="24"/>
          <w:szCs w:val="24"/>
          <w:lang w:val="ru-RU"/>
        </w:rPr>
        <w:t>Раздел 3. Молекулярная физика и термодинамика</w:t>
      </w:r>
    </w:p>
    <w:p w:rsidR="00911795" w:rsidRPr="00FF6105" w:rsidRDefault="003F04D5">
      <w:pPr>
        <w:spacing w:after="0" w:line="264" w:lineRule="auto"/>
        <w:ind w:firstLine="600"/>
        <w:jc w:val="both"/>
        <w:rPr>
          <w:sz w:val="24"/>
          <w:szCs w:val="24"/>
          <w:lang w:val="ru-RU"/>
        </w:rPr>
      </w:pPr>
      <w:r w:rsidRPr="00FF6105">
        <w:rPr>
          <w:rFonts w:ascii="Times New Roman" w:hAnsi="Times New Roman"/>
          <w:b/>
          <w:i/>
          <w:color w:val="000000"/>
          <w:sz w:val="24"/>
          <w:szCs w:val="24"/>
          <w:lang w:val="ru-RU"/>
        </w:rPr>
        <w:t>Тема 1. Основы молекулярно-кинетической теории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FF6105">
        <w:rPr>
          <w:rFonts w:ascii="Times New Roman" w:hAnsi="Times New Roman"/>
          <w:color w:val="000000"/>
          <w:sz w:val="24"/>
          <w:szCs w:val="24"/>
          <w:lang w:val="ru-RU"/>
        </w:rPr>
        <w:t>Постоянная</w:t>
      </w:r>
      <w:proofErr w:type="gramEnd"/>
      <w:r w:rsidRPr="00FF6105">
        <w:rPr>
          <w:rFonts w:ascii="Times New Roman" w:hAnsi="Times New Roman"/>
          <w:color w:val="000000"/>
          <w:sz w:val="24"/>
          <w:szCs w:val="24"/>
          <w:lang w:val="ru-RU"/>
        </w:rPr>
        <w:t xml:space="preserve"> Авогадро.</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Тепловое равновесие. Температура и её измерение. Шкала температур Цельсия.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FF6105">
        <w:rPr>
          <w:rFonts w:ascii="Times New Roman" w:hAnsi="Times New Roman"/>
          <w:color w:val="000000"/>
          <w:sz w:val="24"/>
          <w:szCs w:val="24"/>
          <w:lang w:val="ru-RU"/>
        </w:rPr>
        <w:t>Клапейрона</w:t>
      </w:r>
      <w:proofErr w:type="spellEnd"/>
      <w:r w:rsidRPr="00FF6105">
        <w:rPr>
          <w:rFonts w:ascii="Times New Roman" w:hAnsi="Times New Roman"/>
          <w:color w:val="000000"/>
          <w:sz w:val="24"/>
          <w:szCs w:val="24"/>
          <w:lang w:val="ru-RU"/>
        </w:rPr>
        <w:t xml:space="preserve">. Закон Дальтона. </w:t>
      </w:r>
      <w:proofErr w:type="spellStart"/>
      <w:r w:rsidRPr="00FF6105">
        <w:rPr>
          <w:rFonts w:ascii="Times New Roman" w:hAnsi="Times New Roman"/>
          <w:color w:val="000000"/>
          <w:sz w:val="24"/>
          <w:szCs w:val="24"/>
          <w:lang w:val="ru-RU"/>
        </w:rPr>
        <w:t>Изопроцессы</w:t>
      </w:r>
      <w:proofErr w:type="spellEnd"/>
      <w:r w:rsidRPr="00FF6105">
        <w:rPr>
          <w:rFonts w:ascii="Times New Roman" w:hAnsi="Times New Roman"/>
          <w:color w:val="000000"/>
          <w:sz w:val="24"/>
          <w:szCs w:val="24"/>
          <w:lang w:val="ru-RU"/>
        </w:rPr>
        <w:t xml:space="preserve"> в идеальном газе с постоянным количеством вещества. Графическое представление </w:t>
      </w:r>
      <w:proofErr w:type="spellStart"/>
      <w:r w:rsidRPr="00FF6105">
        <w:rPr>
          <w:rFonts w:ascii="Times New Roman" w:hAnsi="Times New Roman"/>
          <w:color w:val="000000"/>
          <w:sz w:val="24"/>
          <w:szCs w:val="24"/>
          <w:lang w:val="ru-RU"/>
        </w:rPr>
        <w:t>изопроцессов</w:t>
      </w:r>
      <w:proofErr w:type="spellEnd"/>
      <w:r w:rsidRPr="00FF6105">
        <w:rPr>
          <w:rFonts w:ascii="Times New Roman" w:hAnsi="Times New Roman"/>
          <w:color w:val="000000"/>
          <w:sz w:val="24"/>
          <w:szCs w:val="24"/>
          <w:lang w:val="ru-RU"/>
        </w:rPr>
        <w:t xml:space="preserve">: изотерма, изохора, изобара.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Технические устройства и практическое применение: термометр, барометр.</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Демонстрации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Опыты, доказывающие дискретное строение вещества, фотографии молекул органических соединений.</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Опыты по диффузии жидкостей и газов.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Модель броуновского движения.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Модель опыта Штерна.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Опыты, доказывающие существование межмолекулярного взаимодействия.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Модель, иллюстрирующая природу давления газа на стенки сосуда.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Опыты, иллюстрирующие уравнение состояния идеального газа, </w:t>
      </w:r>
      <w:proofErr w:type="spellStart"/>
      <w:r w:rsidRPr="00FF6105">
        <w:rPr>
          <w:rFonts w:ascii="Times New Roman" w:hAnsi="Times New Roman"/>
          <w:color w:val="000000"/>
          <w:sz w:val="24"/>
          <w:szCs w:val="24"/>
          <w:lang w:val="ru-RU"/>
        </w:rPr>
        <w:t>изопроцессы</w:t>
      </w:r>
      <w:proofErr w:type="spellEnd"/>
      <w:r w:rsidRPr="00FF6105">
        <w:rPr>
          <w:rFonts w:ascii="Times New Roman" w:hAnsi="Times New Roman"/>
          <w:color w:val="000000"/>
          <w:sz w:val="24"/>
          <w:szCs w:val="24"/>
          <w:lang w:val="ru-RU"/>
        </w:rPr>
        <w:t>.</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Ученический эксперимент, лабораторные работы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Определение массы воздуха в классной комнате на основе измерений объёма комнаты, давления и температуры воздуха в ней.</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Исследование зависимости между параметрами состояния разреженного газа.</w:t>
      </w:r>
    </w:p>
    <w:p w:rsidR="00911795" w:rsidRPr="00FF6105" w:rsidRDefault="003F04D5">
      <w:pPr>
        <w:spacing w:after="0" w:line="264" w:lineRule="auto"/>
        <w:ind w:firstLine="600"/>
        <w:jc w:val="both"/>
        <w:rPr>
          <w:sz w:val="24"/>
          <w:szCs w:val="24"/>
          <w:lang w:val="ru-RU"/>
        </w:rPr>
      </w:pPr>
      <w:r w:rsidRPr="00FF6105">
        <w:rPr>
          <w:rFonts w:ascii="Times New Roman" w:hAnsi="Times New Roman"/>
          <w:b/>
          <w:i/>
          <w:color w:val="000000"/>
          <w:sz w:val="24"/>
          <w:szCs w:val="24"/>
          <w:lang w:val="ru-RU"/>
        </w:rPr>
        <w:t>Тема 2. Основы термодинамики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Понятие об адиабатном процессе. Первый закон термодинамики. Применение первого закона термодинамики к </w:t>
      </w:r>
      <w:proofErr w:type="spellStart"/>
      <w:r w:rsidRPr="00FF6105">
        <w:rPr>
          <w:rFonts w:ascii="Times New Roman" w:hAnsi="Times New Roman"/>
          <w:color w:val="000000"/>
          <w:sz w:val="24"/>
          <w:szCs w:val="24"/>
          <w:lang w:val="ru-RU"/>
        </w:rPr>
        <w:t>изопроцессам</w:t>
      </w:r>
      <w:proofErr w:type="spellEnd"/>
      <w:r w:rsidRPr="00FF6105">
        <w:rPr>
          <w:rFonts w:ascii="Times New Roman" w:hAnsi="Times New Roman"/>
          <w:color w:val="000000"/>
          <w:sz w:val="24"/>
          <w:szCs w:val="24"/>
          <w:lang w:val="ru-RU"/>
        </w:rPr>
        <w:t>. Графическая интерпретация работы газа.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Второй закон термодинамики. Необратимость процессов в природе.</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Технические устройства и практическое применение: двигатель внутреннего сгорания, бытовой холодильник, кондиционер.</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Демонстрации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FF6105">
        <w:rPr>
          <w:rFonts w:ascii="Times New Roman" w:hAnsi="Times New Roman"/>
          <w:color w:val="000000"/>
          <w:sz w:val="24"/>
          <w:szCs w:val="24"/>
          <w:lang w:val="ru-RU"/>
        </w:rPr>
        <w:t>видеодемонстрация</w:t>
      </w:r>
      <w:proofErr w:type="spellEnd"/>
      <w:r w:rsidRPr="00FF6105">
        <w:rPr>
          <w:rFonts w:ascii="Times New Roman" w:hAnsi="Times New Roman"/>
          <w:color w:val="000000"/>
          <w:sz w:val="24"/>
          <w:szCs w:val="24"/>
          <w:lang w:val="ru-RU"/>
        </w:rPr>
        <w:t xml:space="preserve">).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Изменение внутренней энергии (температуры) тела при теплопередаче.</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Опыт по адиабатному расширению воздуха (опыт с воздушным огнивом).</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Модели паровой турбины, двигателя внутреннего сгорания, реактивного двигателя.</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Ученический эксперимент, лабораторные работы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Измерение удельной теплоёмкости.</w:t>
      </w:r>
    </w:p>
    <w:p w:rsidR="00911795" w:rsidRPr="00FF6105" w:rsidRDefault="003F04D5">
      <w:pPr>
        <w:spacing w:after="0" w:line="264" w:lineRule="auto"/>
        <w:ind w:firstLine="600"/>
        <w:jc w:val="both"/>
        <w:rPr>
          <w:sz w:val="24"/>
          <w:szCs w:val="24"/>
          <w:lang w:val="ru-RU"/>
        </w:rPr>
      </w:pPr>
      <w:r w:rsidRPr="00FF6105">
        <w:rPr>
          <w:rFonts w:ascii="Times New Roman" w:hAnsi="Times New Roman"/>
          <w:b/>
          <w:i/>
          <w:color w:val="000000"/>
          <w:sz w:val="24"/>
          <w:szCs w:val="24"/>
          <w:lang w:val="ru-RU"/>
        </w:rPr>
        <w:t>Тема 3. Агрегатные состояния вещества. Фазовые переходы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lastRenderedPageBreak/>
        <w:t>Твёрдое тело. Кристаллические и аморфные тела. Анизотропия свой</w:t>
      </w:r>
      <w:proofErr w:type="gramStart"/>
      <w:r w:rsidRPr="00FF6105">
        <w:rPr>
          <w:rFonts w:ascii="Times New Roman" w:hAnsi="Times New Roman"/>
          <w:color w:val="000000"/>
          <w:sz w:val="24"/>
          <w:szCs w:val="24"/>
          <w:lang w:val="ru-RU"/>
        </w:rPr>
        <w:t>ств кр</w:t>
      </w:r>
      <w:proofErr w:type="gramEnd"/>
      <w:r w:rsidRPr="00FF6105">
        <w:rPr>
          <w:rFonts w:ascii="Times New Roman" w:hAnsi="Times New Roman"/>
          <w:color w:val="000000"/>
          <w:sz w:val="24"/>
          <w:szCs w:val="24"/>
          <w:lang w:val="ru-RU"/>
        </w:rPr>
        <w:t>исталлов. Жидкие кристаллы. Современные материалы. Плавление и кристаллизация. Удельная теплота плавления. Сублимация.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Уравнение теплового баланса.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Демонстрации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Свойства насыщенных паров.</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Кипение при пониженном давлении.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Способы измерения влажности.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Наблюдение нагревания и плавления кристаллического вещества.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Демонстрация кристаллов.</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Ученический эксперимент, лабораторные работы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Измерение относительной влажности воздуха.</w:t>
      </w:r>
    </w:p>
    <w:p w:rsidR="00911795" w:rsidRPr="00FF6105" w:rsidRDefault="00911795">
      <w:pPr>
        <w:spacing w:after="0" w:line="264" w:lineRule="auto"/>
        <w:ind w:left="120"/>
        <w:jc w:val="both"/>
        <w:rPr>
          <w:sz w:val="24"/>
          <w:szCs w:val="24"/>
          <w:lang w:val="ru-RU"/>
        </w:rPr>
      </w:pPr>
    </w:p>
    <w:p w:rsidR="00911795" w:rsidRPr="00FF6105" w:rsidRDefault="003F04D5">
      <w:pPr>
        <w:spacing w:after="0" w:line="264" w:lineRule="auto"/>
        <w:ind w:left="120"/>
        <w:jc w:val="both"/>
        <w:rPr>
          <w:sz w:val="24"/>
          <w:szCs w:val="24"/>
          <w:lang w:val="ru-RU"/>
        </w:rPr>
      </w:pPr>
      <w:r w:rsidRPr="00FF6105">
        <w:rPr>
          <w:rFonts w:ascii="Times New Roman" w:hAnsi="Times New Roman"/>
          <w:b/>
          <w:color w:val="000000"/>
          <w:sz w:val="24"/>
          <w:szCs w:val="24"/>
          <w:lang w:val="ru-RU"/>
        </w:rPr>
        <w:t>Раздел 4. Электродинамика</w:t>
      </w:r>
    </w:p>
    <w:p w:rsidR="00911795" w:rsidRPr="00FF6105" w:rsidRDefault="003F04D5">
      <w:pPr>
        <w:spacing w:after="0" w:line="264" w:lineRule="auto"/>
        <w:ind w:firstLine="600"/>
        <w:jc w:val="both"/>
        <w:rPr>
          <w:sz w:val="24"/>
          <w:szCs w:val="24"/>
          <w:lang w:val="ru-RU"/>
        </w:rPr>
      </w:pPr>
      <w:r w:rsidRPr="00FF6105">
        <w:rPr>
          <w:rFonts w:ascii="Times New Roman" w:hAnsi="Times New Roman"/>
          <w:b/>
          <w:i/>
          <w:color w:val="000000"/>
          <w:sz w:val="24"/>
          <w:szCs w:val="24"/>
          <w:lang w:val="ru-RU"/>
        </w:rPr>
        <w:t>Тема 1. Электростатика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Электроёмкость. Конденсатор. Электроёмкость плоского конденсатора. Энергия заряженного конденсатора.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Демонстрации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Устройство и принцип действия электрометра.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Взаимодействие наэлектризованных тел.</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Электрическое поле заряженных тел.</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Проводники в электростатическом поле.</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Электростатическая защита.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Диэлектрики в электростатическом поле.</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Зависимость электроёмкости плоского конденсатора от площади пластин, расстояния между ними и диэлектрической проницаемости.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Энергия заряженного конденсатора.</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Ученический эксперимент, лабораторные работы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Измерение электроёмкости конденсатора.</w:t>
      </w:r>
    </w:p>
    <w:p w:rsidR="00911795" w:rsidRPr="00FF6105" w:rsidRDefault="003F04D5">
      <w:pPr>
        <w:spacing w:after="0" w:line="264" w:lineRule="auto"/>
        <w:ind w:firstLine="600"/>
        <w:jc w:val="both"/>
        <w:rPr>
          <w:sz w:val="24"/>
          <w:szCs w:val="24"/>
          <w:lang w:val="ru-RU"/>
        </w:rPr>
      </w:pPr>
      <w:r w:rsidRPr="00FF6105">
        <w:rPr>
          <w:rFonts w:ascii="Times New Roman" w:hAnsi="Times New Roman"/>
          <w:b/>
          <w:i/>
          <w:color w:val="000000"/>
          <w:sz w:val="24"/>
          <w:szCs w:val="24"/>
          <w:lang w:val="ru-RU"/>
        </w:rPr>
        <w:t>Тема 2. Постоянный электрический ток. Токи в различных средах</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Электрический ток. Условия существования электрического тока. Источники тока. Сила тока. Постоянный ток.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Напряжение. Закон Ома для участка цепи.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lastRenderedPageBreak/>
        <w:t xml:space="preserve">Электрическое сопротивление. Удельное сопротивление вещества. Последовательное, параллельное, смешанное соединение проводников.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Работа электрического тока. Закон </w:t>
      </w:r>
      <w:proofErr w:type="gramStart"/>
      <w:r w:rsidRPr="00FF6105">
        <w:rPr>
          <w:rFonts w:ascii="Times New Roman" w:hAnsi="Times New Roman"/>
          <w:color w:val="000000"/>
          <w:sz w:val="24"/>
          <w:szCs w:val="24"/>
          <w:lang w:val="ru-RU"/>
        </w:rPr>
        <w:t>Джоуля–Ленца</w:t>
      </w:r>
      <w:proofErr w:type="gramEnd"/>
      <w:r w:rsidRPr="00FF6105">
        <w:rPr>
          <w:rFonts w:ascii="Times New Roman" w:hAnsi="Times New Roman"/>
          <w:color w:val="000000"/>
          <w:sz w:val="24"/>
          <w:szCs w:val="24"/>
          <w:lang w:val="ru-RU"/>
        </w:rPr>
        <w:t xml:space="preserve">. Мощность электрического тока.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Электронная проводимость твёрдых металлов. Зависимость сопротивления металлов от температуры. Сверхпроводимость.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Электрический ток в вакууме. Свойства электронных пучков.</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Полупроводники. Собственная и примесная проводимость полупроводников. Свойства </w:t>
      </w:r>
      <w:r w:rsidRPr="00FF6105">
        <w:rPr>
          <w:rFonts w:ascii="Times New Roman" w:hAnsi="Times New Roman"/>
          <w:color w:val="000000"/>
          <w:sz w:val="24"/>
          <w:szCs w:val="24"/>
        </w:rPr>
        <w:t>p</w:t>
      </w:r>
      <w:r w:rsidRPr="00FF6105">
        <w:rPr>
          <w:rFonts w:ascii="Times New Roman" w:hAnsi="Times New Roman"/>
          <w:color w:val="000000"/>
          <w:sz w:val="24"/>
          <w:szCs w:val="24"/>
          <w:lang w:val="ru-RU"/>
        </w:rPr>
        <w:t>–</w:t>
      </w:r>
      <w:r w:rsidRPr="00FF6105">
        <w:rPr>
          <w:rFonts w:ascii="Times New Roman" w:hAnsi="Times New Roman"/>
          <w:color w:val="000000"/>
          <w:sz w:val="24"/>
          <w:szCs w:val="24"/>
        </w:rPr>
        <w:t>n</w:t>
      </w:r>
      <w:r w:rsidRPr="00FF6105">
        <w:rPr>
          <w:rFonts w:ascii="Times New Roman" w:hAnsi="Times New Roman"/>
          <w:color w:val="000000"/>
          <w:sz w:val="24"/>
          <w:szCs w:val="24"/>
          <w:lang w:val="ru-RU"/>
        </w:rPr>
        <w:t>-перехода. Полупроводниковые приборы.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Электрический ток в растворах и расплавах электролитов. Электролитическая диссоциация. Электролиз.</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Электрический ток в газах. Самостоятельный и несамостоятельный разряд. Молния. Плазма.</w:t>
      </w:r>
    </w:p>
    <w:p w:rsidR="00911795" w:rsidRPr="00FF6105" w:rsidRDefault="003F04D5">
      <w:pPr>
        <w:spacing w:after="0" w:line="264" w:lineRule="auto"/>
        <w:ind w:firstLine="600"/>
        <w:jc w:val="both"/>
        <w:rPr>
          <w:sz w:val="24"/>
          <w:szCs w:val="24"/>
          <w:lang w:val="ru-RU"/>
        </w:rPr>
      </w:pPr>
      <w:proofErr w:type="gramStart"/>
      <w:r w:rsidRPr="00FF6105">
        <w:rPr>
          <w:rFonts w:ascii="Times New Roman" w:hAnsi="Times New Roman"/>
          <w:color w:val="000000"/>
          <w:sz w:val="24"/>
          <w:szCs w:val="24"/>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Демонстрации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Измерение силы тока и напряжения.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Зависимость сопротивления цилиндрических проводников от длины, площади поперечного сечения и материала.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Смешанное соединение проводников.</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Прямое измерение электродвижущей силы. Короткое замыкание гальванического элемента и оценка внутреннего сопротивления.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Зависимость сопротивления металлов от температуры.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Проводимость электролитов.</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Искровой разряд и проводимость воздуха.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Односторонняя проводимость диода.</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Ученический эксперимент, лабораторные работы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Изучение смешанного соединения резисторов.</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Измерение электродвижущей силы источника тока и его внутреннего сопротивления.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Наблюдение электролиза.</w:t>
      </w:r>
    </w:p>
    <w:p w:rsidR="00911795" w:rsidRPr="00FF6105" w:rsidRDefault="003F04D5">
      <w:pPr>
        <w:spacing w:after="0" w:line="264" w:lineRule="auto"/>
        <w:ind w:firstLine="600"/>
        <w:jc w:val="both"/>
        <w:rPr>
          <w:sz w:val="24"/>
          <w:szCs w:val="24"/>
          <w:lang w:val="ru-RU"/>
        </w:rPr>
      </w:pPr>
      <w:r w:rsidRPr="00FF6105">
        <w:rPr>
          <w:rFonts w:ascii="Times New Roman" w:hAnsi="Times New Roman"/>
          <w:b/>
          <w:color w:val="000000"/>
          <w:sz w:val="24"/>
          <w:szCs w:val="24"/>
          <w:lang w:val="ru-RU"/>
        </w:rPr>
        <w:t>Межпредметные связи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911795" w:rsidRPr="00FF6105" w:rsidRDefault="003F04D5">
      <w:pPr>
        <w:spacing w:after="0" w:line="264" w:lineRule="auto"/>
        <w:ind w:firstLine="600"/>
        <w:jc w:val="both"/>
        <w:rPr>
          <w:sz w:val="24"/>
          <w:szCs w:val="24"/>
          <w:lang w:val="ru-RU"/>
        </w:rPr>
      </w:pPr>
      <w:proofErr w:type="gramStart"/>
      <w:r w:rsidRPr="00FF6105">
        <w:rPr>
          <w:rFonts w:ascii="Times New Roman" w:hAnsi="Times New Roman"/>
          <w:i/>
          <w:color w:val="000000"/>
          <w:sz w:val="24"/>
          <w:szCs w:val="24"/>
          <w:lang w:val="ru-RU"/>
        </w:rPr>
        <w:t>Межпредметные понятия</w:t>
      </w:r>
      <w:r w:rsidRPr="00FF6105">
        <w:rPr>
          <w:rFonts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911795" w:rsidRPr="00FF6105" w:rsidRDefault="003F04D5">
      <w:pPr>
        <w:spacing w:after="0" w:line="264" w:lineRule="auto"/>
        <w:ind w:firstLine="600"/>
        <w:jc w:val="both"/>
        <w:rPr>
          <w:sz w:val="24"/>
          <w:szCs w:val="24"/>
          <w:lang w:val="ru-RU"/>
        </w:rPr>
      </w:pPr>
      <w:proofErr w:type="gramStart"/>
      <w:r w:rsidRPr="00FF6105">
        <w:rPr>
          <w:rFonts w:ascii="Times New Roman" w:hAnsi="Times New Roman"/>
          <w:i/>
          <w:color w:val="000000"/>
          <w:sz w:val="24"/>
          <w:szCs w:val="24"/>
          <w:lang w:val="ru-RU"/>
        </w:rPr>
        <w:t>Математика:</w:t>
      </w:r>
      <w:r w:rsidRPr="00FF6105">
        <w:rPr>
          <w:rFonts w:ascii="Times New Roman" w:hAnsi="Times New Roman"/>
          <w:color w:val="000000"/>
          <w:sz w:val="24"/>
          <w:szCs w:val="24"/>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lastRenderedPageBreak/>
        <w:t>Биология:</w:t>
      </w:r>
      <w:r w:rsidRPr="00FF6105">
        <w:rPr>
          <w:rFonts w:ascii="Times New Roman" w:hAnsi="Times New Roman"/>
          <w:color w:val="000000"/>
          <w:sz w:val="24"/>
          <w:szCs w:val="24"/>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Химия:</w:t>
      </w:r>
      <w:r w:rsidRPr="00FF6105">
        <w:rPr>
          <w:rFonts w:ascii="Times New Roman" w:hAnsi="Times New Roman"/>
          <w:color w:val="000000"/>
          <w:sz w:val="24"/>
          <w:szCs w:val="24"/>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География:</w:t>
      </w:r>
      <w:r w:rsidRPr="00FF6105">
        <w:rPr>
          <w:rFonts w:ascii="Times New Roman" w:hAnsi="Times New Roman"/>
          <w:color w:val="000000"/>
          <w:sz w:val="24"/>
          <w:szCs w:val="24"/>
          <w:lang w:val="ru-RU"/>
        </w:rPr>
        <w:t xml:space="preserve"> влажность воздуха, ветры, барометр, термометр.</w:t>
      </w:r>
    </w:p>
    <w:p w:rsidR="00911795" w:rsidRPr="00FF6105" w:rsidRDefault="003F04D5">
      <w:pPr>
        <w:spacing w:after="0" w:line="264" w:lineRule="auto"/>
        <w:ind w:firstLine="600"/>
        <w:jc w:val="both"/>
        <w:rPr>
          <w:sz w:val="24"/>
          <w:szCs w:val="24"/>
          <w:lang w:val="ru-RU"/>
        </w:rPr>
      </w:pPr>
      <w:proofErr w:type="gramStart"/>
      <w:r w:rsidRPr="00FF6105">
        <w:rPr>
          <w:rFonts w:ascii="Times New Roman" w:hAnsi="Times New Roman"/>
          <w:i/>
          <w:color w:val="000000"/>
          <w:sz w:val="24"/>
          <w:szCs w:val="24"/>
          <w:lang w:val="ru-RU"/>
        </w:rPr>
        <w:t>Технология:</w:t>
      </w:r>
      <w:r w:rsidRPr="00FF6105">
        <w:rPr>
          <w:rFonts w:ascii="Times New Roman" w:hAnsi="Times New Roman"/>
          <w:color w:val="000000"/>
          <w:sz w:val="24"/>
          <w:szCs w:val="24"/>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911795" w:rsidRPr="00FF6105" w:rsidRDefault="00911795">
      <w:pPr>
        <w:spacing w:after="0" w:line="264" w:lineRule="auto"/>
        <w:ind w:left="120"/>
        <w:jc w:val="both"/>
        <w:rPr>
          <w:sz w:val="24"/>
          <w:szCs w:val="24"/>
          <w:lang w:val="ru-RU"/>
        </w:rPr>
      </w:pPr>
    </w:p>
    <w:p w:rsidR="00911795" w:rsidRPr="00FF6105" w:rsidRDefault="003F04D5">
      <w:pPr>
        <w:spacing w:after="0" w:line="264" w:lineRule="auto"/>
        <w:ind w:left="120"/>
        <w:jc w:val="both"/>
        <w:rPr>
          <w:sz w:val="24"/>
          <w:szCs w:val="24"/>
          <w:lang w:val="ru-RU"/>
        </w:rPr>
      </w:pPr>
      <w:r w:rsidRPr="00FF6105">
        <w:rPr>
          <w:rFonts w:ascii="Times New Roman" w:hAnsi="Times New Roman"/>
          <w:b/>
          <w:color w:val="000000"/>
          <w:sz w:val="24"/>
          <w:szCs w:val="24"/>
          <w:lang w:val="ru-RU"/>
        </w:rPr>
        <w:t>11 КЛАСС</w:t>
      </w:r>
    </w:p>
    <w:p w:rsidR="00911795" w:rsidRPr="00FF6105" w:rsidRDefault="00911795">
      <w:pPr>
        <w:spacing w:after="0" w:line="264" w:lineRule="auto"/>
        <w:ind w:left="120"/>
        <w:jc w:val="both"/>
        <w:rPr>
          <w:sz w:val="24"/>
          <w:szCs w:val="24"/>
          <w:lang w:val="ru-RU"/>
        </w:rPr>
      </w:pPr>
    </w:p>
    <w:p w:rsidR="00911795" w:rsidRPr="00FF6105" w:rsidRDefault="003F04D5">
      <w:pPr>
        <w:spacing w:after="0" w:line="264" w:lineRule="auto"/>
        <w:ind w:left="120"/>
        <w:jc w:val="both"/>
        <w:rPr>
          <w:sz w:val="24"/>
          <w:szCs w:val="24"/>
          <w:lang w:val="ru-RU"/>
        </w:rPr>
      </w:pPr>
      <w:r w:rsidRPr="00FF6105">
        <w:rPr>
          <w:rFonts w:ascii="Times New Roman" w:hAnsi="Times New Roman"/>
          <w:b/>
          <w:color w:val="000000"/>
          <w:sz w:val="24"/>
          <w:szCs w:val="24"/>
          <w:lang w:val="ru-RU"/>
        </w:rPr>
        <w:t>Раздел 4. Электродинамика</w:t>
      </w:r>
    </w:p>
    <w:p w:rsidR="00911795" w:rsidRPr="00FF6105" w:rsidRDefault="003F04D5">
      <w:pPr>
        <w:spacing w:after="0" w:line="264" w:lineRule="auto"/>
        <w:ind w:firstLine="600"/>
        <w:jc w:val="both"/>
        <w:rPr>
          <w:sz w:val="24"/>
          <w:szCs w:val="24"/>
          <w:lang w:val="ru-RU"/>
        </w:rPr>
      </w:pPr>
      <w:r w:rsidRPr="00FF6105">
        <w:rPr>
          <w:rFonts w:ascii="Times New Roman" w:hAnsi="Times New Roman"/>
          <w:b/>
          <w:i/>
          <w:color w:val="000000"/>
          <w:sz w:val="24"/>
          <w:szCs w:val="24"/>
          <w:lang w:val="ru-RU"/>
        </w:rPr>
        <w:t>Тема 3. Магнитное поле. Электромагнитная индукция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Сила Ампера, её модуль и направление.</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Сила Лоренца, её модуль и направление. Движение заряженной частицы в однородном магнитном поле. Работа силы Лоренца.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Вихревое электрическое поле. Электродвижущая сила индукции в проводнике, движущемся поступательно в однородном магнитном поле.</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Правило Ленца.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Индуктивность. Явление самоиндукции. Электродвижущая сила самоиндукции.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Энергия магнитного поля катушки с током.</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Электромагнитное поле.</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Демонстрации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Опыт Эрстеда.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Отклонение электронного пучка магнитным полем.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Линии индукции магнитного поля.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Взаимодействие двух проводников с током.</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Сила Ампера.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Действие силы Лоренца на ионы электролита.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Явление электромагнитной индукции.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lastRenderedPageBreak/>
        <w:t>Правило Ленца.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Зависимость электродвижущей силы индукции от скорости изменения магнитного потока.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Явление самоиндукции.</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Ученический эксперимент, лабораторные работы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Изучение магнитного поля катушки с током.</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Исследование действия постоянного магнита на рамку с током.</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Исследование явления электромагнитной индукции.</w:t>
      </w:r>
    </w:p>
    <w:p w:rsidR="00911795" w:rsidRPr="00FF6105" w:rsidRDefault="00911795">
      <w:pPr>
        <w:spacing w:after="0" w:line="264" w:lineRule="auto"/>
        <w:ind w:left="120"/>
        <w:jc w:val="both"/>
        <w:rPr>
          <w:sz w:val="24"/>
          <w:szCs w:val="24"/>
          <w:lang w:val="ru-RU"/>
        </w:rPr>
      </w:pPr>
    </w:p>
    <w:p w:rsidR="00911795" w:rsidRPr="00FF6105" w:rsidRDefault="003F04D5">
      <w:pPr>
        <w:spacing w:after="0" w:line="264" w:lineRule="auto"/>
        <w:ind w:left="120"/>
        <w:jc w:val="both"/>
        <w:rPr>
          <w:sz w:val="24"/>
          <w:szCs w:val="24"/>
          <w:lang w:val="ru-RU"/>
        </w:rPr>
      </w:pPr>
      <w:r w:rsidRPr="00FF6105">
        <w:rPr>
          <w:rFonts w:ascii="Times New Roman" w:hAnsi="Times New Roman"/>
          <w:b/>
          <w:color w:val="000000"/>
          <w:sz w:val="24"/>
          <w:szCs w:val="24"/>
          <w:lang w:val="ru-RU"/>
        </w:rPr>
        <w:t>Раздел 5. Колебания и волны</w:t>
      </w:r>
    </w:p>
    <w:p w:rsidR="00911795" w:rsidRPr="00FF6105" w:rsidRDefault="003F04D5">
      <w:pPr>
        <w:spacing w:after="0" w:line="264" w:lineRule="auto"/>
        <w:ind w:firstLine="600"/>
        <w:jc w:val="both"/>
        <w:rPr>
          <w:sz w:val="24"/>
          <w:szCs w:val="24"/>
          <w:lang w:val="ru-RU"/>
        </w:rPr>
      </w:pPr>
      <w:r w:rsidRPr="00FF6105">
        <w:rPr>
          <w:rFonts w:ascii="Times New Roman" w:hAnsi="Times New Roman"/>
          <w:b/>
          <w:i/>
          <w:color w:val="000000"/>
          <w:sz w:val="24"/>
          <w:szCs w:val="24"/>
          <w:lang w:val="ru-RU"/>
        </w:rPr>
        <w:t>Тема 1. Механические и электромагнитные колебания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Технические устройства и практическое применение: электрический звонок, генератор переменного тока, линии электропередач.</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Демонстрации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Исследование параметров колебательной системы (пружинный или математический маятник).</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Наблюдение затухающих колебаний.</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Исследование свойств вынужденных колебаний.</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Наблюдение резонанса.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Свободные электромагнитные колебания.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Осциллограммы (зависимости силы тока и напряжения от времени) для электромагнитных колебаний.</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Резонанс при последовательном соединении резистора, катушки индуктивности и конденсатора.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Модель линии электропередачи.</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Ученический эксперимент, лабораторные работы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Исследование зависимости периода малых колебаний груза на нити от длины нити и массы груза.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Исследование переменного тока в цепи из последовательно </w:t>
      </w:r>
      <w:proofErr w:type="gramStart"/>
      <w:r w:rsidRPr="00FF6105">
        <w:rPr>
          <w:rFonts w:ascii="Times New Roman" w:hAnsi="Times New Roman"/>
          <w:color w:val="000000"/>
          <w:sz w:val="24"/>
          <w:szCs w:val="24"/>
          <w:lang w:val="ru-RU"/>
        </w:rPr>
        <w:t>соединённых</w:t>
      </w:r>
      <w:proofErr w:type="gramEnd"/>
      <w:r w:rsidRPr="00FF6105">
        <w:rPr>
          <w:rFonts w:ascii="Times New Roman" w:hAnsi="Times New Roman"/>
          <w:color w:val="000000"/>
          <w:sz w:val="24"/>
          <w:szCs w:val="24"/>
          <w:lang w:val="ru-RU"/>
        </w:rPr>
        <w:t xml:space="preserve"> конденсатора, катушки и резистора.</w:t>
      </w:r>
    </w:p>
    <w:p w:rsidR="00911795" w:rsidRPr="00FF6105" w:rsidRDefault="003F04D5">
      <w:pPr>
        <w:spacing w:after="0" w:line="264" w:lineRule="auto"/>
        <w:ind w:firstLine="600"/>
        <w:jc w:val="both"/>
        <w:rPr>
          <w:sz w:val="24"/>
          <w:szCs w:val="24"/>
          <w:lang w:val="ru-RU"/>
        </w:rPr>
      </w:pPr>
      <w:r w:rsidRPr="00FF6105">
        <w:rPr>
          <w:rFonts w:ascii="Times New Roman" w:hAnsi="Times New Roman"/>
          <w:b/>
          <w:i/>
          <w:color w:val="000000"/>
          <w:sz w:val="24"/>
          <w:szCs w:val="24"/>
          <w:lang w:val="ru-RU"/>
        </w:rPr>
        <w:t>Тема 2. Механические и электромагнитные волны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lastRenderedPageBreak/>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Звук. Скорость звука. Громкость звука. Высота тона. Тембр звука.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Электромагнитные волны. Условия излучения электромагнитных волн. Взаимная ориентация векторов </w:t>
      </w:r>
      <w:r w:rsidRPr="00FF6105">
        <w:rPr>
          <w:rFonts w:ascii="Times New Roman" w:hAnsi="Times New Roman"/>
          <w:color w:val="000000"/>
          <w:sz w:val="24"/>
          <w:szCs w:val="24"/>
        </w:rPr>
        <w:t>E</w:t>
      </w:r>
      <w:r w:rsidRPr="00FF6105">
        <w:rPr>
          <w:rFonts w:ascii="Times New Roman" w:hAnsi="Times New Roman"/>
          <w:color w:val="000000"/>
          <w:sz w:val="24"/>
          <w:szCs w:val="24"/>
          <w:lang w:val="ru-RU"/>
        </w:rPr>
        <w:t xml:space="preserve">, </w:t>
      </w:r>
      <w:r w:rsidRPr="00FF6105">
        <w:rPr>
          <w:rFonts w:ascii="Times New Roman" w:hAnsi="Times New Roman"/>
          <w:color w:val="000000"/>
          <w:sz w:val="24"/>
          <w:szCs w:val="24"/>
        </w:rPr>
        <w:t>B</w:t>
      </w:r>
      <w:r w:rsidRPr="00FF6105">
        <w:rPr>
          <w:rFonts w:ascii="Times New Roman" w:hAnsi="Times New Roman"/>
          <w:color w:val="000000"/>
          <w:sz w:val="24"/>
          <w:szCs w:val="24"/>
          <w:lang w:val="ru-RU"/>
        </w:rPr>
        <w:t xml:space="preserve">, </w:t>
      </w:r>
      <w:r w:rsidRPr="00FF6105">
        <w:rPr>
          <w:rFonts w:ascii="Times New Roman" w:hAnsi="Times New Roman"/>
          <w:color w:val="000000"/>
          <w:sz w:val="24"/>
          <w:szCs w:val="24"/>
        </w:rPr>
        <w:t>V</w:t>
      </w:r>
      <w:r w:rsidRPr="00FF6105">
        <w:rPr>
          <w:rFonts w:ascii="Times New Roman" w:hAnsi="Times New Roman"/>
          <w:color w:val="000000"/>
          <w:sz w:val="24"/>
          <w:szCs w:val="24"/>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Шкала электромагнитных волн. Применение электромагнитных волн в технике и быту.</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Принципы радиосвязи и телевидения. Радиолокация.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Электромагнитное загрязнение окружающей среды.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Демонстрации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Образование и распространение поперечных и продольных волн.</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Колеблющееся тело как источник звука.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Наблюдение отражения и преломления механических волн.</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Наблюдение интерференции и дифракции механических волн.</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Звуковой резонанс.</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Наблюдение связи громкости звука и высоты тона с амплитудой и частотой колебаний.</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Исследование свойств электромагнитных волн: отражение, преломление, поляризация, дифракция, интерференция.</w:t>
      </w:r>
    </w:p>
    <w:p w:rsidR="00911795" w:rsidRPr="00FF6105" w:rsidRDefault="003F04D5">
      <w:pPr>
        <w:spacing w:after="0" w:line="264" w:lineRule="auto"/>
        <w:ind w:firstLine="600"/>
        <w:jc w:val="both"/>
        <w:rPr>
          <w:sz w:val="24"/>
          <w:szCs w:val="24"/>
          <w:lang w:val="ru-RU"/>
        </w:rPr>
      </w:pPr>
      <w:r w:rsidRPr="00FF6105">
        <w:rPr>
          <w:rFonts w:ascii="Times New Roman" w:hAnsi="Times New Roman"/>
          <w:b/>
          <w:i/>
          <w:color w:val="000000"/>
          <w:sz w:val="24"/>
          <w:szCs w:val="24"/>
          <w:lang w:val="ru-RU"/>
        </w:rPr>
        <w:t>Тема 3. Оптика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Геометрическая оптика. Прямолинейное распространение света в однородной среде. Луч света. Точечный источник света.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Отражение света. Законы отражения света. Построение изображений в плоском зеркале.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Дисперсия света. Сложный состав белого света. Цвет.</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Пределы применимости геометрической оптики.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Поляризация света.</w:t>
      </w:r>
    </w:p>
    <w:p w:rsidR="00911795" w:rsidRPr="00FF6105" w:rsidRDefault="003F04D5">
      <w:pPr>
        <w:spacing w:after="0" w:line="264" w:lineRule="auto"/>
        <w:ind w:firstLine="600"/>
        <w:jc w:val="both"/>
        <w:rPr>
          <w:sz w:val="24"/>
          <w:szCs w:val="24"/>
          <w:lang w:val="ru-RU"/>
        </w:rPr>
      </w:pPr>
      <w:proofErr w:type="gramStart"/>
      <w:r w:rsidRPr="00FF6105">
        <w:rPr>
          <w:rFonts w:ascii="Times New Roman" w:hAnsi="Times New Roman"/>
          <w:color w:val="000000"/>
          <w:sz w:val="24"/>
          <w:szCs w:val="24"/>
          <w:lang w:val="ru-RU"/>
        </w:rPr>
        <w:lastRenderedPageBreak/>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Демонстрации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Прямолинейное распространение, отражение и преломление света. Оптические приборы.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Полное внутреннее отражение. Модель </w:t>
      </w:r>
      <w:proofErr w:type="spellStart"/>
      <w:r w:rsidRPr="00FF6105">
        <w:rPr>
          <w:rFonts w:ascii="Times New Roman" w:hAnsi="Times New Roman"/>
          <w:color w:val="000000"/>
          <w:sz w:val="24"/>
          <w:szCs w:val="24"/>
          <w:lang w:val="ru-RU"/>
        </w:rPr>
        <w:t>световода</w:t>
      </w:r>
      <w:proofErr w:type="spellEnd"/>
      <w:r w:rsidRPr="00FF6105">
        <w:rPr>
          <w:rFonts w:ascii="Times New Roman" w:hAnsi="Times New Roman"/>
          <w:color w:val="000000"/>
          <w:sz w:val="24"/>
          <w:szCs w:val="24"/>
          <w:lang w:val="ru-RU"/>
        </w:rPr>
        <w:t>.</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Исследование свойств изображений в линзах.</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Модели микроскопа, телескопа.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Наблюдение интерференции света.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Наблюдение дифракции света.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Наблюдение дисперсии света.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Получение спектра с помощью призмы.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Получение спектра с помощью дифракционной решётки.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Наблюдение поляризации света.</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Ученический эксперимент, лабораторные работы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Измерение показателя преломления стекла.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Исследование свойств изображений в линзах.</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Наблюдение дисперсии света.</w:t>
      </w:r>
    </w:p>
    <w:p w:rsidR="00911795" w:rsidRPr="00FF6105" w:rsidRDefault="00911795">
      <w:pPr>
        <w:spacing w:after="0" w:line="264" w:lineRule="auto"/>
        <w:ind w:left="120"/>
        <w:jc w:val="both"/>
        <w:rPr>
          <w:sz w:val="24"/>
          <w:szCs w:val="24"/>
          <w:lang w:val="ru-RU"/>
        </w:rPr>
      </w:pPr>
    </w:p>
    <w:p w:rsidR="00911795" w:rsidRPr="00FF6105" w:rsidRDefault="003F04D5">
      <w:pPr>
        <w:spacing w:after="0" w:line="264" w:lineRule="auto"/>
        <w:ind w:left="120"/>
        <w:jc w:val="both"/>
        <w:rPr>
          <w:sz w:val="24"/>
          <w:szCs w:val="24"/>
          <w:lang w:val="ru-RU"/>
        </w:rPr>
      </w:pPr>
      <w:r w:rsidRPr="00FF6105">
        <w:rPr>
          <w:rFonts w:ascii="Times New Roman" w:hAnsi="Times New Roman"/>
          <w:b/>
          <w:color w:val="000000"/>
          <w:sz w:val="24"/>
          <w:szCs w:val="24"/>
          <w:lang w:val="ru-RU"/>
        </w:rPr>
        <w:t>Раздел 6. Основы специальной теории относительности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Относительность одновременности. Замедление времени и сокращение длины.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Энергия и импульс релятивистской частицы.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Связь массы с энергией и импульсом релятивистской частицы. Энергия покоя.</w:t>
      </w:r>
    </w:p>
    <w:p w:rsidR="00911795" w:rsidRPr="00FF6105" w:rsidRDefault="00911795">
      <w:pPr>
        <w:spacing w:after="0" w:line="264" w:lineRule="auto"/>
        <w:ind w:left="120"/>
        <w:jc w:val="both"/>
        <w:rPr>
          <w:sz w:val="24"/>
          <w:szCs w:val="24"/>
          <w:lang w:val="ru-RU"/>
        </w:rPr>
      </w:pPr>
    </w:p>
    <w:p w:rsidR="00911795" w:rsidRPr="00FF6105" w:rsidRDefault="003F04D5">
      <w:pPr>
        <w:spacing w:after="0" w:line="264" w:lineRule="auto"/>
        <w:ind w:left="120"/>
        <w:jc w:val="both"/>
        <w:rPr>
          <w:sz w:val="24"/>
          <w:szCs w:val="24"/>
          <w:lang w:val="ru-RU"/>
        </w:rPr>
      </w:pPr>
      <w:r w:rsidRPr="00FF6105">
        <w:rPr>
          <w:rFonts w:ascii="Times New Roman" w:hAnsi="Times New Roman"/>
          <w:b/>
          <w:color w:val="000000"/>
          <w:sz w:val="24"/>
          <w:szCs w:val="24"/>
          <w:lang w:val="ru-RU"/>
        </w:rPr>
        <w:t>Раздел 7. Квантовая физика</w:t>
      </w:r>
    </w:p>
    <w:p w:rsidR="00911795" w:rsidRPr="00FF6105" w:rsidRDefault="003F04D5">
      <w:pPr>
        <w:spacing w:after="0" w:line="264" w:lineRule="auto"/>
        <w:ind w:firstLine="600"/>
        <w:jc w:val="both"/>
        <w:rPr>
          <w:sz w:val="24"/>
          <w:szCs w:val="24"/>
          <w:lang w:val="ru-RU"/>
        </w:rPr>
      </w:pPr>
      <w:r w:rsidRPr="00FF6105">
        <w:rPr>
          <w:rFonts w:ascii="Times New Roman" w:hAnsi="Times New Roman"/>
          <w:b/>
          <w:i/>
          <w:color w:val="000000"/>
          <w:sz w:val="24"/>
          <w:szCs w:val="24"/>
          <w:lang w:val="ru-RU"/>
        </w:rPr>
        <w:t>Тема 1. Элементы квантовой оптики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Фотоны. Формула Планка связи энергии фотона с его частотой. Энергия и импульс фотона.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Давление света. Опыты П. Н. Лебедева.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Химическое действие света.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Технические устройства и практическое применение: фотоэлемент, фотодатчик, солнечная батарея, светодиод.</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Демонстрации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Фотоэффект на установке с цинковой пластиной.</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Исследование законов внешнего фотоэффекта.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Светодиод.</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Солнечная батарея.</w:t>
      </w:r>
    </w:p>
    <w:p w:rsidR="00911795" w:rsidRPr="00FF6105" w:rsidRDefault="003F04D5">
      <w:pPr>
        <w:spacing w:after="0" w:line="264" w:lineRule="auto"/>
        <w:ind w:firstLine="600"/>
        <w:jc w:val="both"/>
        <w:rPr>
          <w:sz w:val="24"/>
          <w:szCs w:val="24"/>
          <w:lang w:val="ru-RU"/>
        </w:rPr>
      </w:pPr>
      <w:r w:rsidRPr="00FF6105">
        <w:rPr>
          <w:rFonts w:ascii="Times New Roman" w:hAnsi="Times New Roman"/>
          <w:b/>
          <w:i/>
          <w:color w:val="000000"/>
          <w:sz w:val="24"/>
          <w:szCs w:val="24"/>
          <w:lang w:val="ru-RU"/>
        </w:rPr>
        <w:t>Тема 2. Строение атома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Модель атома Томсона. Опыты Резерфорда по рассеянию </w:t>
      </w:r>
      <w:r w:rsidRPr="00FF6105">
        <w:rPr>
          <w:rFonts w:ascii="Times New Roman" w:hAnsi="Times New Roman"/>
          <w:color w:val="000000"/>
          <w:sz w:val="24"/>
          <w:szCs w:val="24"/>
        </w:rPr>
        <w:t>α</w:t>
      </w:r>
      <w:r w:rsidRPr="00FF6105">
        <w:rPr>
          <w:rFonts w:ascii="Times New Roman" w:hAnsi="Times New Roman"/>
          <w:color w:val="000000"/>
          <w:sz w:val="24"/>
          <w:szCs w:val="24"/>
          <w:lang w:val="ru-RU"/>
        </w:rPr>
        <w:t xml:space="preserve"> </w:t>
      </w:r>
      <w:proofErr w:type="gramStart"/>
      <w:r w:rsidRPr="00FF6105">
        <w:rPr>
          <w:rFonts w:ascii="Times New Roman" w:hAnsi="Times New Roman"/>
          <w:color w:val="000000"/>
          <w:sz w:val="24"/>
          <w:szCs w:val="24"/>
          <w:lang w:val="ru-RU"/>
        </w:rPr>
        <w:t>-ч</w:t>
      </w:r>
      <w:proofErr w:type="gramEnd"/>
      <w:r w:rsidRPr="00FF6105">
        <w:rPr>
          <w:rFonts w:ascii="Times New Roman" w:hAnsi="Times New Roman"/>
          <w:color w:val="000000"/>
          <w:sz w:val="24"/>
          <w:szCs w:val="24"/>
          <w:lang w:val="ru-RU"/>
        </w:rPr>
        <w:t xml:space="preserve">астиц. Планетарная модель атома. Постулаты Бора. Излучение и поглощение фотонов при переходе атома с </w:t>
      </w:r>
      <w:r w:rsidRPr="00FF6105">
        <w:rPr>
          <w:rFonts w:ascii="Times New Roman" w:hAnsi="Times New Roman"/>
          <w:color w:val="000000"/>
          <w:sz w:val="24"/>
          <w:szCs w:val="24"/>
          <w:lang w:val="ru-RU"/>
        </w:rPr>
        <w:lastRenderedPageBreak/>
        <w:t xml:space="preserve">одного уровня энергии на другой. Виды спектров. Спектр уровней энергии атома водорода.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Волновые свойства частиц. Волны де Бройля. Корпускулярно-волновой дуализм.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Спонтанное и вынужденное излучение.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Технические устройства и практическое применение: спектральный анализ (спектроскоп), лазер, квантовый компьютер.</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Демонстрации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Модель опыта Резерфорда.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Определение длины волны лазера.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Наблюдение линейчатых спектров излучения.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Лазер.</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Ученический эксперимент, лабораторные работы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Наблюдение линейчатого спектра.</w:t>
      </w:r>
    </w:p>
    <w:p w:rsidR="00911795" w:rsidRPr="00FF6105" w:rsidRDefault="003F04D5">
      <w:pPr>
        <w:spacing w:after="0" w:line="264" w:lineRule="auto"/>
        <w:ind w:firstLine="600"/>
        <w:jc w:val="both"/>
        <w:rPr>
          <w:sz w:val="24"/>
          <w:szCs w:val="24"/>
          <w:lang w:val="ru-RU"/>
        </w:rPr>
      </w:pPr>
      <w:r w:rsidRPr="00FF6105">
        <w:rPr>
          <w:rFonts w:ascii="Times New Roman" w:hAnsi="Times New Roman"/>
          <w:b/>
          <w:i/>
          <w:color w:val="000000"/>
          <w:sz w:val="24"/>
          <w:szCs w:val="24"/>
          <w:lang w:val="ru-RU"/>
        </w:rPr>
        <w:t>Тема 3. Атомное ядро</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w:t>
      </w:r>
      <w:proofErr w:type="gramStart"/>
      <w:r w:rsidRPr="00FF6105">
        <w:rPr>
          <w:rFonts w:ascii="Times New Roman" w:hAnsi="Times New Roman"/>
          <w:color w:val="000000"/>
          <w:sz w:val="24"/>
          <w:szCs w:val="24"/>
          <w:lang w:val="ru-RU"/>
        </w:rPr>
        <w:t>а-</w:t>
      </w:r>
      <w:proofErr w:type="gramEnd"/>
      <w:r w:rsidRPr="00FF6105">
        <w:rPr>
          <w:rFonts w:ascii="Times New Roman" w:hAnsi="Times New Roman"/>
          <w:color w:val="000000"/>
          <w:sz w:val="24"/>
          <w:szCs w:val="24"/>
          <w:lang w:val="ru-RU"/>
        </w:rPr>
        <w:t xml:space="preserve">, гамма-излучения. Влияние радиоактивности на живые организмы.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Открытие протона и нейтрона. Нуклонная модель ядра Гейзенберга–Иваненко. Заряд ядра. Массовое число ядра. Изотопы.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Альфа-распад. Электронный и позитронный бета-распад. Гамма-излучение. Закон радиоактивного распада.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Энергия связи нуклонов в ядре. Ядерные силы. Дефект массы ядра.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Ядерные реакции. Деление и синтез ядер.</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Ядерный реактор. Термоядерный синтез. Проблемы и перспективы ядерной энергетики. Экологические аспекты ядерной энергетики.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Элементарные частицы. Открытие позитрона.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Методы наблюдения и регистрации элементарных частиц.</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Фундаментальные взаимодействия. Единство физической картины мира.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Технические устройства и практическое применение: дозиметр, камера Вильсона, ядерный реактор, атомная бомба.</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Демонстрации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Счётчик ионизирующих частиц.</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Ученический эксперимент, лабораторные работы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Исследование треков частиц (по готовым фотографиям).</w:t>
      </w:r>
    </w:p>
    <w:p w:rsidR="00911795" w:rsidRPr="00FF6105" w:rsidRDefault="00911795">
      <w:pPr>
        <w:spacing w:after="0" w:line="264" w:lineRule="auto"/>
        <w:ind w:left="120"/>
        <w:jc w:val="both"/>
        <w:rPr>
          <w:sz w:val="24"/>
          <w:szCs w:val="24"/>
          <w:lang w:val="ru-RU"/>
        </w:rPr>
      </w:pPr>
    </w:p>
    <w:p w:rsidR="00911795" w:rsidRPr="00FF6105" w:rsidRDefault="003F04D5">
      <w:pPr>
        <w:spacing w:after="0" w:line="264" w:lineRule="auto"/>
        <w:ind w:left="120"/>
        <w:jc w:val="both"/>
        <w:rPr>
          <w:sz w:val="24"/>
          <w:szCs w:val="24"/>
          <w:lang w:val="ru-RU"/>
        </w:rPr>
      </w:pPr>
      <w:r w:rsidRPr="00FF6105">
        <w:rPr>
          <w:rFonts w:ascii="Times New Roman" w:hAnsi="Times New Roman"/>
          <w:b/>
          <w:color w:val="000000"/>
          <w:sz w:val="24"/>
          <w:szCs w:val="24"/>
          <w:lang w:val="ru-RU"/>
        </w:rPr>
        <w:t>Раздел 8. Элементы астрономии и астрофизики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Этапы развития астрономии. Прикладное и мировоззренческое значение астрономии.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Вид звёздного неба. Созвездия, яркие звёзды, планеты, их видимое движение.</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Солнечная система.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lastRenderedPageBreak/>
        <w:t>Млечный Путь – наша Галактика. Положение и движение Солнца в Галактике. Типы галактик. Радиогалактики и квазары. Чёрные дыры в ядрах галактик.</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Вселенная. Расширение Вселенной. Закон Хаббла. Разбегание галактик. Теория Большого взрыва. Реликтовое излучение.</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Масштабная структура Вселенной. Метагалактика.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Нерешённые проблемы астрономии.</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Ученические наблюдения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Наблюдения в телескоп Луны, планет, Млечного Пути.</w:t>
      </w:r>
    </w:p>
    <w:p w:rsidR="00911795" w:rsidRPr="00FF6105" w:rsidRDefault="003F04D5">
      <w:pPr>
        <w:spacing w:after="0" w:line="264" w:lineRule="auto"/>
        <w:ind w:firstLine="600"/>
        <w:jc w:val="both"/>
        <w:rPr>
          <w:sz w:val="24"/>
          <w:szCs w:val="24"/>
          <w:lang w:val="ru-RU"/>
        </w:rPr>
      </w:pPr>
      <w:r w:rsidRPr="00FF6105">
        <w:rPr>
          <w:rFonts w:ascii="Times New Roman" w:hAnsi="Times New Roman"/>
          <w:b/>
          <w:color w:val="000000"/>
          <w:sz w:val="24"/>
          <w:szCs w:val="24"/>
          <w:lang w:val="ru-RU"/>
        </w:rPr>
        <w:t>Обобщающее повторение</w:t>
      </w:r>
    </w:p>
    <w:p w:rsidR="00911795" w:rsidRPr="00FF6105" w:rsidRDefault="003F04D5">
      <w:pPr>
        <w:spacing w:after="0" w:line="264" w:lineRule="auto"/>
        <w:ind w:firstLine="600"/>
        <w:jc w:val="both"/>
        <w:rPr>
          <w:sz w:val="24"/>
          <w:szCs w:val="24"/>
          <w:lang w:val="ru-RU"/>
        </w:rPr>
      </w:pPr>
      <w:proofErr w:type="gramStart"/>
      <w:r w:rsidRPr="00FF6105">
        <w:rPr>
          <w:rFonts w:ascii="Times New Roman" w:hAnsi="Times New Roman"/>
          <w:color w:val="000000"/>
          <w:sz w:val="24"/>
          <w:szCs w:val="24"/>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911795" w:rsidRPr="00FF6105" w:rsidRDefault="003F04D5">
      <w:pPr>
        <w:spacing w:after="0" w:line="264" w:lineRule="auto"/>
        <w:ind w:firstLine="600"/>
        <w:jc w:val="both"/>
        <w:rPr>
          <w:sz w:val="24"/>
          <w:szCs w:val="24"/>
          <w:lang w:val="ru-RU"/>
        </w:rPr>
      </w:pPr>
      <w:r w:rsidRPr="00FF6105">
        <w:rPr>
          <w:rFonts w:ascii="Times New Roman" w:hAnsi="Times New Roman"/>
          <w:b/>
          <w:color w:val="000000"/>
          <w:sz w:val="24"/>
          <w:szCs w:val="24"/>
          <w:lang w:val="ru-RU"/>
        </w:rPr>
        <w:t>Межпредметные связи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911795" w:rsidRPr="00FF6105" w:rsidRDefault="003F04D5">
      <w:pPr>
        <w:spacing w:after="0" w:line="264" w:lineRule="auto"/>
        <w:ind w:firstLine="600"/>
        <w:jc w:val="both"/>
        <w:rPr>
          <w:sz w:val="24"/>
          <w:szCs w:val="24"/>
          <w:lang w:val="ru-RU"/>
        </w:rPr>
      </w:pPr>
      <w:proofErr w:type="gramStart"/>
      <w:r w:rsidRPr="00FF6105">
        <w:rPr>
          <w:rFonts w:ascii="Times New Roman" w:hAnsi="Times New Roman"/>
          <w:i/>
          <w:color w:val="000000"/>
          <w:sz w:val="24"/>
          <w:szCs w:val="24"/>
          <w:lang w:val="ru-RU"/>
        </w:rPr>
        <w:t>Межпредметные понятия</w:t>
      </w:r>
      <w:r w:rsidRPr="00FF6105">
        <w:rPr>
          <w:rFonts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911795" w:rsidRPr="00FF6105" w:rsidRDefault="003F04D5">
      <w:pPr>
        <w:spacing w:after="0" w:line="264" w:lineRule="auto"/>
        <w:ind w:firstLine="600"/>
        <w:jc w:val="both"/>
        <w:rPr>
          <w:sz w:val="24"/>
          <w:szCs w:val="24"/>
          <w:lang w:val="ru-RU"/>
        </w:rPr>
      </w:pPr>
      <w:proofErr w:type="gramStart"/>
      <w:r w:rsidRPr="00FF6105">
        <w:rPr>
          <w:rFonts w:ascii="Times New Roman" w:hAnsi="Times New Roman"/>
          <w:i/>
          <w:color w:val="000000"/>
          <w:sz w:val="24"/>
          <w:szCs w:val="24"/>
          <w:lang w:val="ru-RU"/>
        </w:rPr>
        <w:t>Математика:</w:t>
      </w:r>
      <w:r w:rsidRPr="00FF6105">
        <w:rPr>
          <w:rFonts w:ascii="Times New Roman" w:hAnsi="Times New Roman"/>
          <w:color w:val="000000"/>
          <w:sz w:val="24"/>
          <w:szCs w:val="24"/>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Биология:</w:t>
      </w:r>
      <w:r w:rsidRPr="00FF6105">
        <w:rPr>
          <w:rFonts w:ascii="Times New Roman" w:hAnsi="Times New Roman"/>
          <w:color w:val="000000"/>
          <w:sz w:val="24"/>
          <w:szCs w:val="24"/>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Химия:</w:t>
      </w:r>
      <w:r w:rsidRPr="00FF6105">
        <w:rPr>
          <w:rFonts w:ascii="Times New Roman" w:hAnsi="Times New Roman"/>
          <w:color w:val="000000"/>
          <w:sz w:val="24"/>
          <w:szCs w:val="24"/>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911795" w:rsidRPr="00FF6105" w:rsidRDefault="003F04D5">
      <w:pPr>
        <w:spacing w:after="0" w:line="264" w:lineRule="auto"/>
        <w:ind w:firstLine="600"/>
        <w:jc w:val="both"/>
        <w:rPr>
          <w:sz w:val="24"/>
          <w:szCs w:val="24"/>
          <w:lang w:val="ru-RU"/>
        </w:rPr>
      </w:pPr>
      <w:r w:rsidRPr="00FF6105">
        <w:rPr>
          <w:rFonts w:ascii="Times New Roman" w:hAnsi="Times New Roman"/>
          <w:i/>
          <w:color w:val="000000"/>
          <w:sz w:val="24"/>
          <w:szCs w:val="24"/>
          <w:lang w:val="ru-RU"/>
        </w:rPr>
        <w:t>География:</w:t>
      </w:r>
      <w:r w:rsidRPr="00FF6105">
        <w:rPr>
          <w:rFonts w:ascii="Times New Roman" w:hAnsi="Times New Roman"/>
          <w:color w:val="000000"/>
          <w:sz w:val="24"/>
          <w:szCs w:val="24"/>
          <w:lang w:val="ru-RU"/>
        </w:rPr>
        <w:t xml:space="preserve"> магнитные полюса Земли, залежи магнитных руд, фотосъёмка земной поверхности, предсказание землетрясений.</w:t>
      </w:r>
    </w:p>
    <w:p w:rsidR="00911795" w:rsidRPr="00FF6105" w:rsidRDefault="003F04D5" w:rsidP="00767843">
      <w:pPr>
        <w:spacing w:after="0" w:line="264" w:lineRule="auto"/>
        <w:jc w:val="both"/>
        <w:rPr>
          <w:sz w:val="24"/>
          <w:szCs w:val="24"/>
          <w:lang w:val="ru-RU"/>
        </w:rPr>
      </w:pPr>
      <w:proofErr w:type="gramStart"/>
      <w:r w:rsidRPr="00FF6105">
        <w:rPr>
          <w:rFonts w:ascii="Times New Roman" w:hAnsi="Times New Roman"/>
          <w:i/>
          <w:color w:val="000000"/>
          <w:sz w:val="24"/>
          <w:szCs w:val="24"/>
          <w:lang w:val="ru-RU"/>
        </w:rPr>
        <w:t>Технология:</w:t>
      </w:r>
      <w:r w:rsidRPr="00FF6105">
        <w:rPr>
          <w:rFonts w:ascii="Times New Roman" w:hAnsi="Times New Roman"/>
          <w:color w:val="000000"/>
          <w:sz w:val="24"/>
          <w:szCs w:val="24"/>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911795" w:rsidRPr="00FF6105" w:rsidRDefault="00911795">
      <w:pPr>
        <w:rPr>
          <w:sz w:val="24"/>
          <w:szCs w:val="24"/>
          <w:lang w:val="ru-RU"/>
        </w:rPr>
        <w:sectPr w:rsidR="00911795" w:rsidRPr="00FF6105">
          <w:pgSz w:w="11906" w:h="16383"/>
          <w:pgMar w:top="1134" w:right="850" w:bottom="1134" w:left="1701" w:header="720" w:footer="720" w:gutter="0"/>
          <w:cols w:space="720"/>
        </w:sectPr>
      </w:pPr>
    </w:p>
    <w:p w:rsidR="00911795" w:rsidRPr="00FF6105" w:rsidRDefault="00911795">
      <w:pPr>
        <w:spacing w:after="0" w:line="264" w:lineRule="auto"/>
        <w:ind w:left="120"/>
        <w:jc w:val="both"/>
        <w:rPr>
          <w:sz w:val="24"/>
          <w:szCs w:val="24"/>
          <w:lang w:val="ru-RU"/>
        </w:rPr>
      </w:pPr>
      <w:bookmarkStart w:id="6" w:name="block-2593119"/>
      <w:bookmarkEnd w:id="5"/>
    </w:p>
    <w:p w:rsidR="00911795" w:rsidRPr="00FF6105" w:rsidRDefault="003F04D5">
      <w:pPr>
        <w:spacing w:after="0" w:line="264" w:lineRule="auto"/>
        <w:ind w:left="120"/>
        <w:jc w:val="both"/>
        <w:rPr>
          <w:sz w:val="24"/>
          <w:szCs w:val="24"/>
          <w:lang w:val="ru-RU"/>
        </w:rPr>
      </w:pPr>
      <w:r w:rsidRPr="00FF6105">
        <w:rPr>
          <w:rFonts w:ascii="Times New Roman" w:hAnsi="Times New Roman"/>
          <w:b/>
          <w:color w:val="000000"/>
          <w:sz w:val="24"/>
          <w:szCs w:val="24"/>
          <w:lang w:val="ru-RU"/>
        </w:rPr>
        <w:t>ПЛАНИРУЕМЫЕ РЕЗУЛЬТАТЫ ОСВОЕНИЯ ПРОГРАММЫ ПО ФИЗИКЕ НА УРОВНЕ СРЕДНЕГО ОБЩЕГО ОБРАЗОВАНИЯ</w:t>
      </w:r>
    </w:p>
    <w:p w:rsidR="00911795" w:rsidRPr="00FF6105" w:rsidRDefault="00911795">
      <w:pPr>
        <w:spacing w:after="0" w:line="264" w:lineRule="auto"/>
        <w:ind w:left="120"/>
        <w:jc w:val="both"/>
        <w:rPr>
          <w:sz w:val="24"/>
          <w:szCs w:val="24"/>
          <w:lang w:val="ru-RU"/>
        </w:rPr>
      </w:pP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911795" w:rsidRPr="00FF6105" w:rsidRDefault="00911795">
      <w:pPr>
        <w:spacing w:after="0"/>
        <w:ind w:left="120"/>
        <w:rPr>
          <w:sz w:val="24"/>
          <w:szCs w:val="24"/>
          <w:lang w:val="ru-RU"/>
        </w:rPr>
      </w:pPr>
      <w:bookmarkStart w:id="7" w:name="_Toc138345808"/>
      <w:bookmarkEnd w:id="7"/>
    </w:p>
    <w:p w:rsidR="00911795" w:rsidRPr="00FF6105" w:rsidRDefault="003F04D5">
      <w:pPr>
        <w:spacing w:after="0"/>
        <w:ind w:left="120"/>
        <w:rPr>
          <w:sz w:val="24"/>
          <w:szCs w:val="24"/>
          <w:lang w:val="ru-RU"/>
        </w:rPr>
      </w:pPr>
      <w:r w:rsidRPr="00FF6105">
        <w:rPr>
          <w:rFonts w:ascii="Times New Roman" w:hAnsi="Times New Roman"/>
          <w:b/>
          <w:color w:val="000000"/>
          <w:sz w:val="24"/>
          <w:szCs w:val="24"/>
          <w:lang w:val="ru-RU"/>
        </w:rPr>
        <w:t>ЛИЧНОСТНЫЕ РЕЗУЛЬТАТЫ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11795" w:rsidRPr="00FF6105" w:rsidRDefault="003F04D5">
      <w:pPr>
        <w:spacing w:after="0" w:line="264" w:lineRule="auto"/>
        <w:ind w:firstLine="600"/>
        <w:jc w:val="both"/>
        <w:rPr>
          <w:sz w:val="24"/>
          <w:szCs w:val="24"/>
          <w:lang w:val="ru-RU"/>
        </w:rPr>
      </w:pPr>
      <w:r w:rsidRPr="00FF6105">
        <w:rPr>
          <w:rFonts w:ascii="Times New Roman" w:hAnsi="Times New Roman"/>
          <w:b/>
          <w:color w:val="000000"/>
          <w:sz w:val="24"/>
          <w:szCs w:val="24"/>
          <w:lang w:val="ru-RU"/>
        </w:rPr>
        <w:t>1) гражданского воспитания: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принятие традиционных общечеловеческих гуманистических и демократических ценностей;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готовность к гуманитарной и волонтёрской деятельности;</w:t>
      </w:r>
    </w:p>
    <w:p w:rsidR="00911795" w:rsidRPr="00FF6105" w:rsidRDefault="003F04D5">
      <w:pPr>
        <w:spacing w:after="0" w:line="264" w:lineRule="auto"/>
        <w:ind w:firstLine="600"/>
        <w:jc w:val="both"/>
        <w:rPr>
          <w:sz w:val="24"/>
          <w:szCs w:val="24"/>
          <w:lang w:val="ru-RU"/>
        </w:rPr>
      </w:pPr>
      <w:r w:rsidRPr="00FF6105">
        <w:rPr>
          <w:rFonts w:ascii="Times New Roman" w:hAnsi="Times New Roman"/>
          <w:b/>
          <w:color w:val="000000"/>
          <w:sz w:val="24"/>
          <w:szCs w:val="24"/>
          <w:lang w:val="ru-RU"/>
        </w:rPr>
        <w:t>2)патриотического воспитания: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сформированность российской гражданской идентичности, патриотизма;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ценностное отношение к государственным символам, достижениям российских учёных в области физики и техники;</w:t>
      </w:r>
    </w:p>
    <w:p w:rsidR="00911795" w:rsidRPr="00FF6105" w:rsidRDefault="003F04D5">
      <w:pPr>
        <w:spacing w:after="0" w:line="264" w:lineRule="auto"/>
        <w:ind w:firstLine="600"/>
        <w:jc w:val="both"/>
        <w:rPr>
          <w:sz w:val="24"/>
          <w:szCs w:val="24"/>
          <w:lang w:val="ru-RU"/>
        </w:rPr>
      </w:pPr>
      <w:r w:rsidRPr="00FF6105">
        <w:rPr>
          <w:rFonts w:ascii="Times New Roman" w:hAnsi="Times New Roman"/>
          <w:b/>
          <w:color w:val="000000"/>
          <w:sz w:val="24"/>
          <w:szCs w:val="24"/>
          <w:lang w:val="ru-RU"/>
        </w:rPr>
        <w:t>3)духовно-нравственного воспитания: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сформированность нравственного сознания, этического поведения;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осознание личного вклада в построение устойчивого будущего;</w:t>
      </w:r>
    </w:p>
    <w:p w:rsidR="00911795" w:rsidRPr="00FF6105" w:rsidRDefault="003F04D5">
      <w:pPr>
        <w:spacing w:after="0" w:line="264" w:lineRule="auto"/>
        <w:ind w:firstLine="600"/>
        <w:jc w:val="both"/>
        <w:rPr>
          <w:sz w:val="24"/>
          <w:szCs w:val="24"/>
          <w:lang w:val="ru-RU"/>
        </w:rPr>
      </w:pPr>
      <w:r w:rsidRPr="00FF6105">
        <w:rPr>
          <w:rFonts w:ascii="Times New Roman" w:hAnsi="Times New Roman"/>
          <w:b/>
          <w:color w:val="000000"/>
          <w:sz w:val="24"/>
          <w:szCs w:val="24"/>
          <w:lang w:val="ru-RU"/>
        </w:rPr>
        <w:t>4)эстетического воспитания: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эстетическое отношение к миру, включая эстетику научного творчества, присущего физической науке;</w:t>
      </w:r>
    </w:p>
    <w:p w:rsidR="00911795" w:rsidRPr="00FF6105" w:rsidRDefault="003F04D5">
      <w:pPr>
        <w:spacing w:after="0" w:line="264" w:lineRule="auto"/>
        <w:ind w:firstLine="600"/>
        <w:jc w:val="both"/>
        <w:rPr>
          <w:sz w:val="24"/>
          <w:szCs w:val="24"/>
          <w:lang w:val="ru-RU"/>
        </w:rPr>
      </w:pPr>
      <w:r w:rsidRPr="00FF6105">
        <w:rPr>
          <w:rFonts w:ascii="Times New Roman" w:hAnsi="Times New Roman"/>
          <w:b/>
          <w:color w:val="000000"/>
          <w:sz w:val="24"/>
          <w:szCs w:val="24"/>
          <w:lang w:val="ru-RU"/>
        </w:rPr>
        <w:t>5)трудового воспитания: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готовность и способность к образованию и самообразованию в области физики на протяжении всей жизни;</w:t>
      </w:r>
    </w:p>
    <w:p w:rsidR="00911795" w:rsidRPr="00FF6105" w:rsidRDefault="003F04D5">
      <w:pPr>
        <w:spacing w:after="0" w:line="264" w:lineRule="auto"/>
        <w:ind w:firstLine="600"/>
        <w:jc w:val="both"/>
        <w:rPr>
          <w:sz w:val="24"/>
          <w:szCs w:val="24"/>
          <w:lang w:val="ru-RU"/>
        </w:rPr>
      </w:pPr>
      <w:r w:rsidRPr="00FF6105">
        <w:rPr>
          <w:rFonts w:ascii="Times New Roman" w:hAnsi="Times New Roman"/>
          <w:b/>
          <w:color w:val="000000"/>
          <w:sz w:val="24"/>
          <w:szCs w:val="24"/>
          <w:lang w:val="ru-RU"/>
        </w:rPr>
        <w:t>6)экологического воспитания: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lastRenderedPageBreak/>
        <w:t xml:space="preserve">сформированность экологической культуры, осознание глобального характера экологических проблем;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расширение опыта деятельности экологической направленности на основе имеющихся знаний по физике;</w:t>
      </w:r>
    </w:p>
    <w:p w:rsidR="00911795" w:rsidRPr="00FF6105" w:rsidRDefault="003F04D5">
      <w:pPr>
        <w:spacing w:after="0" w:line="264" w:lineRule="auto"/>
        <w:ind w:firstLine="600"/>
        <w:jc w:val="both"/>
        <w:rPr>
          <w:sz w:val="24"/>
          <w:szCs w:val="24"/>
          <w:lang w:val="ru-RU"/>
        </w:rPr>
      </w:pPr>
      <w:r w:rsidRPr="00FF6105">
        <w:rPr>
          <w:rFonts w:ascii="Times New Roman" w:hAnsi="Times New Roman"/>
          <w:b/>
          <w:color w:val="000000"/>
          <w:sz w:val="24"/>
          <w:szCs w:val="24"/>
          <w:lang w:val="ru-RU"/>
        </w:rPr>
        <w:t>7)ценности научного познания: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сформированность мировоззрения, соответствующего современному уровню развития физической науки;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911795" w:rsidRPr="00FF6105" w:rsidRDefault="00911795">
      <w:pPr>
        <w:spacing w:after="0"/>
        <w:ind w:left="120"/>
        <w:rPr>
          <w:sz w:val="24"/>
          <w:szCs w:val="24"/>
          <w:lang w:val="ru-RU"/>
        </w:rPr>
      </w:pPr>
      <w:bookmarkStart w:id="8" w:name="_Toc138345809"/>
      <w:bookmarkEnd w:id="8"/>
    </w:p>
    <w:p w:rsidR="00911795" w:rsidRPr="00FF6105" w:rsidRDefault="003F04D5">
      <w:pPr>
        <w:spacing w:after="0"/>
        <w:ind w:left="120"/>
        <w:rPr>
          <w:sz w:val="24"/>
          <w:szCs w:val="24"/>
          <w:lang w:val="ru-RU"/>
        </w:rPr>
      </w:pPr>
      <w:r w:rsidRPr="00FF6105">
        <w:rPr>
          <w:rFonts w:ascii="Times New Roman" w:hAnsi="Times New Roman"/>
          <w:b/>
          <w:color w:val="000000"/>
          <w:sz w:val="24"/>
          <w:szCs w:val="24"/>
          <w:lang w:val="ru-RU"/>
        </w:rPr>
        <w:t>МЕТАПРЕДМЕТНЫЕ РЕЗУЛЬТАТЫ</w:t>
      </w:r>
    </w:p>
    <w:p w:rsidR="00911795" w:rsidRPr="00FF6105" w:rsidRDefault="00911795">
      <w:pPr>
        <w:spacing w:after="0"/>
        <w:ind w:left="120"/>
        <w:rPr>
          <w:sz w:val="24"/>
          <w:szCs w:val="24"/>
          <w:lang w:val="ru-RU"/>
        </w:rPr>
      </w:pPr>
    </w:p>
    <w:p w:rsidR="00911795" w:rsidRPr="00FF6105" w:rsidRDefault="003F04D5">
      <w:pPr>
        <w:spacing w:after="0" w:line="264" w:lineRule="auto"/>
        <w:ind w:left="120"/>
        <w:jc w:val="both"/>
        <w:rPr>
          <w:sz w:val="24"/>
          <w:szCs w:val="24"/>
          <w:lang w:val="ru-RU"/>
        </w:rPr>
      </w:pPr>
      <w:r w:rsidRPr="00FF6105">
        <w:rPr>
          <w:rFonts w:ascii="Times New Roman" w:hAnsi="Times New Roman"/>
          <w:b/>
          <w:color w:val="000000"/>
          <w:sz w:val="24"/>
          <w:szCs w:val="24"/>
          <w:lang w:val="ru-RU"/>
        </w:rPr>
        <w:t>Познавательные универсальные учебные действия</w:t>
      </w:r>
    </w:p>
    <w:p w:rsidR="00911795" w:rsidRPr="00FF6105" w:rsidRDefault="003F04D5">
      <w:pPr>
        <w:spacing w:after="0" w:line="264" w:lineRule="auto"/>
        <w:ind w:left="120"/>
        <w:jc w:val="both"/>
        <w:rPr>
          <w:sz w:val="24"/>
          <w:szCs w:val="24"/>
          <w:lang w:val="ru-RU"/>
        </w:rPr>
      </w:pPr>
      <w:r w:rsidRPr="00FF6105">
        <w:rPr>
          <w:rFonts w:ascii="Times New Roman" w:hAnsi="Times New Roman"/>
          <w:b/>
          <w:color w:val="000000"/>
          <w:sz w:val="24"/>
          <w:szCs w:val="24"/>
          <w:lang w:val="ru-RU"/>
        </w:rPr>
        <w:t>Базовые логические действия: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самостоятельно формулировать и актуализировать проблему, рассматривать её всесторонне;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определять цели деятельности, задавать параметры и критерии их достижения;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выявлять закономерности и противоречия в рассматриваемых физических явлениях;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развивать креативное мышление при решении жизненных проблем.</w:t>
      </w:r>
    </w:p>
    <w:p w:rsidR="00911795" w:rsidRPr="00FF6105" w:rsidRDefault="003F04D5">
      <w:pPr>
        <w:spacing w:after="0" w:line="264" w:lineRule="auto"/>
        <w:ind w:left="120"/>
        <w:jc w:val="both"/>
        <w:rPr>
          <w:sz w:val="24"/>
          <w:szCs w:val="24"/>
          <w:lang w:val="ru-RU"/>
        </w:rPr>
      </w:pPr>
      <w:r w:rsidRPr="00FF6105">
        <w:rPr>
          <w:rFonts w:ascii="Times New Roman" w:hAnsi="Times New Roman"/>
          <w:b/>
          <w:color w:val="000000"/>
          <w:sz w:val="24"/>
          <w:szCs w:val="24"/>
          <w:lang w:val="ru-RU"/>
        </w:rPr>
        <w:t>Базовые исследовательские действия</w:t>
      </w:r>
      <w:r w:rsidRPr="00FF6105">
        <w:rPr>
          <w:rFonts w:ascii="Times New Roman" w:hAnsi="Times New Roman"/>
          <w:color w:val="000000"/>
          <w:sz w:val="24"/>
          <w:szCs w:val="24"/>
          <w:lang w:val="ru-RU"/>
        </w:rPr>
        <w:t>:</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владеть научной терминологией, ключевыми понятиями и методами физической науки;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ставить и формулировать собственные задачи в образовательной деятельности, в том числе при изучении физики;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lastRenderedPageBreak/>
        <w:t>давать оценку новым ситуациям, оценивать приобретённый опыт;</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уметь переносить знания по физике в практическую область жизнедеятельности;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уметь интегрировать знания из разных предметных областей;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выдвигать новые идеи, предлагать оригинальные подходы и решения;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ставить проблемы и задачи, допускающие альтернативные решения.</w:t>
      </w:r>
    </w:p>
    <w:p w:rsidR="00911795" w:rsidRPr="00FF6105" w:rsidRDefault="003F04D5">
      <w:pPr>
        <w:spacing w:after="0" w:line="264" w:lineRule="auto"/>
        <w:ind w:left="120"/>
        <w:jc w:val="both"/>
        <w:rPr>
          <w:sz w:val="24"/>
          <w:szCs w:val="24"/>
          <w:lang w:val="ru-RU"/>
        </w:rPr>
      </w:pPr>
      <w:r w:rsidRPr="00FF6105">
        <w:rPr>
          <w:rFonts w:ascii="Times New Roman" w:hAnsi="Times New Roman"/>
          <w:b/>
          <w:color w:val="000000"/>
          <w:sz w:val="24"/>
          <w:szCs w:val="24"/>
          <w:lang w:val="ru-RU"/>
        </w:rPr>
        <w:t>Работа с информацией:</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оценивать достоверность информации;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911795" w:rsidRPr="00FF6105" w:rsidRDefault="00911795">
      <w:pPr>
        <w:spacing w:after="0" w:line="264" w:lineRule="auto"/>
        <w:ind w:left="120"/>
        <w:jc w:val="both"/>
        <w:rPr>
          <w:sz w:val="24"/>
          <w:szCs w:val="24"/>
          <w:lang w:val="ru-RU"/>
        </w:rPr>
      </w:pPr>
    </w:p>
    <w:p w:rsidR="00911795" w:rsidRPr="00FF6105" w:rsidRDefault="003F04D5">
      <w:pPr>
        <w:spacing w:after="0" w:line="264" w:lineRule="auto"/>
        <w:ind w:left="120"/>
        <w:jc w:val="both"/>
        <w:rPr>
          <w:sz w:val="24"/>
          <w:szCs w:val="24"/>
          <w:lang w:val="ru-RU"/>
        </w:rPr>
      </w:pPr>
      <w:r w:rsidRPr="00FF6105">
        <w:rPr>
          <w:rFonts w:ascii="Times New Roman" w:hAnsi="Times New Roman"/>
          <w:b/>
          <w:color w:val="000000"/>
          <w:sz w:val="24"/>
          <w:szCs w:val="24"/>
          <w:lang w:val="ru-RU"/>
        </w:rPr>
        <w:t>Коммуникативные универсальные учебные действия: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осуществлять общение на уроках физики и </w:t>
      </w:r>
      <w:proofErr w:type="gramStart"/>
      <w:r w:rsidRPr="00FF6105">
        <w:rPr>
          <w:rFonts w:ascii="Times New Roman" w:hAnsi="Times New Roman"/>
          <w:color w:val="000000"/>
          <w:sz w:val="24"/>
          <w:szCs w:val="24"/>
          <w:lang w:val="ru-RU"/>
        </w:rPr>
        <w:t>во</w:t>
      </w:r>
      <w:proofErr w:type="gramEnd"/>
      <w:r w:rsidRPr="00FF6105">
        <w:rPr>
          <w:rFonts w:ascii="Times New Roman" w:hAnsi="Times New Roman"/>
          <w:color w:val="000000"/>
          <w:sz w:val="24"/>
          <w:szCs w:val="24"/>
          <w:lang w:val="ru-RU"/>
        </w:rPr>
        <w:t xml:space="preserve"> вне­урочной деятельности;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распознавать предпосылки конфликтных ситуаций и смягчать конфликты;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понимать и использовать преимущества командной и индивидуальной работы;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911795" w:rsidRPr="00FF6105" w:rsidRDefault="00911795">
      <w:pPr>
        <w:spacing w:after="0" w:line="264" w:lineRule="auto"/>
        <w:ind w:left="120"/>
        <w:jc w:val="both"/>
        <w:rPr>
          <w:sz w:val="24"/>
          <w:szCs w:val="24"/>
          <w:lang w:val="ru-RU"/>
        </w:rPr>
      </w:pPr>
    </w:p>
    <w:p w:rsidR="00911795" w:rsidRPr="00FF6105" w:rsidRDefault="003F04D5">
      <w:pPr>
        <w:spacing w:after="0" w:line="264" w:lineRule="auto"/>
        <w:ind w:left="120"/>
        <w:jc w:val="both"/>
        <w:rPr>
          <w:sz w:val="24"/>
          <w:szCs w:val="24"/>
          <w:lang w:val="ru-RU"/>
        </w:rPr>
      </w:pPr>
      <w:r w:rsidRPr="00FF6105">
        <w:rPr>
          <w:rFonts w:ascii="Times New Roman" w:hAnsi="Times New Roman"/>
          <w:b/>
          <w:color w:val="000000"/>
          <w:sz w:val="24"/>
          <w:szCs w:val="24"/>
          <w:lang w:val="ru-RU"/>
        </w:rPr>
        <w:t>Регулятивные универсальные учебные действия</w:t>
      </w:r>
    </w:p>
    <w:p w:rsidR="00911795" w:rsidRPr="00FF6105" w:rsidRDefault="003F04D5">
      <w:pPr>
        <w:spacing w:after="0" w:line="264" w:lineRule="auto"/>
        <w:ind w:left="120"/>
        <w:jc w:val="both"/>
        <w:rPr>
          <w:sz w:val="24"/>
          <w:szCs w:val="24"/>
          <w:lang w:val="ru-RU"/>
        </w:rPr>
      </w:pPr>
      <w:r w:rsidRPr="00FF6105">
        <w:rPr>
          <w:rFonts w:ascii="Times New Roman" w:hAnsi="Times New Roman"/>
          <w:b/>
          <w:color w:val="000000"/>
          <w:sz w:val="24"/>
          <w:szCs w:val="24"/>
          <w:lang w:val="ru-RU"/>
        </w:rPr>
        <w:t>Самоорганизация: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давать оценку новым ситуациям;</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lastRenderedPageBreak/>
        <w:t>расширять рамки учебного предмета на основе личных предпочтений;</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делать осознанный выбор, аргументировать его, брать на себя ответственность за решение;</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оценивать приобретённый опыт;</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911795" w:rsidRPr="00FF6105" w:rsidRDefault="003F04D5">
      <w:pPr>
        <w:spacing w:after="0" w:line="264" w:lineRule="auto"/>
        <w:ind w:left="120"/>
        <w:jc w:val="both"/>
        <w:rPr>
          <w:sz w:val="24"/>
          <w:szCs w:val="24"/>
          <w:lang w:val="ru-RU"/>
        </w:rPr>
      </w:pPr>
      <w:r w:rsidRPr="00FF6105">
        <w:rPr>
          <w:rFonts w:ascii="Times New Roman" w:hAnsi="Times New Roman"/>
          <w:b/>
          <w:color w:val="000000"/>
          <w:sz w:val="24"/>
          <w:szCs w:val="24"/>
          <w:lang w:val="ru-RU"/>
        </w:rPr>
        <w:t>Самоконтроль, эмоциональный интеллект:</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использовать приёмы рефлексии для оценки ситуации, выбора верного решения;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уметь оценивать риски и своевременно принимать решения по их снижению;</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принимать мотивы и аргументы других при анализе результатов деятельности;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принимать себя, понимая свои недостатки и достоинства;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принимать мотивы и аргументы других при анализе результатов деятельности;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признавать своё право и право других на ошибки.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FF6105">
        <w:rPr>
          <w:rFonts w:ascii="Times New Roman" w:hAnsi="Times New Roman"/>
          <w:color w:val="000000"/>
          <w:sz w:val="24"/>
          <w:szCs w:val="24"/>
          <w:lang w:val="ru-RU"/>
        </w:rPr>
        <w:t>у</w:t>
      </w:r>
      <w:proofErr w:type="gramEnd"/>
      <w:r w:rsidRPr="00FF6105">
        <w:rPr>
          <w:rFonts w:ascii="Times New Roman" w:hAnsi="Times New Roman"/>
          <w:color w:val="000000"/>
          <w:sz w:val="24"/>
          <w:szCs w:val="24"/>
          <w:lang w:val="ru-RU"/>
        </w:rPr>
        <w:t xml:space="preserve"> обучающихся совершенствуется эмоциональный интеллект, предполагающий сформированность:</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эмпатии, </w:t>
      </w:r>
      <w:proofErr w:type="gramStart"/>
      <w:r w:rsidRPr="00FF6105">
        <w:rPr>
          <w:rFonts w:ascii="Times New Roman" w:hAnsi="Times New Roman"/>
          <w:color w:val="000000"/>
          <w:sz w:val="24"/>
          <w:szCs w:val="24"/>
          <w:lang w:val="ru-RU"/>
        </w:rPr>
        <w:t>включающей</w:t>
      </w:r>
      <w:proofErr w:type="gramEnd"/>
      <w:r w:rsidRPr="00FF6105">
        <w:rPr>
          <w:rFonts w:ascii="Times New Roman" w:hAnsi="Times New Roman"/>
          <w:color w:val="000000"/>
          <w:sz w:val="24"/>
          <w:szCs w:val="24"/>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11795" w:rsidRPr="00FF6105" w:rsidRDefault="00911795">
      <w:pPr>
        <w:spacing w:after="0"/>
        <w:ind w:left="120"/>
        <w:rPr>
          <w:sz w:val="24"/>
          <w:szCs w:val="24"/>
          <w:lang w:val="ru-RU"/>
        </w:rPr>
      </w:pPr>
      <w:bookmarkStart w:id="9" w:name="_Toc138345810"/>
      <w:bookmarkStart w:id="10" w:name="_Toc134720971"/>
      <w:bookmarkEnd w:id="9"/>
      <w:bookmarkEnd w:id="10"/>
    </w:p>
    <w:p w:rsidR="00911795" w:rsidRPr="00FF6105" w:rsidRDefault="00911795">
      <w:pPr>
        <w:spacing w:after="0"/>
        <w:ind w:left="120"/>
        <w:rPr>
          <w:sz w:val="24"/>
          <w:szCs w:val="24"/>
          <w:lang w:val="ru-RU"/>
        </w:rPr>
      </w:pPr>
    </w:p>
    <w:p w:rsidR="00911795" w:rsidRPr="00FF6105" w:rsidRDefault="003F04D5">
      <w:pPr>
        <w:spacing w:after="0"/>
        <w:ind w:left="120"/>
        <w:rPr>
          <w:sz w:val="24"/>
          <w:szCs w:val="24"/>
          <w:lang w:val="ru-RU"/>
        </w:rPr>
      </w:pPr>
      <w:r w:rsidRPr="00FF6105">
        <w:rPr>
          <w:rFonts w:ascii="Times New Roman" w:hAnsi="Times New Roman"/>
          <w:b/>
          <w:color w:val="000000"/>
          <w:sz w:val="24"/>
          <w:szCs w:val="24"/>
          <w:lang w:val="ru-RU"/>
        </w:rPr>
        <w:t>ПРЕДМЕТНЫЕ РЕЗУЛЬТАТЫ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К концу обучения </w:t>
      </w:r>
      <w:r w:rsidRPr="00FF6105">
        <w:rPr>
          <w:rFonts w:ascii="Times New Roman" w:hAnsi="Times New Roman"/>
          <w:b/>
          <w:color w:val="000000"/>
          <w:sz w:val="24"/>
          <w:szCs w:val="24"/>
          <w:lang w:val="ru-RU"/>
        </w:rPr>
        <w:t>в 10 классе</w:t>
      </w:r>
      <w:r w:rsidRPr="00FF6105">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911795" w:rsidRPr="00FF6105" w:rsidRDefault="003F04D5">
      <w:pPr>
        <w:spacing w:after="0" w:line="264" w:lineRule="auto"/>
        <w:ind w:firstLine="600"/>
        <w:jc w:val="both"/>
        <w:rPr>
          <w:sz w:val="24"/>
          <w:szCs w:val="24"/>
          <w:lang w:val="ru-RU"/>
        </w:rPr>
      </w:pPr>
      <w:proofErr w:type="gramStart"/>
      <w:r w:rsidRPr="00FF6105">
        <w:rPr>
          <w:rFonts w:ascii="Times New Roman" w:hAnsi="Times New Roman"/>
          <w:color w:val="000000"/>
          <w:sz w:val="24"/>
          <w:szCs w:val="24"/>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FF6105">
        <w:rPr>
          <w:rFonts w:ascii="Times New Roman" w:hAnsi="Times New Roman"/>
          <w:color w:val="000000"/>
          <w:sz w:val="24"/>
          <w:szCs w:val="24"/>
          <w:lang w:val="ru-RU"/>
        </w:rPr>
        <w:t xml:space="preserve"> в закрытом сосуде, связь между параметрами состояния газа в </w:t>
      </w:r>
      <w:proofErr w:type="spellStart"/>
      <w:r w:rsidRPr="00FF6105">
        <w:rPr>
          <w:rFonts w:ascii="Times New Roman" w:hAnsi="Times New Roman"/>
          <w:color w:val="000000"/>
          <w:sz w:val="24"/>
          <w:szCs w:val="24"/>
          <w:lang w:val="ru-RU"/>
        </w:rPr>
        <w:t>изопроцессах</w:t>
      </w:r>
      <w:proofErr w:type="spellEnd"/>
      <w:r w:rsidRPr="00FF6105">
        <w:rPr>
          <w:rFonts w:ascii="Times New Roman" w:hAnsi="Times New Roman"/>
          <w:color w:val="000000"/>
          <w:sz w:val="24"/>
          <w:szCs w:val="24"/>
          <w:lang w:val="ru-RU"/>
        </w:rPr>
        <w:t>, электризация тел, взаимодействие зарядов;</w:t>
      </w:r>
    </w:p>
    <w:p w:rsidR="00911795" w:rsidRPr="00FF6105" w:rsidRDefault="003F04D5">
      <w:pPr>
        <w:spacing w:after="0" w:line="264" w:lineRule="auto"/>
        <w:ind w:firstLine="600"/>
        <w:jc w:val="both"/>
        <w:rPr>
          <w:sz w:val="24"/>
          <w:szCs w:val="24"/>
          <w:lang w:val="ru-RU"/>
        </w:rPr>
      </w:pPr>
      <w:proofErr w:type="gramStart"/>
      <w:r w:rsidRPr="00FF6105">
        <w:rPr>
          <w:rFonts w:ascii="Times New Roman" w:hAnsi="Times New Roman"/>
          <w:color w:val="000000"/>
          <w:sz w:val="24"/>
          <w:szCs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911795" w:rsidRPr="00FF6105" w:rsidRDefault="003F04D5">
      <w:pPr>
        <w:spacing w:after="0" w:line="264" w:lineRule="auto"/>
        <w:ind w:firstLine="600"/>
        <w:jc w:val="both"/>
        <w:rPr>
          <w:sz w:val="24"/>
          <w:szCs w:val="24"/>
          <w:lang w:val="ru-RU"/>
        </w:rPr>
      </w:pPr>
      <w:proofErr w:type="gramStart"/>
      <w:r w:rsidRPr="00FF6105">
        <w:rPr>
          <w:rFonts w:ascii="Times New Roman" w:hAnsi="Times New Roman"/>
          <w:color w:val="000000"/>
          <w:sz w:val="24"/>
          <w:szCs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911795" w:rsidRPr="00FF6105" w:rsidRDefault="003F04D5">
      <w:pPr>
        <w:spacing w:after="0" w:line="264" w:lineRule="auto"/>
        <w:ind w:firstLine="600"/>
        <w:jc w:val="both"/>
        <w:rPr>
          <w:sz w:val="24"/>
          <w:szCs w:val="24"/>
          <w:lang w:val="ru-RU"/>
        </w:rPr>
      </w:pPr>
      <w:proofErr w:type="gramStart"/>
      <w:r w:rsidRPr="00FF6105">
        <w:rPr>
          <w:rFonts w:ascii="Times New Roman" w:hAnsi="Times New Roman"/>
          <w:color w:val="000000"/>
          <w:sz w:val="24"/>
          <w:szCs w:val="24"/>
          <w:lang w:val="ru-RU"/>
        </w:rPr>
        <w:t xml:space="preserve">анализировать физические процессы и явления, используя физические законы и принципы: закон всемирного тяготения, </w:t>
      </w:r>
      <w:r w:rsidRPr="00FF6105">
        <w:rPr>
          <w:rFonts w:ascii="Times New Roman" w:hAnsi="Times New Roman"/>
          <w:color w:val="000000"/>
          <w:sz w:val="24"/>
          <w:szCs w:val="24"/>
        </w:rPr>
        <w:t>I</w:t>
      </w:r>
      <w:r w:rsidRPr="00FF6105">
        <w:rPr>
          <w:rFonts w:ascii="Times New Roman" w:hAnsi="Times New Roman"/>
          <w:color w:val="000000"/>
          <w:sz w:val="24"/>
          <w:szCs w:val="24"/>
          <w:lang w:val="ru-RU"/>
        </w:rPr>
        <w:t xml:space="preserve">, </w:t>
      </w:r>
      <w:r w:rsidRPr="00FF6105">
        <w:rPr>
          <w:rFonts w:ascii="Times New Roman" w:hAnsi="Times New Roman"/>
          <w:color w:val="000000"/>
          <w:sz w:val="24"/>
          <w:szCs w:val="24"/>
        </w:rPr>
        <w:t>II</w:t>
      </w:r>
      <w:r w:rsidRPr="00FF6105">
        <w:rPr>
          <w:rFonts w:ascii="Times New Roman" w:hAnsi="Times New Roman"/>
          <w:color w:val="000000"/>
          <w:sz w:val="24"/>
          <w:szCs w:val="24"/>
          <w:lang w:val="ru-RU"/>
        </w:rPr>
        <w:t xml:space="preserve"> и </w:t>
      </w:r>
      <w:r w:rsidRPr="00FF6105">
        <w:rPr>
          <w:rFonts w:ascii="Times New Roman" w:hAnsi="Times New Roman"/>
          <w:color w:val="000000"/>
          <w:sz w:val="24"/>
          <w:szCs w:val="24"/>
        </w:rPr>
        <w:t>III</w:t>
      </w:r>
      <w:r w:rsidRPr="00FF6105">
        <w:rPr>
          <w:rFonts w:ascii="Times New Roman" w:hAnsi="Times New Roman"/>
          <w:color w:val="000000"/>
          <w:sz w:val="24"/>
          <w:szCs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FF6105">
        <w:rPr>
          <w:rFonts w:ascii="Times New Roman" w:hAnsi="Times New Roman"/>
          <w:color w:val="000000"/>
          <w:sz w:val="24"/>
          <w:szCs w:val="24"/>
          <w:lang w:val="ru-RU"/>
        </w:rPr>
        <w:t xml:space="preserve"> </w:t>
      </w:r>
      <w:proofErr w:type="gramStart"/>
      <w:r w:rsidRPr="00FF6105">
        <w:rPr>
          <w:rFonts w:ascii="Times New Roman" w:hAnsi="Times New Roman"/>
          <w:color w:val="000000"/>
          <w:sz w:val="24"/>
          <w:szCs w:val="24"/>
          <w:lang w:val="ru-RU"/>
        </w:rPr>
        <w:t>этом</w:t>
      </w:r>
      <w:proofErr w:type="gramEnd"/>
      <w:r w:rsidRPr="00FF6105">
        <w:rPr>
          <w:rFonts w:ascii="Times New Roman" w:hAnsi="Times New Roman"/>
          <w:color w:val="000000"/>
          <w:sz w:val="24"/>
          <w:szCs w:val="24"/>
          <w:lang w:val="ru-RU"/>
        </w:rPr>
        <w:t xml:space="preserve"> различать словесную формулировку закона, его математическое выражение и условия (границы, области) применимости;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lastRenderedPageBreak/>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911795" w:rsidRPr="00FF6105" w:rsidRDefault="003F04D5">
      <w:pPr>
        <w:spacing w:after="0" w:line="264" w:lineRule="auto"/>
        <w:ind w:firstLine="600"/>
        <w:jc w:val="both"/>
        <w:rPr>
          <w:sz w:val="24"/>
          <w:szCs w:val="24"/>
          <w:lang w:val="ru-RU"/>
        </w:rPr>
      </w:pPr>
      <w:proofErr w:type="gramStart"/>
      <w:r w:rsidRPr="00FF6105">
        <w:rPr>
          <w:rFonts w:ascii="Times New Roman" w:hAnsi="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использовать теоретические знания </w:t>
      </w:r>
      <w:proofErr w:type="gramStart"/>
      <w:r w:rsidRPr="00FF6105">
        <w:rPr>
          <w:rFonts w:ascii="Times New Roman" w:hAnsi="Times New Roman"/>
          <w:color w:val="000000"/>
          <w:sz w:val="24"/>
          <w:szCs w:val="24"/>
          <w:lang w:val="ru-RU"/>
        </w:rPr>
        <w:t>по физике в повседневной жизни для обеспечения безопасности при обращении с приборами</w:t>
      </w:r>
      <w:proofErr w:type="gramEnd"/>
      <w:r w:rsidRPr="00FF6105">
        <w:rPr>
          <w:rFonts w:ascii="Times New Roman" w:hAnsi="Times New Roman"/>
          <w:color w:val="000000"/>
          <w:sz w:val="24"/>
          <w:szCs w:val="24"/>
          <w:lang w:val="ru-RU"/>
        </w:rPr>
        <w:t xml:space="preserve"> и техническими устройствами, для сохранения здоровья и соблюдения норм экологического поведения в окружающей среде;</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К концу обучения </w:t>
      </w:r>
      <w:r w:rsidRPr="00FF6105">
        <w:rPr>
          <w:rFonts w:ascii="Times New Roman" w:hAnsi="Times New Roman"/>
          <w:b/>
          <w:color w:val="000000"/>
          <w:sz w:val="24"/>
          <w:szCs w:val="24"/>
          <w:lang w:val="ru-RU"/>
        </w:rPr>
        <w:t>в 11 классе</w:t>
      </w:r>
      <w:r w:rsidRPr="00FF6105">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911795" w:rsidRPr="00FF6105" w:rsidRDefault="003F04D5">
      <w:pPr>
        <w:spacing w:after="0" w:line="264" w:lineRule="auto"/>
        <w:ind w:firstLine="600"/>
        <w:jc w:val="both"/>
        <w:rPr>
          <w:sz w:val="24"/>
          <w:szCs w:val="24"/>
          <w:lang w:val="ru-RU"/>
        </w:rPr>
      </w:pPr>
      <w:proofErr w:type="gramStart"/>
      <w:r w:rsidRPr="00FF6105">
        <w:rPr>
          <w:rFonts w:ascii="Times New Roman" w:hAnsi="Times New Roman"/>
          <w:color w:val="000000"/>
          <w:sz w:val="24"/>
          <w:szCs w:val="24"/>
          <w:lang w:val="ru-RU"/>
        </w:rPr>
        <w:t xml:space="preserve">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w:t>
      </w:r>
      <w:r w:rsidRPr="00FF6105">
        <w:rPr>
          <w:rFonts w:ascii="Times New Roman" w:hAnsi="Times New Roman"/>
          <w:color w:val="000000"/>
          <w:sz w:val="24"/>
          <w:szCs w:val="24"/>
          <w:lang w:val="ru-RU"/>
        </w:rPr>
        <w:lastRenderedPageBreak/>
        <w:t>поляризация света, дисперсия света, фотоэлектрический эффект (фотоэффект), световое давление, возникновение линейчатого спектра</w:t>
      </w:r>
      <w:proofErr w:type="gramEnd"/>
      <w:r w:rsidRPr="00FF6105">
        <w:rPr>
          <w:rFonts w:ascii="Times New Roman" w:hAnsi="Times New Roman"/>
          <w:color w:val="000000"/>
          <w:sz w:val="24"/>
          <w:szCs w:val="24"/>
          <w:lang w:val="ru-RU"/>
        </w:rPr>
        <w:t xml:space="preserve"> атома водорода, естественная и искусственная радиоактивность;</w:t>
      </w:r>
    </w:p>
    <w:p w:rsidR="00911795" w:rsidRPr="00FF6105" w:rsidRDefault="003F04D5">
      <w:pPr>
        <w:spacing w:after="0" w:line="264" w:lineRule="auto"/>
        <w:ind w:firstLine="600"/>
        <w:jc w:val="both"/>
        <w:rPr>
          <w:sz w:val="24"/>
          <w:szCs w:val="24"/>
          <w:lang w:val="ru-RU"/>
        </w:rPr>
      </w:pPr>
      <w:proofErr w:type="gramStart"/>
      <w:r w:rsidRPr="00FF6105">
        <w:rPr>
          <w:rFonts w:ascii="Times New Roman" w:hAnsi="Times New Roman"/>
          <w:color w:val="000000"/>
          <w:sz w:val="24"/>
          <w:szCs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FF6105">
        <w:rPr>
          <w:rFonts w:ascii="Times New Roman" w:hAnsi="Times New Roman"/>
          <w:color w:val="000000"/>
          <w:sz w:val="24"/>
          <w:szCs w:val="24"/>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911795" w:rsidRPr="00FF6105" w:rsidRDefault="003F04D5">
      <w:pPr>
        <w:spacing w:after="0" w:line="264" w:lineRule="auto"/>
        <w:ind w:firstLine="600"/>
        <w:jc w:val="both"/>
        <w:rPr>
          <w:sz w:val="24"/>
          <w:szCs w:val="24"/>
          <w:lang w:val="ru-RU"/>
        </w:rPr>
      </w:pPr>
      <w:proofErr w:type="gramStart"/>
      <w:r w:rsidRPr="00FF6105">
        <w:rPr>
          <w:rFonts w:ascii="Times New Roman" w:hAnsi="Times New Roman"/>
          <w:color w:val="000000"/>
          <w:sz w:val="24"/>
          <w:szCs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911795" w:rsidRPr="00FF6105" w:rsidRDefault="003F04D5">
      <w:pPr>
        <w:spacing w:after="0" w:line="264" w:lineRule="auto"/>
        <w:ind w:firstLine="600"/>
        <w:jc w:val="both"/>
        <w:rPr>
          <w:sz w:val="24"/>
          <w:szCs w:val="24"/>
          <w:lang w:val="ru-RU"/>
        </w:rPr>
      </w:pPr>
      <w:proofErr w:type="gramStart"/>
      <w:r w:rsidRPr="00FF6105">
        <w:rPr>
          <w:rFonts w:ascii="Times New Roman" w:hAnsi="Times New Roman"/>
          <w:color w:val="000000"/>
          <w:sz w:val="24"/>
          <w:szCs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FF6105">
        <w:rPr>
          <w:rFonts w:ascii="Times New Roman" w:hAnsi="Times New Roman"/>
          <w:color w:val="000000"/>
          <w:sz w:val="24"/>
          <w:szCs w:val="24"/>
          <w:lang w:val="ru-RU"/>
        </w:rPr>
        <w:t xml:space="preserve"> формулировку закона, его математическое выражение и условия (границы, области) применимости;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определять направление вектора индукции магнитного поля проводника с током, силы Ампера и силы Лоренца;</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строить и описывать изображение, создаваемое плоским зеркалом, тонкой линзой;</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lastRenderedPageBreak/>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911795" w:rsidRPr="00FF6105" w:rsidRDefault="003F04D5">
      <w:pPr>
        <w:spacing w:after="0" w:line="264" w:lineRule="auto"/>
        <w:ind w:firstLine="600"/>
        <w:jc w:val="both"/>
        <w:rPr>
          <w:sz w:val="24"/>
          <w:szCs w:val="24"/>
          <w:lang w:val="ru-RU"/>
        </w:rPr>
      </w:pPr>
      <w:proofErr w:type="gramStart"/>
      <w:r w:rsidRPr="00FF6105">
        <w:rPr>
          <w:rFonts w:ascii="Times New Roman" w:hAnsi="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 xml:space="preserve">использовать теоретические знания </w:t>
      </w:r>
      <w:proofErr w:type="gramStart"/>
      <w:r w:rsidRPr="00FF6105">
        <w:rPr>
          <w:rFonts w:ascii="Times New Roman" w:hAnsi="Times New Roman"/>
          <w:color w:val="000000"/>
          <w:sz w:val="24"/>
          <w:szCs w:val="24"/>
          <w:lang w:val="ru-RU"/>
        </w:rPr>
        <w:t>по физике в повседневной жизни для обеспечения безопасности при обращении с приборами</w:t>
      </w:r>
      <w:proofErr w:type="gramEnd"/>
      <w:r w:rsidRPr="00FF6105">
        <w:rPr>
          <w:rFonts w:ascii="Times New Roman" w:hAnsi="Times New Roman"/>
          <w:color w:val="000000"/>
          <w:sz w:val="24"/>
          <w:szCs w:val="24"/>
          <w:lang w:val="ru-RU"/>
        </w:rPr>
        <w:t xml:space="preserve"> и техническими устройствами, для сохранения здоровья и соблюдения норм экологического поведения в окружающей среде;</w:t>
      </w:r>
    </w:p>
    <w:p w:rsidR="00911795" w:rsidRPr="00FF6105" w:rsidRDefault="003F04D5">
      <w:pPr>
        <w:spacing w:after="0" w:line="264" w:lineRule="auto"/>
        <w:ind w:firstLine="600"/>
        <w:jc w:val="both"/>
        <w:rPr>
          <w:sz w:val="24"/>
          <w:szCs w:val="24"/>
          <w:lang w:val="ru-RU"/>
        </w:rPr>
      </w:pPr>
      <w:r w:rsidRPr="00FF6105">
        <w:rPr>
          <w:rFonts w:ascii="Times New Roman" w:hAnsi="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FF6105" w:rsidRPr="00FF6105" w:rsidRDefault="00FF6105" w:rsidP="00FF6105">
      <w:pPr>
        <w:rPr>
          <w:sz w:val="24"/>
          <w:szCs w:val="24"/>
          <w:lang w:val="ru-RU"/>
        </w:rPr>
      </w:pPr>
    </w:p>
    <w:p w:rsidR="00911795" w:rsidRPr="00FF6105" w:rsidRDefault="00FF6105" w:rsidP="00FF6105">
      <w:pPr>
        <w:tabs>
          <w:tab w:val="left" w:pos="11766"/>
        </w:tabs>
        <w:spacing w:after="0"/>
        <w:ind w:left="120"/>
        <w:rPr>
          <w:sz w:val="24"/>
          <w:szCs w:val="24"/>
        </w:rPr>
      </w:pPr>
      <w:bookmarkStart w:id="11" w:name="block-2593120"/>
      <w:bookmarkEnd w:id="6"/>
      <w:r>
        <w:rPr>
          <w:rFonts w:ascii="Times New Roman" w:hAnsi="Times New Roman"/>
          <w:b/>
          <w:color w:val="000000"/>
          <w:sz w:val="24"/>
          <w:szCs w:val="24"/>
          <w:lang w:val="ru-RU"/>
        </w:rPr>
        <w:t xml:space="preserve">               </w:t>
      </w:r>
      <w:r w:rsidR="003F04D5" w:rsidRPr="00FF6105">
        <w:rPr>
          <w:rFonts w:ascii="Times New Roman" w:hAnsi="Times New Roman"/>
          <w:b/>
          <w:color w:val="000000"/>
          <w:sz w:val="24"/>
          <w:szCs w:val="24"/>
        </w:rPr>
        <w:t xml:space="preserve">ТЕМАТИЧЕСКОЕ ПЛАНИРОВАНИЕ </w:t>
      </w:r>
    </w:p>
    <w:p w:rsidR="00911795" w:rsidRPr="00FF6105" w:rsidRDefault="00FF6105" w:rsidP="00FF6105">
      <w:pPr>
        <w:tabs>
          <w:tab w:val="left" w:pos="11766"/>
        </w:tabs>
        <w:spacing w:after="0"/>
        <w:ind w:left="120"/>
        <w:rPr>
          <w:sz w:val="24"/>
          <w:szCs w:val="24"/>
        </w:rPr>
      </w:pPr>
      <w:r>
        <w:rPr>
          <w:rFonts w:ascii="Times New Roman" w:hAnsi="Times New Roman"/>
          <w:b/>
          <w:color w:val="000000"/>
          <w:sz w:val="24"/>
          <w:szCs w:val="24"/>
          <w:lang w:val="ru-RU"/>
        </w:rPr>
        <w:t xml:space="preserve">      </w:t>
      </w:r>
      <w:r w:rsidR="003F04D5" w:rsidRPr="00FF6105">
        <w:rPr>
          <w:rFonts w:ascii="Times New Roman" w:hAnsi="Times New Roman"/>
          <w:b/>
          <w:color w:val="000000"/>
          <w:sz w:val="24"/>
          <w:szCs w:val="24"/>
        </w:rPr>
        <w:t xml:space="preserve"> </w:t>
      </w:r>
      <w:r>
        <w:rPr>
          <w:rFonts w:ascii="Times New Roman" w:hAnsi="Times New Roman"/>
          <w:b/>
          <w:color w:val="000000"/>
          <w:sz w:val="24"/>
          <w:szCs w:val="24"/>
          <w:lang w:val="ru-RU"/>
        </w:rPr>
        <w:t xml:space="preserve">         </w:t>
      </w:r>
      <w:r w:rsidR="003F04D5" w:rsidRPr="00FF6105">
        <w:rPr>
          <w:rFonts w:ascii="Times New Roman" w:hAnsi="Times New Roman"/>
          <w:b/>
          <w:color w:val="000000"/>
          <w:sz w:val="24"/>
          <w:szCs w:val="24"/>
        </w:rPr>
        <w:t xml:space="preserve">10 КЛАСС </w:t>
      </w:r>
    </w:p>
    <w:tbl>
      <w:tblPr>
        <w:tblW w:w="9781" w:type="dxa"/>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8"/>
        <w:gridCol w:w="66"/>
        <w:gridCol w:w="3797"/>
        <w:gridCol w:w="1723"/>
        <w:gridCol w:w="3507"/>
      </w:tblGrid>
      <w:tr w:rsidR="00FF6105" w:rsidRPr="00FF6105" w:rsidTr="00767843">
        <w:trPr>
          <w:trHeight w:val="1041"/>
          <w:tblCellSpacing w:w="20" w:type="nil"/>
        </w:trPr>
        <w:tc>
          <w:tcPr>
            <w:tcW w:w="754" w:type="dxa"/>
            <w:gridSpan w:val="2"/>
            <w:tcMar>
              <w:top w:w="50" w:type="dxa"/>
              <w:left w:w="100" w:type="dxa"/>
            </w:tcMar>
            <w:vAlign w:val="center"/>
          </w:tcPr>
          <w:p w:rsidR="00FF6105" w:rsidRPr="00FF6105" w:rsidRDefault="00FF6105" w:rsidP="00FF6105">
            <w:pPr>
              <w:tabs>
                <w:tab w:val="left" w:pos="11766"/>
              </w:tabs>
              <w:spacing w:after="0"/>
              <w:ind w:left="135"/>
              <w:rPr>
                <w:sz w:val="24"/>
                <w:szCs w:val="24"/>
              </w:rPr>
            </w:pPr>
            <w:r w:rsidRPr="00FF6105">
              <w:rPr>
                <w:rFonts w:ascii="Times New Roman" w:hAnsi="Times New Roman"/>
                <w:b/>
                <w:color w:val="000000"/>
                <w:sz w:val="24"/>
                <w:szCs w:val="24"/>
              </w:rPr>
              <w:t xml:space="preserve">№ п/п </w:t>
            </w:r>
          </w:p>
          <w:p w:rsidR="00FF6105" w:rsidRPr="00FF6105" w:rsidRDefault="00FF6105" w:rsidP="00FF6105">
            <w:pPr>
              <w:tabs>
                <w:tab w:val="left" w:pos="11766"/>
              </w:tabs>
              <w:spacing w:after="0"/>
              <w:ind w:left="135"/>
              <w:rPr>
                <w:sz w:val="24"/>
                <w:szCs w:val="24"/>
              </w:rPr>
            </w:pPr>
          </w:p>
        </w:tc>
        <w:tc>
          <w:tcPr>
            <w:tcW w:w="3797" w:type="dxa"/>
            <w:tcMar>
              <w:top w:w="50" w:type="dxa"/>
              <w:left w:w="100" w:type="dxa"/>
            </w:tcMar>
            <w:vAlign w:val="center"/>
          </w:tcPr>
          <w:p w:rsidR="00FF6105" w:rsidRPr="00FF6105" w:rsidRDefault="00FF6105" w:rsidP="00FF6105">
            <w:pPr>
              <w:tabs>
                <w:tab w:val="left" w:pos="11766"/>
              </w:tabs>
              <w:spacing w:after="0"/>
              <w:ind w:left="135"/>
              <w:rPr>
                <w:sz w:val="24"/>
                <w:szCs w:val="24"/>
                <w:lang w:val="ru-RU"/>
              </w:rPr>
            </w:pPr>
            <w:r w:rsidRPr="00FF6105">
              <w:rPr>
                <w:rFonts w:ascii="Times New Roman" w:hAnsi="Times New Roman"/>
                <w:b/>
                <w:color w:val="000000"/>
                <w:sz w:val="24"/>
                <w:szCs w:val="24"/>
                <w:lang w:val="ru-RU"/>
              </w:rPr>
              <w:t>Наименование</w:t>
            </w:r>
            <w:r>
              <w:rPr>
                <w:rFonts w:ascii="Times New Roman" w:hAnsi="Times New Roman"/>
                <w:b/>
                <w:color w:val="000000"/>
                <w:sz w:val="24"/>
                <w:szCs w:val="24"/>
                <w:lang w:val="ru-RU"/>
              </w:rPr>
              <w:t xml:space="preserve"> </w:t>
            </w:r>
            <w:r w:rsidRPr="00FF6105">
              <w:rPr>
                <w:rFonts w:ascii="Times New Roman" w:hAnsi="Times New Roman"/>
                <w:b/>
                <w:color w:val="000000"/>
                <w:sz w:val="24"/>
                <w:szCs w:val="24"/>
                <w:lang w:val="ru-RU"/>
              </w:rPr>
              <w:t>разделов и тем</w:t>
            </w:r>
            <w:r>
              <w:rPr>
                <w:rFonts w:ascii="Times New Roman" w:hAnsi="Times New Roman"/>
                <w:b/>
                <w:color w:val="000000"/>
                <w:sz w:val="24"/>
                <w:szCs w:val="24"/>
                <w:lang w:val="ru-RU"/>
              </w:rPr>
              <w:t xml:space="preserve"> </w:t>
            </w:r>
            <w:r w:rsidRPr="00FF6105">
              <w:rPr>
                <w:rFonts w:ascii="Times New Roman" w:hAnsi="Times New Roman"/>
                <w:b/>
                <w:color w:val="000000"/>
                <w:sz w:val="24"/>
                <w:szCs w:val="24"/>
                <w:lang w:val="ru-RU"/>
              </w:rPr>
              <w:t>программы</w:t>
            </w:r>
          </w:p>
          <w:p w:rsidR="00FF6105" w:rsidRPr="00FF6105" w:rsidRDefault="00FF6105" w:rsidP="00FF6105">
            <w:pPr>
              <w:tabs>
                <w:tab w:val="left" w:pos="11766"/>
              </w:tabs>
              <w:spacing w:after="0"/>
              <w:ind w:left="135"/>
              <w:rPr>
                <w:sz w:val="24"/>
                <w:szCs w:val="24"/>
                <w:lang w:val="ru-RU"/>
              </w:rPr>
            </w:pPr>
          </w:p>
        </w:tc>
        <w:tc>
          <w:tcPr>
            <w:tcW w:w="1723" w:type="dxa"/>
            <w:tcMar>
              <w:top w:w="50" w:type="dxa"/>
              <w:left w:w="100" w:type="dxa"/>
            </w:tcMar>
            <w:vAlign w:val="center"/>
          </w:tcPr>
          <w:p w:rsidR="00FF6105" w:rsidRPr="00FF6105" w:rsidRDefault="00FF6105" w:rsidP="00FF6105">
            <w:pPr>
              <w:tabs>
                <w:tab w:val="left" w:pos="11766"/>
              </w:tabs>
              <w:spacing w:after="0"/>
              <w:rPr>
                <w:sz w:val="24"/>
                <w:szCs w:val="24"/>
              </w:rPr>
            </w:pPr>
            <w:proofErr w:type="spellStart"/>
            <w:r w:rsidRPr="00FF6105">
              <w:rPr>
                <w:rFonts w:ascii="Times New Roman" w:hAnsi="Times New Roman"/>
                <w:b/>
                <w:color w:val="000000"/>
                <w:sz w:val="24"/>
                <w:szCs w:val="24"/>
              </w:rPr>
              <w:t>Количество</w:t>
            </w:r>
            <w:proofErr w:type="spellEnd"/>
            <w:r>
              <w:rPr>
                <w:rFonts w:ascii="Times New Roman" w:hAnsi="Times New Roman"/>
                <w:b/>
                <w:color w:val="000000"/>
                <w:sz w:val="24"/>
                <w:szCs w:val="24"/>
                <w:lang w:val="ru-RU"/>
              </w:rPr>
              <w:t xml:space="preserve"> </w:t>
            </w:r>
            <w:proofErr w:type="spellStart"/>
            <w:r w:rsidRPr="00FF6105">
              <w:rPr>
                <w:rFonts w:ascii="Times New Roman" w:hAnsi="Times New Roman"/>
                <w:b/>
                <w:color w:val="000000"/>
                <w:sz w:val="24"/>
                <w:szCs w:val="24"/>
              </w:rPr>
              <w:t>часов</w:t>
            </w:r>
            <w:proofErr w:type="spellEnd"/>
          </w:p>
          <w:p w:rsidR="00FF6105" w:rsidRPr="00FF6105" w:rsidRDefault="00FF6105" w:rsidP="00FF6105">
            <w:pPr>
              <w:tabs>
                <w:tab w:val="left" w:pos="11766"/>
              </w:tabs>
              <w:spacing w:after="0"/>
              <w:ind w:left="135"/>
              <w:rPr>
                <w:sz w:val="24"/>
                <w:szCs w:val="24"/>
                <w:lang w:val="ru-RU"/>
              </w:rPr>
            </w:pPr>
            <w:r>
              <w:rPr>
                <w:rFonts w:ascii="Times New Roman" w:hAnsi="Times New Roman"/>
                <w:b/>
                <w:color w:val="000000"/>
                <w:sz w:val="24"/>
                <w:szCs w:val="24"/>
                <w:lang w:val="ru-RU"/>
              </w:rPr>
              <w:t xml:space="preserve"> </w:t>
            </w:r>
          </w:p>
          <w:p w:rsidR="00FF6105" w:rsidRPr="00FF6105" w:rsidRDefault="00FF6105" w:rsidP="00FF6105">
            <w:pPr>
              <w:tabs>
                <w:tab w:val="left" w:pos="11766"/>
              </w:tabs>
              <w:spacing w:after="0"/>
              <w:ind w:left="135"/>
              <w:rPr>
                <w:sz w:val="24"/>
                <w:szCs w:val="24"/>
              </w:rPr>
            </w:pPr>
          </w:p>
        </w:tc>
        <w:tc>
          <w:tcPr>
            <w:tcW w:w="3507" w:type="dxa"/>
            <w:tcMar>
              <w:top w:w="50" w:type="dxa"/>
              <w:left w:w="100" w:type="dxa"/>
            </w:tcMar>
            <w:vAlign w:val="center"/>
          </w:tcPr>
          <w:p w:rsidR="00FF6105" w:rsidRPr="00FF6105" w:rsidRDefault="00FF6105" w:rsidP="00FF6105">
            <w:pPr>
              <w:tabs>
                <w:tab w:val="left" w:pos="11766"/>
              </w:tabs>
              <w:spacing w:after="0"/>
              <w:ind w:left="135"/>
              <w:rPr>
                <w:sz w:val="24"/>
                <w:szCs w:val="24"/>
              </w:rPr>
            </w:pPr>
            <w:proofErr w:type="spellStart"/>
            <w:r w:rsidRPr="00FF6105">
              <w:rPr>
                <w:rFonts w:ascii="Times New Roman" w:hAnsi="Times New Roman"/>
                <w:b/>
                <w:color w:val="000000"/>
                <w:sz w:val="24"/>
                <w:szCs w:val="24"/>
              </w:rPr>
              <w:t>Электронные</w:t>
            </w:r>
            <w:proofErr w:type="spellEnd"/>
            <w:r w:rsidRPr="00FF6105">
              <w:rPr>
                <w:rFonts w:ascii="Times New Roman" w:hAnsi="Times New Roman"/>
                <w:b/>
                <w:color w:val="000000"/>
                <w:sz w:val="24"/>
                <w:szCs w:val="24"/>
              </w:rPr>
              <w:t xml:space="preserve"> (</w:t>
            </w:r>
            <w:proofErr w:type="spellStart"/>
            <w:r w:rsidRPr="00FF6105">
              <w:rPr>
                <w:rFonts w:ascii="Times New Roman" w:hAnsi="Times New Roman"/>
                <w:b/>
                <w:color w:val="000000"/>
                <w:sz w:val="24"/>
                <w:szCs w:val="24"/>
              </w:rPr>
              <w:t>цифровые</w:t>
            </w:r>
            <w:proofErr w:type="spellEnd"/>
            <w:r w:rsidRPr="00FF6105">
              <w:rPr>
                <w:rFonts w:ascii="Times New Roman" w:hAnsi="Times New Roman"/>
                <w:b/>
                <w:color w:val="000000"/>
                <w:sz w:val="24"/>
                <w:szCs w:val="24"/>
              </w:rPr>
              <w:t xml:space="preserve">) </w:t>
            </w:r>
            <w:proofErr w:type="spellStart"/>
            <w:r w:rsidRPr="00FF6105">
              <w:rPr>
                <w:rFonts w:ascii="Times New Roman" w:hAnsi="Times New Roman"/>
                <w:b/>
                <w:color w:val="000000"/>
                <w:sz w:val="24"/>
                <w:szCs w:val="24"/>
              </w:rPr>
              <w:t>образовательные</w:t>
            </w:r>
            <w:proofErr w:type="spellEnd"/>
            <w:r>
              <w:rPr>
                <w:rFonts w:ascii="Times New Roman" w:hAnsi="Times New Roman"/>
                <w:b/>
                <w:color w:val="000000"/>
                <w:sz w:val="24"/>
                <w:szCs w:val="24"/>
                <w:lang w:val="ru-RU"/>
              </w:rPr>
              <w:t xml:space="preserve"> </w:t>
            </w:r>
            <w:proofErr w:type="spellStart"/>
            <w:r w:rsidRPr="00FF6105">
              <w:rPr>
                <w:rFonts w:ascii="Times New Roman" w:hAnsi="Times New Roman"/>
                <w:b/>
                <w:color w:val="000000"/>
                <w:sz w:val="24"/>
                <w:szCs w:val="24"/>
              </w:rPr>
              <w:t>ресурсы</w:t>
            </w:r>
            <w:proofErr w:type="spellEnd"/>
          </w:p>
          <w:p w:rsidR="00FF6105" w:rsidRPr="00FF6105" w:rsidRDefault="00FF6105" w:rsidP="00FF6105">
            <w:pPr>
              <w:tabs>
                <w:tab w:val="left" w:pos="11766"/>
              </w:tabs>
              <w:spacing w:after="0"/>
              <w:ind w:left="135"/>
              <w:rPr>
                <w:sz w:val="24"/>
                <w:szCs w:val="24"/>
              </w:rPr>
            </w:pPr>
          </w:p>
        </w:tc>
      </w:tr>
      <w:tr w:rsidR="00911795" w:rsidRPr="00101A6E" w:rsidTr="00767843">
        <w:trPr>
          <w:trHeight w:val="144"/>
          <w:tblCellSpacing w:w="20" w:type="nil"/>
        </w:trPr>
        <w:tc>
          <w:tcPr>
            <w:tcW w:w="9781" w:type="dxa"/>
            <w:gridSpan w:val="5"/>
            <w:tcMar>
              <w:top w:w="50" w:type="dxa"/>
              <w:left w:w="100" w:type="dxa"/>
            </w:tcMar>
            <w:vAlign w:val="center"/>
          </w:tcPr>
          <w:p w:rsidR="00911795" w:rsidRPr="00FF6105" w:rsidRDefault="003F04D5" w:rsidP="00FF6105">
            <w:pPr>
              <w:tabs>
                <w:tab w:val="left" w:pos="11766"/>
              </w:tabs>
              <w:spacing w:after="0"/>
              <w:ind w:left="135"/>
              <w:rPr>
                <w:sz w:val="24"/>
                <w:szCs w:val="24"/>
                <w:lang w:val="ru-RU"/>
              </w:rPr>
            </w:pPr>
            <w:r w:rsidRPr="00FF6105">
              <w:rPr>
                <w:rFonts w:ascii="Times New Roman" w:hAnsi="Times New Roman"/>
                <w:b/>
                <w:color w:val="000000"/>
                <w:sz w:val="24"/>
                <w:szCs w:val="24"/>
                <w:lang w:val="ru-RU"/>
              </w:rPr>
              <w:t>Раздел 1.ФИЗИКА И МЕТОДЫ НАУЧНОГО ПОЗНАНИЯ</w:t>
            </w:r>
          </w:p>
        </w:tc>
      </w:tr>
      <w:tr w:rsidR="00911795" w:rsidRPr="00FF6105" w:rsidTr="00767843">
        <w:trPr>
          <w:trHeight w:val="144"/>
          <w:tblCellSpacing w:w="20" w:type="nil"/>
        </w:trPr>
        <w:tc>
          <w:tcPr>
            <w:tcW w:w="688" w:type="dxa"/>
            <w:tcMar>
              <w:top w:w="50" w:type="dxa"/>
              <w:left w:w="100" w:type="dxa"/>
            </w:tcMar>
            <w:vAlign w:val="center"/>
          </w:tcPr>
          <w:p w:rsidR="00911795" w:rsidRPr="00FF6105" w:rsidRDefault="003F04D5" w:rsidP="00FF6105">
            <w:pPr>
              <w:tabs>
                <w:tab w:val="left" w:pos="11766"/>
              </w:tabs>
              <w:spacing w:after="0"/>
              <w:rPr>
                <w:sz w:val="24"/>
                <w:szCs w:val="24"/>
              </w:rPr>
            </w:pPr>
            <w:r w:rsidRPr="00FF6105">
              <w:rPr>
                <w:rFonts w:ascii="Times New Roman" w:hAnsi="Times New Roman"/>
                <w:color w:val="000000"/>
                <w:sz w:val="24"/>
                <w:szCs w:val="24"/>
              </w:rPr>
              <w:t>1.1</w:t>
            </w:r>
          </w:p>
        </w:tc>
        <w:tc>
          <w:tcPr>
            <w:tcW w:w="3863" w:type="dxa"/>
            <w:gridSpan w:val="2"/>
            <w:tcMar>
              <w:top w:w="50" w:type="dxa"/>
              <w:left w:w="100" w:type="dxa"/>
            </w:tcMar>
            <w:vAlign w:val="center"/>
          </w:tcPr>
          <w:p w:rsidR="00911795" w:rsidRPr="00FF6105" w:rsidRDefault="003F04D5" w:rsidP="00FF6105">
            <w:pPr>
              <w:tabs>
                <w:tab w:val="left" w:pos="11766"/>
              </w:tabs>
              <w:spacing w:after="0"/>
              <w:ind w:left="135"/>
              <w:rPr>
                <w:sz w:val="24"/>
                <w:szCs w:val="24"/>
                <w:lang w:val="ru-RU"/>
              </w:rPr>
            </w:pPr>
            <w:r w:rsidRPr="00FF6105">
              <w:rPr>
                <w:rFonts w:ascii="Times New Roman" w:hAnsi="Times New Roman"/>
                <w:color w:val="000000"/>
                <w:sz w:val="24"/>
                <w:szCs w:val="24"/>
                <w:lang w:val="ru-RU"/>
              </w:rPr>
              <w:t>Физика и методы научного познания</w:t>
            </w:r>
          </w:p>
        </w:tc>
        <w:tc>
          <w:tcPr>
            <w:tcW w:w="1723" w:type="dxa"/>
            <w:tcMar>
              <w:top w:w="50" w:type="dxa"/>
              <w:left w:w="100" w:type="dxa"/>
            </w:tcMar>
            <w:vAlign w:val="center"/>
          </w:tcPr>
          <w:p w:rsidR="00911795" w:rsidRPr="00FF6105" w:rsidRDefault="003F04D5" w:rsidP="00FF6105">
            <w:pPr>
              <w:tabs>
                <w:tab w:val="left" w:pos="11766"/>
              </w:tabs>
              <w:spacing w:after="0"/>
              <w:ind w:left="135"/>
              <w:jc w:val="center"/>
              <w:rPr>
                <w:sz w:val="24"/>
                <w:szCs w:val="24"/>
              </w:rPr>
            </w:pPr>
            <w:r w:rsidRPr="00FF6105">
              <w:rPr>
                <w:rFonts w:ascii="Times New Roman" w:hAnsi="Times New Roman"/>
                <w:color w:val="000000"/>
                <w:sz w:val="24"/>
                <w:szCs w:val="24"/>
              </w:rPr>
              <w:t xml:space="preserve">2 </w:t>
            </w:r>
          </w:p>
        </w:tc>
        <w:tc>
          <w:tcPr>
            <w:tcW w:w="3507" w:type="dxa"/>
            <w:tcMar>
              <w:top w:w="50" w:type="dxa"/>
              <w:left w:w="100" w:type="dxa"/>
            </w:tcMar>
            <w:vAlign w:val="center"/>
          </w:tcPr>
          <w:p w:rsidR="00911795" w:rsidRDefault="003F04D5" w:rsidP="00FF6105">
            <w:pPr>
              <w:tabs>
                <w:tab w:val="left" w:pos="11766"/>
              </w:tabs>
              <w:spacing w:after="0"/>
              <w:ind w:left="135"/>
              <w:rPr>
                <w:sz w:val="24"/>
                <w:szCs w:val="24"/>
                <w:lang w:val="ru-RU"/>
              </w:rPr>
            </w:pPr>
            <w:r w:rsidRPr="00FF6105">
              <w:rPr>
                <w:rFonts w:ascii="Times New Roman" w:hAnsi="Times New Roman"/>
                <w:color w:val="000000"/>
                <w:sz w:val="24"/>
                <w:szCs w:val="24"/>
                <w:lang w:val="ru-RU"/>
              </w:rPr>
              <w:t xml:space="preserve">Библиотека ЦОК </w:t>
            </w:r>
            <w:hyperlink r:id="rId5">
              <w:r w:rsidRPr="00FF6105">
                <w:rPr>
                  <w:rFonts w:ascii="Times New Roman" w:hAnsi="Times New Roman"/>
                  <w:color w:val="0000FF"/>
                  <w:sz w:val="24"/>
                  <w:szCs w:val="24"/>
                  <w:u w:val="single"/>
                </w:rPr>
                <w:t>https</w:t>
              </w:r>
              <w:r w:rsidRPr="00FF6105">
                <w:rPr>
                  <w:rFonts w:ascii="Times New Roman" w:hAnsi="Times New Roman"/>
                  <w:color w:val="0000FF"/>
                  <w:sz w:val="24"/>
                  <w:szCs w:val="24"/>
                  <w:u w:val="single"/>
                  <w:lang w:val="ru-RU"/>
                </w:rPr>
                <w:t>://</w:t>
              </w:r>
              <w:r w:rsidRPr="00FF6105">
                <w:rPr>
                  <w:rFonts w:ascii="Times New Roman" w:hAnsi="Times New Roman"/>
                  <w:color w:val="0000FF"/>
                  <w:sz w:val="24"/>
                  <w:szCs w:val="24"/>
                  <w:u w:val="single"/>
                </w:rPr>
                <w:t>m</w:t>
              </w:r>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edsoo</w:t>
              </w:r>
              <w:proofErr w:type="spellEnd"/>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ru</w:t>
              </w:r>
              <w:proofErr w:type="spellEnd"/>
              <w:r w:rsidRPr="00FF6105">
                <w:rPr>
                  <w:rFonts w:ascii="Times New Roman" w:hAnsi="Times New Roman"/>
                  <w:color w:val="0000FF"/>
                  <w:sz w:val="24"/>
                  <w:szCs w:val="24"/>
                  <w:u w:val="single"/>
                  <w:lang w:val="ru-RU"/>
                </w:rPr>
                <w:t>/7</w:t>
              </w:r>
              <w:r w:rsidRPr="00FF6105">
                <w:rPr>
                  <w:rFonts w:ascii="Times New Roman" w:hAnsi="Times New Roman"/>
                  <w:color w:val="0000FF"/>
                  <w:sz w:val="24"/>
                  <w:szCs w:val="24"/>
                  <w:u w:val="single"/>
                </w:rPr>
                <w:t>f</w:t>
              </w:r>
              <w:r w:rsidRPr="00FF6105">
                <w:rPr>
                  <w:rFonts w:ascii="Times New Roman" w:hAnsi="Times New Roman"/>
                  <w:color w:val="0000FF"/>
                  <w:sz w:val="24"/>
                  <w:szCs w:val="24"/>
                  <w:u w:val="single"/>
                  <w:lang w:val="ru-RU"/>
                </w:rPr>
                <w:t>41</w:t>
              </w:r>
              <w:r w:rsidRPr="00FF6105">
                <w:rPr>
                  <w:rFonts w:ascii="Times New Roman" w:hAnsi="Times New Roman"/>
                  <w:color w:val="0000FF"/>
                  <w:sz w:val="24"/>
                  <w:szCs w:val="24"/>
                  <w:u w:val="single"/>
                </w:rPr>
                <w:t>bf</w:t>
              </w:r>
              <w:r w:rsidRPr="00FF6105">
                <w:rPr>
                  <w:rFonts w:ascii="Times New Roman" w:hAnsi="Times New Roman"/>
                  <w:color w:val="0000FF"/>
                  <w:sz w:val="24"/>
                  <w:szCs w:val="24"/>
                  <w:u w:val="single"/>
                  <w:lang w:val="ru-RU"/>
                </w:rPr>
                <w:t>72</w:t>
              </w:r>
            </w:hyperlink>
          </w:p>
          <w:p w:rsidR="00FF6105" w:rsidRPr="00FF6105" w:rsidRDefault="00101A6E" w:rsidP="00FF6105">
            <w:pPr>
              <w:tabs>
                <w:tab w:val="left" w:pos="11766"/>
              </w:tabs>
              <w:spacing w:after="0"/>
              <w:ind w:left="135"/>
              <w:rPr>
                <w:sz w:val="24"/>
                <w:szCs w:val="24"/>
                <w:lang w:val="ru-RU"/>
              </w:rPr>
            </w:pPr>
            <w:hyperlink r:id="rId6" w:history="1">
              <w:r w:rsidRPr="00923F47">
                <w:rPr>
                  <w:rStyle w:val="ab"/>
                  <w:rFonts w:ascii="Times New Roman" w:hAnsi="Times New Roman" w:cs="Times New Roman"/>
                </w:rPr>
                <w:t>http://learningapps.org</w:t>
              </w:r>
            </w:hyperlink>
          </w:p>
        </w:tc>
      </w:tr>
      <w:tr w:rsidR="00911795" w:rsidRPr="00FF6105" w:rsidTr="00767843">
        <w:trPr>
          <w:trHeight w:val="144"/>
          <w:tblCellSpacing w:w="20" w:type="nil"/>
        </w:trPr>
        <w:tc>
          <w:tcPr>
            <w:tcW w:w="4551" w:type="dxa"/>
            <w:gridSpan w:val="3"/>
            <w:tcMar>
              <w:top w:w="50" w:type="dxa"/>
              <w:left w:w="100" w:type="dxa"/>
            </w:tcMar>
            <w:vAlign w:val="center"/>
          </w:tcPr>
          <w:p w:rsidR="00911795" w:rsidRPr="00FF6105" w:rsidRDefault="003F04D5" w:rsidP="00FF6105">
            <w:pPr>
              <w:tabs>
                <w:tab w:val="left" w:pos="11766"/>
              </w:tabs>
              <w:spacing w:after="0"/>
              <w:ind w:left="135"/>
              <w:rPr>
                <w:sz w:val="24"/>
                <w:szCs w:val="24"/>
              </w:rPr>
            </w:pPr>
            <w:proofErr w:type="spellStart"/>
            <w:r w:rsidRPr="00FF6105">
              <w:rPr>
                <w:rFonts w:ascii="Times New Roman" w:hAnsi="Times New Roman"/>
                <w:color w:val="000000"/>
                <w:sz w:val="24"/>
                <w:szCs w:val="24"/>
              </w:rPr>
              <w:t>Итого</w:t>
            </w:r>
            <w:proofErr w:type="spellEnd"/>
            <w:r w:rsidR="00FF6105">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по</w:t>
            </w:r>
            <w:proofErr w:type="spellEnd"/>
            <w:r w:rsidR="00FF6105">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разделу</w:t>
            </w:r>
            <w:proofErr w:type="spellEnd"/>
          </w:p>
        </w:tc>
        <w:tc>
          <w:tcPr>
            <w:tcW w:w="1723" w:type="dxa"/>
            <w:tcMar>
              <w:top w:w="50" w:type="dxa"/>
              <w:left w:w="100" w:type="dxa"/>
            </w:tcMar>
            <w:vAlign w:val="center"/>
          </w:tcPr>
          <w:p w:rsidR="00911795" w:rsidRPr="00FF6105" w:rsidRDefault="003F04D5" w:rsidP="00FF6105">
            <w:pPr>
              <w:tabs>
                <w:tab w:val="left" w:pos="11766"/>
              </w:tabs>
              <w:spacing w:after="0"/>
              <w:ind w:left="135"/>
              <w:jc w:val="center"/>
              <w:rPr>
                <w:sz w:val="24"/>
                <w:szCs w:val="24"/>
              </w:rPr>
            </w:pPr>
            <w:r w:rsidRPr="00FF6105">
              <w:rPr>
                <w:rFonts w:ascii="Times New Roman" w:hAnsi="Times New Roman"/>
                <w:color w:val="000000"/>
                <w:sz w:val="24"/>
                <w:szCs w:val="24"/>
              </w:rPr>
              <w:t xml:space="preserve"> 2 </w:t>
            </w:r>
          </w:p>
        </w:tc>
        <w:tc>
          <w:tcPr>
            <w:tcW w:w="3507" w:type="dxa"/>
            <w:tcMar>
              <w:top w:w="50" w:type="dxa"/>
              <w:left w:w="100" w:type="dxa"/>
            </w:tcMar>
            <w:vAlign w:val="center"/>
          </w:tcPr>
          <w:p w:rsidR="00911795" w:rsidRPr="00FF6105" w:rsidRDefault="00911795" w:rsidP="00FF6105">
            <w:pPr>
              <w:tabs>
                <w:tab w:val="left" w:pos="11766"/>
              </w:tabs>
              <w:rPr>
                <w:sz w:val="24"/>
                <w:szCs w:val="24"/>
              </w:rPr>
            </w:pPr>
          </w:p>
        </w:tc>
      </w:tr>
      <w:tr w:rsidR="00911795" w:rsidRPr="00FF6105" w:rsidTr="00767843">
        <w:trPr>
          <w:trHeight w:val="144"/>
          <w:tblCellSpacing w:w="20" w:type="nil"/>
        </w:trPr>
        <w:tc>
          <w:tcPr>
            <w:tcW w:w="9781" w:type="dxa"/>
            <w:gridSpan w:val="5"/>
            <w:tcMar>
              <w:top w:w="50" w:type="dxa"/>
              <w:left w:w="100" w:type="dxa"/>
            </w:tcMar>
            <w:vAlign w:val="center"/>
          </w:tcPr>
          <w:p w:rsidR="00911795" w:rsidRPr="00FF6105" w:rsidRDefault="003F04D5" w:rsidP="00FF6105">
            <w:pPr>
              <w:tabs>
                <w:tab w:val="left" w:pos="11766"/>
              </w:tabs>
              <w:spacing w:after="0"/>
              <w:ind w:left="135"/>
              <w:rPr>
                <w:sz w:val="24"/>
                <w:szCs w:val="24"/>
              </w:rPr>
            </w:pPr>
            <w:proofErr w:type="spellStart"/>
            <w:r w:rsidRPr="00FF6105">
              <w:rPr>
                <w:rFonts w:ascii="Times New Roman" w:hAnsi="Times New Roman"/>
                <w:b/>
                <w:color w:val="000000"/>
                <w:sz w:val="24"/>
                <w:szCs w:val="24"/>
              </w:rPr>
              <w:t>Раздел</w:t>
            </w:r>
            <w:proofErr w:type="spellEnd"/>
            <w:r w:rsidRPr="00FF6105">
              <w:rPr>
                <w:rFonts w:ascii="Times New Roman" w:hAnsi="Times New Roman"/>
                <w:b/>
                <w:color w:val="000000"/>
                <w:sz w:val="24"/>
                <w:szCs w:val="24"/>
              </w:rPr>
              <w:t xml:space="preserve"> 2.МЕХАНИКА</w:t>
            </w:r>
          </w:p>
        </w:tc>
      </w:tr>
      <w:tr w:rsidR="00911795" w:rsidRPr="00101A6E" w:rsidTr="00767843">
        <w:trPr>
          <w:trHeight w:val="144"/>
          <w:tblCellSpacing w:w="20" w:type="nil"/>
        </w:trPr>
        <w:tc>
          <w:tcPr>
            <w:tcW w:w="688" w:type="dxa"/>
            <w:tcMar>
              <w:top w:w="50" w:type="dxa"/>
              <w:left w:w="100" w:type="dxa"/>
            </w:tcMar>
            <w:vAlign w:val="center"/>
          </w:tcPr>
          <w:p w:rsidR="00911795" w:rsidRPr="00FF6105" w:rsidRDefault="003F04D5" w:rsidP="00FF6105">
            <w:pPr>
              <w:tabs>
                <w:tab w:val="left" w:pos="11766"/>
              </w:tabs>
              <w:spacing w:after="0"/>
              <w:rPr>
                <w:sz w:val="24"/>
                <w:szCs w:val="24"/>
              </w:rPr>
            </w:pPr>
            <w:r w:rsidRPr="00FF6105">
              <w:rPr>
                <w:rFonts w:ascii="Times New Roman" w:hAnsi="Times New Roman"/>
                <w:color w:val="000000"/>
                <w:sz w:val="24"/>
                <w:szCs w:val="24"/>
              </w:rPr>
              <w:t>2.1</w:t>
            </w:r>
          </w:p>
        </w:tc>
        <w:tc>
          <w:tcPr>
            <w:tcW w:w="3863" w:type="dxa"/>
            <w:gridSpan w:val="2"/>
            <w:tcMar>
              <w:top w:w="50" w:type="dxa"/>
              <w:left w:w="100" w:type="dxa"/>
            </w:tcMar>
            <w:vAlign w:val="center"/>
          </w:tcPr>
          <w:p w:rsidR="00911795" w:rsidRPr="00FF6105" w:rsidRDefault="003F04D5" w:rsidP="00FF6105">
            <w:pPr>
              <w:tabs>
                <w:tab w:val="left" w:pos="11766"/>
              </w:tabs>
              <w:spacing w:after="0"/>
              <w:ind w:left="135"/>
              <w:rPr>
                <w:sz w:val="24"/>
                <w:szCs w:val="24"/>
              </w:rPr>
            </w:pPr>
            <w:proofErr w:type="spellStart"/>
            <w:r w:rsidRPr="00FF6105">
              <w:rPr>
                <w:rFonts w:ascii="Times New Roman" w:hAnsi="Times New Roman"/>
                <w:color w:val="000000"/>
                <w:sz w:val="24"/>
                <w:szCs w:val="24"/>
              </w:rPr>
              <w:t>Кинематика</w:t>
            </w:r>
            <w:proofErr w:type="spellEnd"/>
          </w:p>
        </w:tc>
        <w:tc>
          <w:tcPr>
            <w:tcW w:w="1723" w:type="dxa"/>
            <w:tcMar>
              <w:top w:w="50" w:type="dxa"/>
              <w:left w:w="100" w:type="dxa"/>
            </w:tcMar>
            <w:vAlign w:val="center"/>
          </w:tcPr>
          <w:p w:rsidR="00911795" w:rsidRPr="00FF6105" w:rsidRDefault="003F04D5" w:rsidP="00FF6105">
            <w:pPr>
              <w:tabs>
                <w:tab w:val="left" w:pos="11766"/>
              </w:tabs>
              <w:spacing w:after="0"/>
              <w:ind w:left="135"/>
              <w:jc w:val="center"/>
              <w:rPr>
                <w:sz w:val="24"/>
                <w:szCs w:val="24"/>
              </w:rPr>
            </w:pPr>
            <w:r w:rsidRPr="00FF6105">
              <w:rPr>
                <w:rFonts w:ascii="Times New Roman" w:hAnsi="Times New Roman"/>
                <w:color w:val="000000"/>
                <w:sz w:val="24"/>
                <w:szCs w:val="24"/>
              </w:rPr>
              <w:t xml:space="preserve"> 5 </w:t>
            </w:r>
          </w:p>
        </w:tc>
        <w:tc>
          <w:tcPr>
            <w:tcW w:w="3507" w:type="dxa"/>
            <w:tcMar>
              <w:top w:w="50" w:type="dxa"/>
              <w:left w:w="100" w:type="dxa"/>
            </w:tcMar>
            <w:vAlign w:val="center"/>
          </w:tcPr>
          <w:p w:rsidR="00911795" w:rsidRDefault="003F04D5" w:rsidP="00FF6105">
            <w:pPr>
              <w:tabs>
                <w:tab w:val="left" w:pos="11766"/>
              </w:tabs>
              <w:spacing w:after="0"/>
              <w:ind w:left="135"/>
              <w:rPr>
                <w:lang w:val="ru-RU"/>
              </w:rPr>
            </w:pPr>
            <w:r w:rsidRPr="00FF6105">
              <w:rPr>
                <w:rFonts w:ascii="Times New Roman" w:hAnsi="Times New Roman"/>
                <w:color w:val="000000"/>
                <w:sz w:val="24"/>
                <w:szCs w:val="24"/>
                <w:lang w:val="ru-RU"/>
              </w:rPr>
              <w:t xml:space="preserve">Библиотека ЦОК </w:t>
            </w:r>
            <w:hyperlink r:id="rId7">
              <w:r w:rsidRPr="00FF6105">
                <w:rPr>
                  <w:rFonts w:ascii="Times New Roman" w:hAnsi="Times New Roman"/>
                  <w:color w:val="0000FF"/>
                  <w:sz w:val="24"/>
                  <w:szCs w:val="24"/>
                  <w:u w:val="single"/>
                </w:rPr>
                <w:t>https</w:t>
              </w:r>
              <w:r w:rsidRPr="00FF6105">
                <w:rPr>
                  <w:rFonts w:ascii="Times New Roman" w:hAnsi="Times New Roman"/>
                  <w:color w:val="0000FF"/>
                  <w:sz w:val="24"/>
                  <w:szCs w:val="24"/>
                  <w:u w:val="single"/>
                  <w:lang w:val="ru-RU"/>
                </w:rPr>
                <w:t>://</w:t>
              </w:r>
              <w:r w:rsidRPr="00FF6105">
                <w:rPr>
                  <w:rFonts w:ascii="Times New Roman" w:hAnsi="Times New Roman"/>
                  <w:color w:val="0000FF"/>
                  <w:sz w:val="24"/>
                  <w:szCs w:val="24"/>
                  <w:u w:val="single"/>
                </w:rPr>
                <w:t>m</w:t>
              </w:r>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edsoo</w:t>
              </w:r>
              <w:proofErr w:type="spellEnd"/>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ru</w:t>
              </w:r>
              <w:proofErr w:type="spellEnd"/>
              <w:r w:rsidRPr="00FF6105">
                <w:rPr>
                  <w:rFonts w:ascii="Times New Roman" w:hAnsi="Times New Roman"/>
                  <w:color w:val="0000FF"/>
                  <w:sz w:val="24"/>
                  <w:szCs w:val="24"/>
                  <w:u w:val="single"/>
                  <w:lang w:val="ru-RU"/>
                </w:rPr>
                <w:t>/7</w:t>
              </w:r>
              <w:r w:rsidRPr="00FF6105">
                <w:rPr>
                  <w:rFonts w:ascii="Times New Roman" w:hAnsi="Times New Roman"/>
                  <w:color w:val="0000FF"/>
                  <w:sz w:val="24"/>
                  <w:szCs w:val="24"/>
                  <w:u w:val="single"/>
                </w:rPr>
                <w:t>f</w:t>
              </w:r>
              <w:r w:rsidRPr="00FF6105">
                <w:rPr>
                  <w:rFonts w:ascii="Times New Roman" w:hAnsi="Times New Roman"/>
                  <w:color w:val="0000FF"/>
                  <w:sz w:val="24"/>
                  <w:szCs w:val="24"/>
                  <w:u w:val="single"/>
                  <w:lang w:val="ru-RU"/>
                </w:rPr>
                <w:t>41</w:t>
              </w:r>
              <w:r w:rsidRPr="00FF6105">
                <w:rPr>
                  <w:rFonts w:ascii="Times New Roman" w:hAnsi="Times New Roman"/>
                  <w:color w:val="0000FF"/>
                  <w:sz w:val="24"/>
                  <w:szCs w:val="24"/>
                  <w:u w:val="single"/>
                </w:rPr>
                <w:t>bf</w:t>
              </w:r>
              <w:r w:rsidRPr="00FF6105">
                <w:rPr>
                  <w:rFonts w:ascii="Times New Roman" w:hAnsi="Times New Roman"/>
                  <w:color w:val="0000FF"/>
                  <w:sz w:val="24"/>
                  <w:szCs w:val="24"/>
                  <w:u w:val="single"/>
                  <w:lang w:val="ru-RU"/>
                </w:rPr>
                <w:t>72</w:t>
              </w:r>
            </w:hyperlink>
          </w:p>
          <w:p w:rsidR="00101A6E" w:rsidRPr="00101A6E" w:rsidRDefault="00101A6E" w:rsidP="00FF6105">
            <w:pPr>
              <w:tabs>
                <w:tab w:val="left" w:pos="11766"/>
              </w:tabs>
              <w:spacing w:after="0"/>
              <w:ind w:left="135"/>
              <w:rPr>
                <w:sz w:val="24"/>
                <w:szCs w:val="24"/>
                <w:lang w:val="ru-RU"/>
              </w:rPr>
            </w:pPr>
            <w:hyperlink r:id="rId8" w:history="1">
              <w:r w:rsidRPr="00923F47">
                <w:rPr>
                  <w:rStyle w:val="ab"/>
                  <w:rFonts w:ascii="Times New Roman" w:hAnsi="Times New Roman" w:cs="Times New Roman"/>
                </w:rPr>
                <w:t>http://learningapps.org</w:t>
              </w:r>
            </w:hyperlink>
          </w:p>
        </w:tc>
      </w:tr>
      <w:tr w:rsidR="00911795" w:rsidRPr="00101A6E" w:rsidTr="00767843">
        <w:trPr>
          <w:trHeight w:val="144"/>
          <w:tblCellSpacing w:w="20" w:type="nil"/>
        </w:trPr>
        <w:tc>
          <w:tcPr>
            <w:tcW w:w="688" w:type="dxa"/>
            <w:tcMar>
              <w:top w:w="50" w:type="dxa"/>
              <w:left w:w="100" w:type="dxa"/>
            </w:tcMar>
            <w:vAlign w:val="center"/>
          </w:tcPr>
          <w:p w:rsidR="00911795" w:rsidRPr="00FF6105" w:rsidRDefault="003F04D5" w:rsidP="00FF6105">
            <w:pPr>
              <w:tabs>
                <w:tab w:val="left" w:pos="11766"/>
              </w:tabs>
              <w:spacing w:after="0"/>
              <w:rPr>
                <w:sz w:val="24"/>
                <w:szCs w:val="24"/>
              </w:rPr>
            </w:pPr>
            <w:r w:rsidRPr="00FF6105">
              <w:rPr>
                <w:rFonts w:ascii="Times New Roman" w:hAnsi="Times New Roman"/>
                <w:color w:val="000000"/>
                <w:sz w:val="24"/>
                <w:szCs w:val="24"/>
              </w:rPr>
              <w:lastRenderedPageBreak/>
              <w:t>2.2</w:t>
            </w:r>
          </w:p>
        </w:tc>
        <w:tc>
          <w:tcPr>
            <w:tcW w:w="3863" w:type="dxa"/>
            <w:gridSpan w:val="2"/>
            <w:tcMar>
              <w:top w:w="50" w:type="dxa"/>
              <w:left w:w="100" w:type="dxa"/>
            </w:tcMar>
            <w:vAlign w:val="center"/>
          </w:tcPr>
          <w:p w:rsidR="00911795" w:rsidRPr="00FF6105" w:rsidRDefault="003F04D5" w:rsidP="00FF6105">
            <w:pPr>
              <w:tabs>
                <w:tab w:val="left" w:pos="11766"/>
              </w:tabs>
              <w:spacing w:after="0"/>
              <w:ind w:left="135"/>
              <w:rPr>
                <w:sz w:val="24"/>
                <w:szCs w:val="24"/>
              </w:rPr>
            </w:pPr>
            <w:proofErr w:type="spellStart"/>
            <w:r w:rsidRPr="00FF6105">
              <w:rPr>
                <w:rFonts w:ascii="Times New Roman" w:hAnsi="Times New Roman"/>
                <w:color w:val="000000"/>
                <w:sz w:val="24"/>
                <w:szCs w:val="24"/>
              </w:rPr>
              <w:t>Динамика</w:t>
            </w:r>
            <w:proofErr w:type="spellEnd"/>
          </w:p>
        </w:tc>
        <w:tc>
          <w:tcPr>
            <w:tcW w:w="1723" w:type="dxa"/>
            <w:tcMar>
              <w:top w:w="50" w:type="dxa"/>
              <w:left w:w="100" w:type="dxa"/>
            </w:tcMar>
            <w:vAlign w:val="center"/>
          </w:tcPr>
          <w:p w:rsidR="00911795" w:rsidRPr="00FF6105" w:rsidRDefault="003F04D5" w:rsidP="00FF6105">
            <w:pPr>
              <w:tabs>
                <w:tab w:val="left" w:pos="11766"/>
              </w:tabs>
              <w:spacing w:after="0"/>
              <w:ind w:left="135"/>
              <w:jc w:val="center"/>
              <w:rPr>
                <w:sz w:val="24"/>
                <w:szCs w:val="24"/>
              </w:rPr>
            </w:pPr>
            <w:r w:rsidRPr="00FF6105">
              <w:rPr>
                <w:rFonts w:ascii="Times New Roman" w:hAnsi="Times New Roman"/>
                <w:color w:val="000000"/>
                <w:sz w:val="24"/>
                <w:szCs w:val="24"/>
              </w:rPr>
              <w:t xml:space="preserve"> 7 </w:t>
            </w:r>
          </w:p>
        </w:tc>
        <w:tc>
          <w:tcPr>
            <w:tcW w:w="3507" w:type="dxa"/>
            <w:tcMar>
              <w:top w:w="50" w:type="dxa"/>
              <w:left w:w="100" w:type="dxa"/>
            </w:tcMar>
            <w:vAlign w:val="center"/>
          </w:tcPr>
          <w:p w:rsidR="00911795" w:rsidRDefault="003F04D5" w:rsidP="00FF6105">
            <w:pPr>
              <w:tabs>
                <w:tab w:val="left" w:pos="11766"/>
              </w:tabs>
              <w:spacing w:after="0"/>
              <w:ind w:left="135"/>
              <w:rPr>
                <w:lang w:val="ru-RU"/>
              </w:rPr>
            </w:pPr>
            <w:r w:rsidRPr="00FF6105">
              <w:rPr>
                <w:rFonts w:ascii="Times New Roman" w:hAnsi="Times New Roman"/>
                <w:color w:val="000000"/>
                <w:sz w:val="24"/>
                <w:szCs w:val="24"/>
                <w:lang w:val="ru-RU"/>
              </w:rPr>
              <w:t xml:space="preserve">Библиотека ЦОК </w:t>
            </w:r>
            <w:hyperlink r:id="rId9">
              <w:r w:rsidRPr="00FF6105">
                <w:rPr>
                  <w:rFonts w:ascii="Times New Roman" w:hAnsi="Times New Roman"/>
                  <w:color w:val="0000FF"/>
                  <w:sz w:val="24"/>
                  <w:szCs w:val="24"/>
                  <w:u w:val="single"/>
                </w:rPr>
                <w:t>https</w:t>
              </w:r>
              <w:r w:rsidRPr="00FF6105">
                <w:rPr>
                  <w:rFonts w:ascii="Times New Roman" w:hAnsi="Times New Roman"/>
                  <w:color w:val="0000FF"/>
                  <w:sz w:val="24"/>
                  <w:szCs w:val="24"/>
                  <w:u w:val="single"/>
                  <w:lang w:val="ru-RU"/>
                </w:rPr>
                <w:t>://</w:t>
              </w:r>
              <w:r w:rsidRPr="00FF6105">
                <w:rPr>
                  <w:rFonts w:ascii="Times New Roman" w:hAnsi="Times New Roman"/>
                  <w:color w:val="0000FF"/>
                  <w:sz w:val="24"/>
                  <w:szCs w:val="24"/>
                  <w:u w:val="single"/>
                </w:rPr>
                <w:t>m</w:t>
              </w:r>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edsoo</w:t>
              </w:r>
              <w:proofErr w:type="spellEnd"/>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ru</w:t>
              </w:r>
              <w:proofErr w:type="spellEnd"/>
              <w:r w:rsidRPr="00FF6105">
                <w:rPr>
                  <w:rFonts w:ascii="Times New Roman" w:hAnsi="Times New Roman"/>
                  <w:color w:val="0000FF"/>
                  <w:sz w:val="24"/>
                  <w:szCs w:val="24"/>
                  <w:u w:val="single"/>
                  <w:lang w:val="ru-RU"/>
                </w:rPr>
                <w:t>/7</w:t>
              </w:r>
              <w:r w:rsidRPr="00FF6105">
                <w:rPr>
                  <w:rFonts w:ascii="Times New Roman" w:hAnsi="Times New Roman"/>
                  <w:color w:val="0000FF"/>
                  <w:sz w:val="24"/>
                  <w:szCs w:val="24"/>
                  <w:u w:val="single"/>
                </w:rPr>
                <w:t>f</w:t>
              </w:r>
              <w:r w:rsidRPr="00FF6105">
                <w:rPr>
                  <w:rFonts w:ascii="Times New Roman" w:hAnsi="Times New Roman"/>
                  <w:color w:val="0000FF"/>
                  <w:sz w:val="24"/>
                  <w:szCs w:val="24"/>
                  <w:u w:val="single"/>
                  <w:lang w:val="ru-RU"/>
                </w:rPr>
                <w:t>41</w:t>
              </w:r>
              <w:r w:rsidRPr="00FF6105">
                <w:rPr>
                  <w:rFonts w:ascii="Times New Roman" w:hAnsi="Times New Roman"/>
                  <w:color w:val="0000FF"/>
                  <w:sz w:val="24"/>
                  <w:szCs w:val="24"/>
                  <w:u w:val="single"/>
                </w:rPr>
                <w:t>bf</w:t>
              </w:r>
              <w:r w:rsidRPr="00FF6105">
                <w:rPr>
                  <w:rFonts w:ascii="Times New Roman" w:hAnsi="Times New Roman"/>
                  <w:color w:val="0000FF"/>
                  <w:sz w:val="24"/>
                  <w:szCs w:val="24"/>
                  <w:u w:val="single"/>
                  <w:lang w:val="ru-RU"/>
                </w:rPr>
                <w:t>72</w:t>
              </w:r>
            </w:hyperlink>
          </w:p>
          <w:p w:rsidR="00101A6E" w:rsidRPr="00101A6E" w:rsidRDefault="00101A6E" w:rsidP="00FF6105">
            <w:pPr>
              <w:tabs>
                <w:tab w:val="left" w:pos="11766"/>
              </w:tabs>
              <w:spacing w:after="0"/>
              <w:ind w:left="135"/>
              <w:rPr>
                <w:sz w:val="24"/>
                <w:szCs w:val="24"/>
                <w:lang w:val="ru-RU"/>
              </w:rPr>
            </w:pPr>
            <w:hyperlink r:id="rId10" w:history="1">
              <w:r w:rsidRPr="00923F47">
                <w:rPr>
                  <w:rStyle w:val="ab"/>
                  <w:rFonts w:ascii="Times New Roman" w:hAnsi="Times New Roman" w:cs="Times New Roman"/>
                </w:rPr>
                <w:t>http://learningapps.org</w:t>
              </w:r>
            </w:hyperlink>
          </w:p>
        </w:tc>
      </w:tr>
      <w:tr w:rsidR="00911795" w:rsidRPr="00101A6E" w:rsidTr="00767843">
        <w:trPr>
          <w:trHeight w:val="144"/>
          <w:tblCellSpacing w:w="20" w:type="nil"/>
        </w:trPr>
        <w:tc>
          <w:tcPr>
            <w:tcW w:w="688" w:type="dxa"/>
            <w:tcMar>
              <w:top w:w="50" w:type="dxa"/>
              <w:left w:w="100" w:type="dxa"/>
            </w:tcMar>
            <w:vAlign w:val="center"/>
          </w:tcPr>
          <w:p w:rsidR="00911795" w:rsidRPr="00FF6105" w:rsidRDefault="003F04D5" w:rsidP="00FF6105">
            <w:pPr>
              <w:tabs>
                <w:tab w:val="left" w:pos="11766"/>
              </w:tabs>
              <w:spacing w:after="0"/>
              <w:rPr>
                <w:sz w:val="24"/>
                <w:szCs w:val="24"/>
              </w:rPr>
            </w:pPr>
            <w:r w:rsidRPr="00FF6105">
              <w:rPr>
                <w:rFonts w:ascii="Times New Roman" w:hAnsi="Times New Roman"/>
                <w:color w:val="000000"/>
                <w:sz w:val="24"/>
                <w:szCs w:val="24"/>
              </w:rPr>
              <w:t>2.3</w:t>
            </w:r>
          </w:p>
        </w:tc>
        <w:tc>
          <w:tcPr>
            <w:tcW w:w="3863" w:type="dxa"/>
            <w:gridSpan w:val="2"/>
            <w:tcMar>
              <w:top w:w="50" w:type="dxa"/>
              <w:left w:w="100" w:type="dxa"/>
            </w:tcMar>
            <w:vAlign w:val="center"/>
          </w:tcPr>
          <w:p w:rsidR="00911795" w:rsidRPr="00FF6105" w:rsidRDefault="003F04D5" w:rsidP="00FF6105">
            <w:pPr>
              <w:tabs>
                <w:tab w:val="left" w:pos="11766"/>
              </w:tabs>
              <w:spacing w:after="0"/>
              <w:ind w:left="135"/>
              <w:rPr>
                <w:sz w:val="24"/>
                <w:szCs w:val="24"/>
              </w:rPr>
            </w:pPr>
            <w:proofErr w:type="spellStart"/>
            <w:r w:rsidRPr="00FF6105">
              <w:rPr>
                <w:rFonts w:ascii="Times New Roman" w:hAnsi="Times New Roman"/>
                <w:color w:val="000000"/>
                <w:sz w:val="24"/>
                <w:szCs w:val="24"/>
              </w:rPr>
              <w:t>Законы</w:t>
            </w:r>
            <w:proofErr w:type="spellEnd"/>
            <w:r w:rsidR="00FF6105">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сохранения</w:t>
            </w:r>
            <w:proofErr w:type="spellEnd"/>
            <w:r w:rsidRPr="00FF6105">
              <w:rPr>
                <w:rFonts w:ascii="Times New Roman" w:hAnsi="Times New Roman"/>
                <w:color w:val="000000"/>
                <w:sz w:val="24"/>
                <w:szCs w:val="24"/>
              </w:rPr>
              <w:t xml:space="preserve"> в </w:t>
            </w:r>
            <w:proofErr w:type="spellStart"/>
            <w:r w:rsidRPr="00FF6105">
              <w:rPr>
                <w:rFonts w:ascii="Times New Roman" w:hAnsi="Times New Roman"/>
                <w:color w:val="000000"/>
                <w:sz w:val="24"/>
                <w:szCs w:val="24"/>
              </w:rPr>
              <w:t>механике</w:t>
            </w:r>
            <w:proofErr w:type="spellEnd"/>
          </w:p>
        </w:tc>
        <w:tc>
          <w:tcPr>
            <w:tcW w:w="1723" w:type="dxa"/>
            <w:tcMar>
              <w:top w:w="50" w:type="dxa"/>
              <w:left w:w="100" w:type="dxa"/>
            </w:tcMar>
            <w:vAlign w:val="center"/>
          </w:tcPr>
          <w:p w:rsidR="00911795" w:rsidRPr="00FF6105" w:rsidRDefault="003F04D5" w:rsidP="00FF6105">
            <w:pPr>
              <w:tabs>
                <w:tab w:val="left" w:pos="11766"/>
              </w:tabs>
              <w:spacing w:after="0"/>
              <w:ind w:left="135"/>
              <w:jc w:val="center"/>
              <w:rPr>
                <w:sz w:val="24"/>
                <w:szCs w:val="24"/>
              </w:rPr>
            </w:pPr>
            <w:r w:rsidRPr="00FF6105">
              <w:rPr>
                <w:rFonts w:ascii="Times New Roman" w:hAnsi="Times New Roman"/>
                <w:color w:val="000000"/>
                <w:sz w:val="24"/>
                <w:szCs w:val="24"/>
              </w:rPr>
              <w:t xml:space="preserve"> 6 </w:t>
            </w:r>
          </w:p>
        </w:tc>
        <w:tc>
          <w:tcPr>
            <w:tcW w:w="3507" w:type="dxa"/>
            <w:tcMar>
              <w:top w:w="50" w:type="dxa"/>
              <w:left w:w="100" w:type="dxa"/>
            </w:tcMar>
            <w:vAlign w:val="center"/>
          </w:tcPr>
          <w:p w:rsidR="00911795" w:rsidRDefault="003F04D5" w:rsidP="00FF6105">
            <w:pPr>
              <w:tabs>
                <w:tab w:val="left" w:pos="11766"/>
              </w:tabs>
              <w:spacing w:after="0"/>
              <w:ind w:left="135"/>
              <w:rPr>
                <w:lang w:val="ru-RU"/>
              </w:rPr>
            </w:pPr>
            <w:r w:rsidRPr="00FF6105">
              <w:rPr>
                <w:rFonts w:ascii="Times New Roman" w:hAnsi="Times New Roman"/>
                <w:color w:val="000000"/>
                <w:sz w:val="24"/>
                <w:szCs w:val="24"/>
                <w:lang w:val="ru-RU"/>
              </w:rPr>
              <w:t xml:space="preserve">Библиотека ЦОК </w:t>
            </w:r>
            <w:hyperlink r:id="rId11">
              <w:r w:rsidRPr="00FF6105">
                <w:rPr>
                  <w:rFonts w:ascii="Times New Roman" w:hAnsi="Times New Roman"/>
                  <w:color w:val="0000FF"/>
                  <w:sz w:val="24"/>
                  <w:szCs w:val="24"/>
                  <w:u w:val="single"/>
                </w:rPr>
                <w:t>https</w:t>
              </w:r>
              <w:r w:rsidRPr="00FF6105">
                <w:rPr>
                  <w:rFonts w:ascii="Times New Roman" w:hAnsi="Times New Roman"/>
                  <w:color w:val="0000FF"/>
                  <w:sz w:val="24"/>
                  <w:szCs w:val="24"/>
                  <w:u w:val="single"/>
                  <w:lang w:val="ru-RU"/>
                </w:rPr>
                <w:t>://</w:t>
              </w:r>
              <w:r w:rsidRPr="00FF6105">
                <w:rPr>
                  <w:rFonts w:ascii="Times New Roman" w:hAnsi="Times New Roman"/>
                  <w:color w:val="0000FF"/>
                  <w:sz w:val="24"/>
                  <w:szCs w:val="24"/>
                  <w:u w:val="single"/>
                </w:rPr>
                <w:t>m</w:t>
              </w:r>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edsoo</w:t>
              </w:r>
              <w:proofErr w:type="spellEnd"/>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ru</w:t>
              </w:r>
              <w:proofErr w:type="spellEnd"/>
              <w:r w:rsidRPr="00FF6105">
                <w:rPr>
                  <w:rFonts w:ascii="Times New Roman" w:hAnsi="Times New Roman"/>
                  <w:color w:val="0000FF"/>
                  <w:sz w:val="24"/>
                  <w:szCs w:val="24"/>
                  <w:u w:val="single"/>
                  <w:lang w:val="ru-RU"/>
                </w:rPr>
                <w:t>/7</w:t>
              </w:r>
              <w:r w:rsidRPr="00FF6105">
                <w:rPr>
                  <w:rFonts w:ascii="Times New Roman" w:hAnsi="Times New Roman"/>
                  <w:color w:val="0000FF"/>
                  <w:sz w:val="24"/>
                  <w:szCs w:val="24"/>
                  <w:u w:val="single"/>
                </w:rPr>
                <w:t>f</w:t>
              </w:r>
              <w:r w:rsidRPr="00FF6105">
                <w:rPr>
                  <w:rFonts w:ascii="Times New Roman" w:hAnsi="Times New Roman"/>
                  <w:color w:val="0000FF"/>
                  <w:sz w:val="24"/>
                  <w:szCs w:val="24"/>
                  <w:u w:val="single"/>
                  <w:lang w:val="ru-RU"/>
                </w:rPr>
                <w:t>41</w:t>
              </w:r>
              <w:r w:rsidRPr="00FF6105">
                <w:rPr>
                  <w:rFonts w:ascii="Times New Roman" w:hAnsi="Times New Roman"/>
                  <w:color w:val="0000FF"/>
                  <w:sz w:val="24"/>
                  <w:szCs w:val="24"/>
                  <w:u w:val="single"/>
                </w:rPr>
                <w:t>bf</w:t>
              </w:r>
              <w:r w:rsidRPr="00FF6105">
                <w:rPr>
                  <w:rFonts w:ascii="Times New Roman" w:hAnsi="Times New Roman"/>
                  <w:color w:val="0000FF"/>
                  <w:sz w:val="24"/>
                  <w:szCs w:val="24"/>
                  <w:u w:val="single"/>
                  <w:lang w:val="ru-RU"/>
                </w:rPr>
                <w:t>72</w:t>
              </w:r>
            </w:hyperlink>
          </w:p>
          <w:p w:rsidR="00101A6E" w:rsidRPr="00101A6E" w:rsidRDefault="00101A6E" w:rsidP="00FF6105">
            <w:pPr>
              <w:tabs>
                <w:tab w:val="left" w:pos="11766"/>
              </w:tabs>
              <w:spacing w:after="0"/>
              <w:ind w:left="135"/>
              <w:rPr>
                <w:sz w:val="24"/>
                <w:szCs w:val="24"/>
                <w:lang w:val="ru-RU"/>
              </w:rPr>
            </w:pPr>
            <w:hyperlink r:id="rId12" w:history="1">
              <w:r w:rsidRPr="00923F47">
                <w:rPr>
                  <w:rStyle w:val="ab"/>
                  <w:rFonts w:ascii="Times New Roman" w:hAnsi="Times New Roman" w:cs="Times New Roman"/>
                </w:rPr>
                <w:t>http://learningapps.org</w:t>
              </w:r>
            </w:hyperlink>
          </w:p>
        </w:tc>
      </w:tr>
      <w:tr w:rsidR="00911795" w:rsidRPr="00FF6105" w:rsidTr="00767843">
        <w:trPr>
          <w:trHeight w:val="144"/>
          <w:tblCellSpacing w:w="20" w:type="nil"/>
        </w:trPr>
        <w:tc>
          <w:tcPr>
            <w:tcW w:w="4551" w:type="dxa"/>
            <w:gridSpan w:val="3"/>
            <w:tcMar>
              <w:top w:w="50" w:type="dxa"/>
              <w:left w:w="100" w:type="dxa"/>
            </w:tcMar>
            <w:vAlign w:val="center"/>
          </w:tcPr>
          <w:p w:rsidR="00911795" w:rsidRPr="00FF6105" w:rsidRDefault="003F04D5" w:rsidP="00E3190A">
            <w:pPr>
              <w:tabs>
                <w:tab w:val="left" w:pos="11766"/>
              </w:tabs>
              <w:spacing w:after="0"/>
              <w:ind w:left="135"/>
              <w:rPr>
                <w:sz w:val="24"/>
                <w:szCs w:val="24"/>
              </w:rPr>
            </w:pPr>
            <w:proofErr w:type="spellStart"/>
            <w:r w:rsidRPr="00FF6105">
              <w:rPr>
                <w:rFonts w:ascii="Times New Roman" w:hAnsi="Times New Roman"/>
                <w:color w:val="000000"/>
                <w:sz w:val="24"/>
                <w:szCs w:val="24"/>
              </w:rPr>
              <w:t>Итого</w:t>
            </w:r>
            <w:proofErr w:type="spellEnd"/>
            <w:r w:rsidR="00E3190A">
              <w:rPr>
                <w:rFonts w:ascii="Times New Roman" w:hAnsi="Times New Roman"/>
                <w:color w:val="000000"/>
                <w:sz w:val="24"/>
                <w:szCs w:val="24"/>
                <w:lang w:val="ru-RU"/>
              </w:rPr>
              <w:t xml:space="preserve"> </w:t>
            </w:r>
            <w:r w:rsidRPr="00FF6105">
              <w:rPr>
                <w:rFonts w:ascii="Times New Roman" w:hAnsi="Times New Roman"/>
                <w:color w:val="000000"/>
                <w:sz w:val="24"/>
                <w:szCs w:val="24"/>
              </w:rPr>
              <w:t>п</w:t>
            </w:r>
            <w:r w:rsidR="00E75BAD">
              <w:rPr>
                <w:rFonts w:ascii="Times New Roman" w:hAnsi="Times New Roman"/>
                <w:color w:val="000000"/>
                <w:sz w:val="24"/>
                <w:szCs w:val="24"/>
                <w:lang w:val="ru-RU"/>
              </w:rPr>
              <w:t>о</w:t>
            </w:r>
            <w:r w:rsidR="00E3190A">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разделу</w:t>
            </w:r>
            <w:proofErr w:type="spellEnd"/>
          </w:p>
        </w:tc>
        <w:tc>
          <w:tcPr>
            <w:tcW w:w="1723" w:type="dxa"/>
            <w:tcMar>
              <w:top w:w="50" w:type="dxa"/>
              <w:left w:w="100" w:type="dxa"/>
            </w:tcMar>
            <w:vAlign w:val="center"/>
          </w:tcPr>
          <w:p w:rsidR="00911795" w:rsidRPr="00FF6105" w:rsidRDefault="003F04D5" w:rsidP="00FF6105">
            <w:pPr>
              <w:tabs>
                <w:tab w:val="left" w:pos="11766"/>
              </w:tabs>
              <w:spacing w:after="0"/>
              <w:ind w:left="135"/>
              <w:jc w:val="center"/>
              <w:rPr>
                <w:sz w:val="24"/>
                <w:szCs w:val="24"/>
              </w:rPr>
            </w:pPr>
            <w:r w:rsidRPr="00FF6105">
              <w:rPr>
                <w:rFonts w:ascii="Times New Roman" w:hAnsi="Times New Roman"/>
                <w:color w:val="000000"/>
                <w:sz w:val="24"/>
                <w:szCs w:val="24"/>
              </w:rPr>
              <w:t xml:space="preserve"> 18 </w:t>
            </w:r>
          </w:p>
        </w:tc>
        <w:tc>
          <w:tcPr>
            <w:tcW w:w="3507" w:type="dxa"/>
            <w:tcMar>
              <w:top w:w="50" w:type="dxa"/>
              <w:left w:w="100" w:type="dxa"/>
            </w:tcMar>
            <w:vAlign w:val="center"/>
          </w:tcPr>
          <w:p w:rsidR="00911795" w:rsidRPr="00FF6105" w:rsidRDefault="00911795" w:rsidP="00FF6105">
            <w:pPr>
              <w:tabs>
                <w:tab w:val="left" w:pos="11766"/>
              </w:tabs>
              <w:rPr>
                <w:sz w:val="24"/>
                <w:szCs w:val="24"/>
              </w:rPr>
            </w:pPr>
          </w:p>
        </w:tc>
      </w:tr>
      <w:tr w:rsidR="00911795" w:rsidRPr="00101A6E" w:rsidTr="00767843">
        <w:trPr>
          <w:trHeight w:val="144"/>
          <w:tblCellSpacing w:w="20" w:type="nil"/>
        </w:trPr>
        <w:tc>
          <w:tcPr>
            <w:tcW w:w="9781" w:type="dxa"/>
            <w:gridSpan w:val="5"/>
            <w:tcMar>
              <w:top w:w="50" w:type="dxa"/>
              <w:left w:w="100" w:type="dxa"/>
            </w:tcMar>
            <w:vAlign w:val="center"/>
          </w:tcPr>
          <w:p w:rsidR="00911795" w:rsidRPr="00FF6105" w:rsidRDefault="003F04D5" w:rsidP="00FF6105">
            <w:pPr>
              <w:tabs>
                <w:tab w:val="left" w:pos="11766"/>
              </w:tabs>
              <w:spacing w:after="0"/>
              <w:ind w:left="135"/>
              <w:rPr>
                <w:sz w:val="24"/>
                <w:szCs w:val="24"/>
                <w:lang w:val="ru-RU"/>
              </w:rPr>
            </w:pPr>
            <w:r w:rsidRPr="00FF6105">
              <w:rPr>
                <w:rFonts w:ascii="Times New Roman" w:hAnsi="Times New Roman"/>
                <w:b/>
                <w:color w:val="000000"/>
                <w:sz w:val="24"/>
                <w:szCs w:val="24"/>
                <w:lang w:val="ru-RU"/>
              </w:rPr>
              <w:t>Раздел 3.МОЛЕКУЛЯРНАЯ ФИЗИКА И ТЕРМОДИНАМИКА</w:t>
            </w:r>
          </w:p>
        </w:tc>
      </w:tr>
      <w:tr w:rsidR="00911795" w:rsidRPr="00101A6E" w:rsidTr="00767843">
        <w:trPr>
          <w:trHeight w:val="144"/>
          <w:tblCellSpacing w:w="20" w:type="nil"/>
        </w:trPr>
        <w:tc>
          <w:tcPr>
            <w:tcW w:w="688" w:type="dxa"/>
            <w:tcMar>
              <w:top w:w="50" w:type="dxa"/>
              <w:left w:w="100" w:type="dxa"/>
            </w:tcMar>
            <w:vAlign w:val="center"/>
          </w:tcPr>
          <w:p w:rsidR="00911795" w:rsidRPr="00FF6105" w:rsidRDefault="003F04D5" w:rsidP="00FF6105">
            <w:pPr>
              <w:tabs>
                <w:tab w:val="left" w:pos="11766"/>
              </w:tabs>
              <w:spacing w:after="0"/>
              <w:rPr>
                <w:sz w:val="24"/>
                <w:szCs w:val="24"/>
              </w:rPr>
            </w:pPr>
            <w:r w:rsidRPr="00FF6105">
              <w:rPr>
                <w:rFonts w:ascii="Times New Roman" w:hAnsi="Times New Roman"/>
                <w:color w:val="000000"/>
                <w:sz w:val="24"/>
                <w:szCs w:val="24"/>
              </w:rPr>
              <w:t>3.1</w:t>
            </w:r>
          </w:p>
        </w:tc>
        <w:tc>
          <w:tcPr>
            <w:tcW w:w="3863" w:type="dxa"/>
            <w:gridSpan w:val="2"/>
            <w:tcMar>
              <w:top w:w="50" w:type="dxa"/>
              <w:left w:w="100" w:type="dxa"/>
            </w:tcMar>
            <w:vAlign w:val="center"/>
          </w:tcPr>
          <w:p w:rsidR="00911795" w:rsidRPr="00FF6105" w:rsidRDefault="003F04D5" w:rsidP="00FF6105">
            <w:pPr>
              <w:tabs>
                <w:tab w:val="left" w:pos="11766"/>
              </w:tabs>
              <w:spacing w:after="0"/>
              <w:ind w:left="135"/>
              <w:rPr>
                <w:sz w:val="24"/>
                <w:szCs w:val="24"/>
              </w:rPr>
            </w:pPr>
            <w:proofErr w:type="spellStart"/>
            <w:r w:rsidRPr="00FF6105">
              <w:rPr>
                <w:rFonts w:ascii="Times New Roman" w:hAnsi="Times New Roman"/>
                <w:color w:val="000000"/>
                <w:sz w:val="24"/>
                <w:szCs w:val="24"/>
              </w:rPr>
              <w:t>Основы</w:t>
            </w:r>
            <w:proofErr w:type="spellEnd"/>
            <w:r w:rsidR="00FF6105">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молекулярно-кинетической</w:t>
            </w:r>
            <w:proofErr w:type="spellEnd"/>
            <w:r w:rsidR="00FF6105">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теории</w:t>
            </w:r>
            <w:proofErr w:type="spellEnd"/>
          </w:p>
        </w:tc>
        <w:tc>
          <w:tcPr>
            <w:tcW w:w="1723" w:type="dxa"/>
            <w:tcMar>
              <w:top w:w="50" w:type="dxa"/>
              <w:left w:w="100" w:type="dxa"/>
            </w:tcMar>
            <w:vAlign w:val="center"/>
          </w:tcPr>
          <w:p w:rsidR="00911795" w:rsidRPr="00FF6105" w:rsidRDefault="003F04D5" w:rsidP="00FF6105">
            <w:pPr>
              <w:tabs>
                <w:tab w:val="left" w:pos="11766"/>
              </w:tabs>
              <w:spacing w:after="0"/>
              <w:ind w:left="135"/>
              <w:jc w:val="center"/>
              <w:rPr>
                <w:sz w:val="24"/>
                <w:szCs w:val="24"/>
              </w:rPr>
            </w:pPr>
            <w:r w:rsidRPr="00FF6105">
              <w:rPr>
                <w:rFonts w:ascii="Times New Roman" w:hAnsi="Times New Roman"/>
                <w:color w:val="000000"/>
                <w:sz w:val="24"/>
                <w:szCs w:val="24"/>
              </w:rPr>
              <w:t xml:space="preserve"> 9 </w:t>
            </w:r>
          </w:p>
        </w:tc>
        <w:tc>
          <w:tcPr>
            <w:tcW w:w="3507" w:type="dxa"/>
            <w:tcMar>
              <w:top w:w="50" w:type="dxa"/>
              <w:left w:w="100" w:type="dxa"/>
            </w:tcMar>
            <w:vAlign w:val="center"/>
          </w:tcPr>
          <w:p w:rsidR="00911795" w:rsidRDefault="003F04D5" w:rsidP="00FF6105">
            <w:pPr>
              <w:tabs>
                <w:tab w:val="left" w:pos="11766"/>
              </w:tabs>
              <w:spacing w:after="0"/>
              <w:ind w:left="135"/>
              <w:rPr>
                <w:lang w:val="ru-RU"/>
              </w:rPr>
            </w:pPr>
            <w:r w:rsidRPr="00FF6105">
              <w:rPr>
                <w:rFonts w:ascii="Times New Roman" w:hAnsi="Times New Roman"/>
                <w:color w:val="000000"/>
                <w:sz w:val="24"/>
                <w:szCs w:val="24"/>
                <w:lang w:val="ru-RU"/>
              </w:rPr>
              <w:t xml:space="preserve">Библиотека ЦОК </w:t>
            </w:r>
            <w:hyperlink r:id="rId13">
              <w:r w:rsidRPr="00FF6105">
                <w:rPr>
                  <w:rFonts w:ascii="Times New Roman" w:hAnsi="Times New Roman"/>
                  <w:color w:val="0000FF"/>
                  <w:sz w:val="24"/>
                  <w:szCs w:val="24"/>
                  <w:u w:val="single"/>
                </w:rPr>
                <w:t>https</w:t>
              </w:r>
              <w:r w:rsidRPr="00FF6105">
                <w:rPr>
                  <w:rFonts w:ascii="Times New Roman" w:hAnsi="Times New Roman"/>
                  <w:color w:val="0000FF"/>
                  <w:sz w:val="24"/>
                  <w:szCs w:val="24"/>
                  <w:u w:val="single"/>
                  <w:lang w:val="ru-RU"/>
                </w:rPr>
                <w:t>://</w:t>
              </w:r>
              <w:r w:rsidRPr="00FF6105">
                <w:rPr>
                  <w:rFonts w:ascii="Times New Roman" w:hAnsi="Times New Roman"/>
                  <w:color w:val="0000FF"/>
                  <w:sz w:val="24"/>
                  <w:szCs w:val="24"/>
                  <w:u w:val="single"/>
                </w:rPr>
                <w:t>m</w:t>
              </w:r>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edsoo</w:t>
              </w:r>
              <w:proofErr w:type="spellEnd"/>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ru</w:t>
              </w:r>
              <w:proofErr w:type="spellEnd"/>
              <w:r w:rsidRPr="00FF6105">
                <w:rPr>
                  <w:rFonts w:ascii="Times New Roman" w:hAnsi="Times New Roman"/>
                  <w:color w:val="0000FF"/>
                  <w:sz w:val="24"/>
                  <w:szCs w:val="24"/>
                  <w:u w:val="single"/>
                  <w:lang w:val="ru-RU"/>
                </w:rPr>
                <w:t>/7</w:t>
              </w:r>
              <w:r w:rsidRPr="00FF6105">
                <w:rPr>
                  <w:rFonts w:ascii="Times New Roman" w:hAnsi="Times New Roman"/>
                  <w:color w:val="0000FF"/>
                  <w:sz w:val="24"/>
                  <w:szCs w:val="24"/>
                  <w:u w:val="single"/>
                </w:rPr>
                <w:t>f</w:t>
              </w:r>
              <w:r w:rsidRPr="00FF6105">
                <w:rPr>
                  <w:rFonts w:ascii="Times New Roman" w:hAnsi="Times New Roman"/>
                  <w:color w:val="0000FF"/>
                  <w:sz w:val="24"/>
                  <w:szCs w:val="24"/>
                  <w:u w:val="single"/>
                  <w:lang w:val="ru-RU"/>
                </w:rPr>
                <w:t>41</w:t>
              </w:r>
              <w:r w:rsidRPr="00FF6105">
                <w:rPr>
                  <w:rFonts w:ascii="Times New Roman" w:hAnsi="Times New Roman"/>
                  <w:color w:val="0000FF"/>
                  <w:sz w:val="24"/>
                  <w:szCs w:val="24"/>
                  <w:u w:val="single"/>
                </w:rPr>
                <w:t>bf</w:t>
              </w:r>
              <w:r w:rsidRPr="00FF6105">
                <w:rPr>
                  <w:rFonts w:ascii="Times New Roman" w:hAnsi="Times New Roman"/>
                  <w:color w:val="0000FF"/>
                  <w:sz w:val="24"/>
                  <w:szCs w:val="24"/>
                  <w:u w:val="single"/>
                  <w:lang w:val="ru-RU"/>
                </w:rPr>
                <w:t>72</w:t>
              </w:r>
            </w:hyperlink>
          </w:p>
          <w:p w:rsidR="00101A6E" w:rsidRPr="00101A6E" w:rsidRDefault="00101A6E" w:rsidP="00FF6105">
            <w:pPr>
              <w:tabs>
                <w:tab w:val="left" w:pos="11766"/>
              </w:tabs>
              <w:spacing w:after="0"/>
              <w:ind w:left="135"/>
              <w:rPr>
                <w:sz w:val="24"/>
                <w:szCs w:val="24"/>
                <w:lang w:val="ru-RU"/>
              </w:rPr>
            </w:pPr>
            <w:hyperlink r:id="rId14" w:history="1">
              <w:r w:rsidRPr="00923F47">
                <w:rPr>
                  <w:rStyle w:val="ab"/>
                  <w:rFonts w:ascii="Times New Roman" w:hAnsi="Times New Roman" w:cs="Times New Roman"/>
                </w:rPr>
                <w:t>http://learningapps.org</w:t>
              </w:r>
            </w:hyperlink>
          </w:p>
        </w:tc>
      </w:tr>
      <w:tr w:rsidR="00911795" w:rsidRPr="00101A6E" w:rsidTr="00767843">
        <w:trPr>
          <w:trHeight w:val="144"/>
          <w:tblCellSpacing w:w="20" w:type="nil"/>
        </w:trPr>
        <w:tc>
          <w:tcPr>
            <w:tcW w:w="688" w:type="dxa"/>
            <w:tcMar>
              <w:top w:w="50" w:type="dxa"/>
              <w:left w:w="100" w:type="dxa"/>
            </w:tcMar>
            <w:vAlign w:val="center"/>
          </w:tcPr>
          <w:p w:rsidR="00911795" w:rsidRPr="00FF6105" w:rsidRDefault="003F04D5" w:rsidP="00FF6105">
            <w:pPr>
              <w:tabs>
                <w:tab w:val="left" w:pos="11766"/>
              </w:tabs>
              <w:spacing w:after="0"/>
              <w:rPr>
                <w:sz w:val="24"/>
                <w:szCs w:val="24"/>
              </w:rPr>
            </w:pPr>
            <w:r w:rsidRPr="00FF6105">
              <w:rPr>
                <w:rFonts w:ascii="Times New Roman" w:hAnsi="Times New Roman"/>
                <w:color w:val="000000"/>
                <w:sz w:val="24"/>
                <w:szCs w:val="24"/>
              </w:rPr>
              <w:t>3.2</w:t>
            </w:r>
          </w:p>
        </w:tc>
        <w:tc>
          <w:tcPr>
            <w:tcW w:w="3863" w:type="dxa"/>
            <w:gridSpan w:val="2"/>
            <w:tcMar>
              <w:top w:w="50" w:type="dxa"/>
              <w:left w:w="100" w:type="dxa"/>
            </w:tcMar>
            <w:vAlign w:val="center"/>
          </w:tcPr>
          <w:p w:rsidR="00911795" w:rsidRPr="00FF6105" w:rsidRDefault="003F04D5" w:rsidP="00FF6105">
            <w:pPr>
              <w:tabs>
                <w:tab w:val="left" w:pos="11766"/>
              </w:tabs>
              <w:spacing w:after="0"/>
              <w:ind w:left="135"/>
              <w:rPr>
                <w:sz w:val="24"/>
                <w:szCs w:val="24"/>
              </w:rPr>
            </w:pPr>
            <w:proofErr w:type="spellStart"/>
            <w:r w:rsidRPr="00FF6105">
              <w:rPr>
                <w:rFonts w:ascii="Times New Roman" w:hAnsi="Times New Roman"/>
                <w:color w:val="000000"/>
                <w:sz w:val="24"/>
                <w:szCs w:val="24"/>
              </w:rPr>
              <w:t>Основы</w:t>
            </w:r>
            <w:proofErr w:type="spellEnd"/>
            <w:r w:rsidR="00FF6105">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термодинамики</w:t>
            </w:r>
            <w:proofErr w:type="spellEnd"/>
          </w:p>
        </w:tc>
        <w:tc>
          <w:tcPr>
            <w:tcW w:w="1723" w:type="dxa"/>
            <w:tcMar>
              <w:top w:w="50" w:type="dxa"/>
              <w:left w:w="100" w:type="dxa"/>
            </w:tcMar>
            <w:vAlign w:val="center"/>
          </w:tcPr>
          <w:p w:rsidR="00911795" w:rsidRPr="00FF6105" w:rsidRDefault="003F04D5" w:rsidP="00FF6105">
            <w:pPr>
              <w:tabs>
                <w:tab w:val="left" w:pos="11766"/>
              </w:tabs>
              <w:spacing w:after="0"/>
              <w:ind w:left="135"/>
              <w:jc w:val="center"/>
              <w:rPr>
                <w:sz w:val="24"/>
                <w:szCs w:val="24"/>
              </w:rPr>
            </w:pPr>
            <w:r w:rsidRPr="00FF6105">
              <w:rPr>
                <w:rFonts w:ascii="Times New Roman" w:hAnsi="Times New Roman"/>
                <w:color w:val="000000"/>
                <w:sz w:val="24"/>
                <w:szCs w:val="24"/>
              </w:rPr>
              <w:t xml:space="preserve"> 10 </w:t>
            </w:r>
          </w:p>
        </w:tc>
        <w:tc>
          <w:tcPr>
            <w:tcW w:w="3507" w:type="dxa"/>
            <w:tcMar>
              <w:top w:w="50" w:type="dxa"/>
              <w:left w:w="100" w:type="dxa"/>
            </w:tcMar>
            <w:vAlign w:val="center"/>
          </w:tcPr>
          <w:p w:rsidR="00911795" w:rsidRDefault="003F04D5" w:rsidP="00FF6105">
            <w:pPr>
              <w:tabs>
                <w:tab w:val="left" w:pos="11766"/>
              </w:tabs>
              <w:spacing w:after="0"/>
              <w:ind w:left="135"/>
              <w:rPr>
                <w:lang w:val="ru-RU"/>
              </w:rPr>
            </w:pPr>
            <w:r w:rsidRPr="00FF6105">
              <w:rPr>
                <w:rFonts w:ascii="Times New Roman" w:hAnsi="Times New Roman"/>
                <w:color w:val="000000"/>
                <w:sz w:val="24"/>
                <w:szCs w:val="24"/>
                <w:lang w:val="ru-RU"/>
              </w:rPr>
              <w:t xml:space="preserve">Библиотека ЦОК </w:t>
            </w:r>
            <w:hyperlink r:id="rId15">
              <w:r w:rsidRPr="00FF6105">
                <w:rPr>
                  <w:rFonts w:ascii="Times New Roman" w:hAnsi="Times New Roman"/>
                  <w:color w:val="0000FF"/>
                  <w:sz w:val="24"/>
                  <w:szCs w:val="24"/>
                  <w:u w:val="single"/>
                </w:rPr>
                <w:t>https</w:t>
              </w:r>
              <w:r w:rsidRPr="00FF6105">
                <w:rPr>
                  <w:rFonts w:ascii="Times New Roman" w:hAnsi="Times New Roman"/>
                  <w:color w:val="0000FF"/>
                  <w:sz w:val="24"/>
                  <w:szCs w:val="24"/>
                  <w:u w:val="single"/>
                  <w:lang w:val="ru-RU"/>
                </w:rPr>
                <w:t>://</w:t>
              </w:r>
              <w:r w:rsidRPr="00FF6105">
                <w:rPr>
                  <w:rFonts w:ascii="Times New Roman" w:hAnsi="Times New Roman"/>
                  <w:color w:val="0000FF"/>
                  <w:sz w:val="24"/>
                  <w:szCs w:val="24"/>
                  <w:u w:val="single"/>
                </w:rPr>
                <w:t>m</w:t>
              </w:r>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edsoo</w:t>
              </w:r>
              <w:proofErr w:type="spellEnd"/>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ru</w:t>
              </w:r>
              <w:proofErr w:type="spellEnd"/>
              <w:r w:rsidRPr="00FF6105">
                <w:rPr>
                  <w:rFonts w:ascii="Times New Roman" w:hAnsi="Times New Roman"/>
                  <w:color w:val="0000FF"/>
                  <w:sz w:val="24"/>
                  <w:szCs w:val="24"/>
                  <w:u w:val="single"/>
                  <w:lang w:val="ru-RU"/>
                </w:rPr>
                <w:t>/7</w:t>
              </w:r>
              <w:r w:rsidRPr="00FF6105">
                <w:rPr>
                  <w:rFonts w:ascii="Times New Roman" w:hAnsi="Times New Roman"/>
                  <w:color w:val="0000FF"/>
                  <w:sz w:val="24"/>
                  <w:szCs w:val="24"/>
                  <w:u w:val="single"/>
                </w:rPr>
                <w:t>f</w:t>
              </w:r>
              <w:r w:rsidRPr="00FF6105">
                <w:rPr>
                  <w:rFonts w:ascii="Times New Roman" w:hAnsi="Times New Roman"/>
                  <w:color w:val="0000FF"/>
                  <w:sz w:val="24"/>
                  <w:szCs w:val="24"/>
                  <w:u w:val="single"/>
                  <w:lang w:val="ru-RU"/>
                </w:rPr>
                <w:t>41</w:t>
              </w:r>
              <w:r w:rsidRPr="00FF6105">
                <w:rPr>
                  <w:rFonts w:ascii="Times New Roman" w:hAnsi="Times New Roman"/>
                  <w:color w:val="0000FF"/>
                  <w:sz w:val="24"/>
                  <w:szCs w:val="24"/>
                  <w:u w:val="single"/>
                </w:rPr>
                <w:t>bf</w:t>
              </w:r>
              <w:r w:rsidRPr="00FF6105">
                <w:rPr>
                  <w:rFonts w:ascii="Times New Roman" w:hAnsi="Times New Roman"/>
                  <w:color w:val="0000FF"/>
                  <w:sz w:val="24"/>
                  <w:szCs w:val="24"/>
                  <w:u w:val="single"/>
                  <w:lang w:val="ru-RU"/>
                </w:rPr>
                <w:t>72</w:t>
              </w:r>
            </w:hyperlink>
          </w:p>
          <w:p w:rsidR="00101A6E" w:rsidRPr="00101A6E" w:rsidRDefault="00101A6E" w:rsidP="00FF6105">
            <w:pPr>
              <w:tabs>
                <w:tab w:val="left" w:pos="11766"/>
              </w:tabs>
              <w:spacing w:after="0"/>
              <w:ind w:left="135"/>
              <w:rPr>
                <w:sz w:val="24"/>
                <w:szCs w:val="24"/>
                <w:lang w:val="ru-RU"/>
              </w:rPr>
            </w:pPr>
            <w:hyperlink r:id="rId16" w:history="1">
              <w:r w:rsidRPr="00923F47">
                <w:rPr>
                  <w:rStyle w:val="ab"/>
                  <w:rFonts w:ascii="Times New Roman" w:hAnsi="Times New Roman" w:cs="Times New Roman"/>
                </w:rPr>
                <w:t>http://learningapps.org</w:t>
              </w:r>
            </w:hyperlink>
          </w:p>
        </w:tc>
      </w:tr>
      <w:tr w:rsidR="00911795" w:rsidRPr="00101A6E" w:rsidTr="00767843">
        <w:trPr>
          <w:trHeight w:val="144"/>
          <w:tblCellSpacing w:w="20" w:type="nil"/>
        </w:trPr>
        <w:tc>
          <w:tcPr>
            <w:tcW w:w="688" w:type="dxa"/>
            <w:tcMar>
              <w:top w:w="50" w:type="dxa"/>
              <w:left w:w="100" w:type="dxa"/>
            </w:tcMar>
            <w:vAlign w:val="center"/>
          </w:tcPr>
          <w:p w:rsidR="00911795" w:rsidRPr="00FF6105" w:rsidRDefault="003F04D5" w:rsidP="00FF6105">
            <w:pPr>
              <w:tabs>
                <w:tab w:val="left" w:pos="11766"/>
              </w:tabs>
              <w:spacing w:after="0"/>
              <w:rPr>
                <w:sz w:val="24"/>
                <w:szCs w:val="24"/>
              </w:rPr>
            </w:pPr>
            <w:r w:rsidRPr="00FF6105">
              <w:rPr>
                <w:rFonts w:ascii="Times New Roman" w:hAnsi="Times New Roman"/>
                <w:color w:val="000000"/>
                <w:sz w:val="24"/>
                <w:szCs w:val="24"/>
              </w:rPr>
              <w:t>3.3</w:t>
            </w:r>
          </w:p>
        </w:tc>
        <w:tc>
          <w:tcPr>
            <w:tcW w:w="3863" w:type="dxa"/>
            <w:gridSpan w:val="2"/>
            <w:tcMar>
              <w:top w:w="50" w:type="dxa"/>
              <w:left w:w="100" w:type="dxa"/>
            </w:tcMar>
            <w:vAlign w:val="center"/>
          </w:tcPr>
          <w:p w:rsidR="00911795" w:rsidRPr="00FF6105" w:rsidRDefault="003F04D5" w:rsidP="00FF6105">
            <w:pPr>
              <w:tabs>
                <w:tab w:val="left" w:pos="11766"/>
              </w:tabs>
              <w:spacing w:after="0"/>
              <w:ind w:left="135"/>
              <w:rPr>
                <w:sz w:val="24"/>
                <w:szCs w:val="24"/>
                <w:lang w:val="ru-RU"/>
              </w:rPr>
            </w:pPr>
            <w:r w:rsidRPr="00FF6105">
              <w:rPr>
                <w:rFonts w:ascii="Times New Roman" w:hAnsi="Times New Roman"/>
                <w:color w:val="000000"/>
                <w:sz w:val="24"/>
                <w:szCs w:val="24"/>
                <w:lang w:val="ru-RU"/>
              </w:rPr>
              <w:t>Агрегатные состояния вещества. Фазовые переходы</w:t>
            </w:r>
          </w:p>
        </w:tc>
        <w:tc>
          <w:tcPr>
            <w:tcW w:w="1723" w:type="dxa"/>
            <w:tcMar>
              <w:top w:w="50" w:type="dxa"/>
              <w:left w:w="100" w:type="dxa"/>
            </w:tcMar>
            <w:vAlign w:val="center"/>
          </w:tcPr>
          <w:p w:rsidR="00911795" w:rsidRPr="00FF6105" w:rsidRDefault="003F04D5" w:rsidP="00FF6105">
            <w:pPr>
              <w:tabs>
                <w:tab w:val="left" w:pos="11766"/>
              </w:tabs>
              <w:spacing w:after="0"/>
              <w:ind w:left="135"/>
              <w:jc w:val="center"/>
              <w:rPr>
                <w:sz w:val="24"/>
                <w:szCs w:val="24"/>
              </w:rPr>
            </w:pPr>
            <w:r w:rsidRPr="00FF6105">
              <w:rPr>
                <w:rFonts w:ascii="Times New Roman" w:hAnsi="Times New Roman"/>
                <w:color w:val="000000"/>
                <w:sz w:val="24"/>
                <w:szCs w:val="24"/>
              </w:rPr>
              <w:t xml:space="preserve">5 </w:t>
            </w:r>
          </w:p>
        </w:tc>
        <w:tc>
          <w:tcPr>
            <w:tcW w:w="3507" w:type="dxa"/>
            <w:tcMar>
              <w:top w:w="50" w:type="dxa"/>
              <w:left w:w="100" w:type="dxa"/>
            </w:tcMar>
            <w:vAlign w:val="center"/>
          </w:tcPr>
          <w:p w:rsidR="00911795" w:rsidRDefault="003F04D5" w:rsidP="00FF6105">
            <w:pPr>
              <w:tabs>
                <w:tab w:val="left" w:pos="11766"/>
              </w:tabs>
              <w:spacing w:after="0"/>
              <w:ind w:left="135"/>
              <w:rPr>
                <w:lang w:val="ru-RU"/>
              </w:rPr>
            </w:pPr>
            <w:r w:rsidRPr="00FF6105">
              <w:rPr>
                <w:rFonts w:ascii="Times New Roman" w:hAnsi="Times New Roman"/>
                <w:color w:val="000000"/>
                <w:sz w:val="24"/>
                <w:szCs w:val="24"/>
                <w:lang w:val="ru-RU"/>
              </w:rPr>
              <w:t xml:space="preserve">Библиотека ЦОК </w:t>
            </w:r>
            <w:hyperlink r:id="rId17">
              <w:r w:rsidRPr="00FF6105">
                <w:rPr>
                  <w:rFonts w:ascii="Times New Roman" w:hAnsi="Times New Roman"/>
                  <w:color w:val="0000FF"/>
                  <w:sz w:val="24"/>
                  <w:szCs w:val="24"/>
                  <w:u w:val="single"/>
                </w:rPr>
                <w:t>https</w:t>
              </w:r>
              <w:r w:rsidRPr="00FF6105">
                <w:rPr>
                  <w:rFonts w:ascii="Times New Roman" w:hAnsi="Times New Roman"/>
                  <w:color w:val="0000FF"/>
                  <w:sz w:val="24"/>
                  <w:szCs w:val="24"/>
                  <w:u w:val="single"/>
                  <w:lang w:val="ru-RU"/>
                </w:rPr>
                <w:t>://</w:t>
              </w:r>
              <w:r w:rsidRPr="00FF6105">
                <w:rPr>
                  <w:rFonts w:ascii="Times New Roman" w:hAnsi="Times New Roman"/>
                  <w:color w:val="0000FF"/>
                  <w:sz w:val="24"/>
                  <w:szCs w:val="24"/>
                  <w:u w:val="single"/>
                </w:rPr>
                <w:t>m</w:t>
              </w:r>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edsoo</w:t>
              </w:r>
              <w:proofErr w:type="spellEnd"/>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ru</w:t>
              </w:r>
              <w:proofErr w:type="spellEnd"/>
              <w:r w:rsidRPr="00FF6105">
                <w:rPr>
                  <w:rFonts w:ascii="Times New Roman" w:hAnsi="Times New Roman"/>
                  <w:color w:val="0000FF"/>
                  <w:sz w:val="24"/>
                  <w:szCs w:val="24"/>
                  <w:u w:val="single"/>
                  <w:lang w:val="ru-RU"/>
                </w:rPr>
                <w:t>/7</w:t>
              </w:r>
              <w:r w:rsidRPr="00FF6105">
                <w:rPr>
                  <w:rFonts w:ascii="Times New Roman" w:hAnsi="Times New Roman"/>
                  <w:color w:val="0000FF"/>
                  <w:sz w:val="24"/>
                  <w:szCs w:val="24"/>
                  <w:u w:val="single"/>
                </w:rPr>
                <w:t>f</w:t>
              </w:r>
              <w:r w:rsidRPr="00FF6105">
                <w:rPr>
                  <w:rFonts w:ascii="Times New Roman" w:hAnsi="Times New Roman"/>
                  <w:color w:val="0000FF"/>
                  <w:sz w:val="24"/>
                  <w:szCs w:val="24"/>
                  <w:u w:val="single"/>
                  <w:lang w:val="ru-RU"/>
                </w:rPr>
                <w:t>41</w:t>
              </w:r>
              <w:r w:rsidRPr="00FF6105">
                <w:rPr>
                  <w:rFonts w:ascii="Times New Roman" w:hAnsi="Times New Roman"/>
                  <w:color w:val="0000FF"/>
                  <w:sz w:val="24"/>
                  <w:szCs w:val="24"/>
                  <w:u w:val="single"/>
                </w:rPr>
                <w:t>bf</w:t>
              </w:r>
              <w:r w:rsidRPr="00FF6105">
                <w:rPr>
                  <w:rFonts w:ascii="Times New Roman" w:hAnsi="Times New Roman"/>
                  <w:color w:val="0000FF"/>
                  <w:sz w:val="24"/>
                  <w:szCs w:val="24"/>
                  <w:u w:val="single"/>
                  <w:lang w:val="ru-RU"/>
                </w:rPr>
                <w:t>72</w:t>
              </w:r>
            </w:hyperlink>
          </w:p>
          <w:p w:rsidR="00101A6E" w:rsidRPr="00101A6E" w:rsidRDefault="00101A6E" w:rsidP="00FF6105">
            <w:pPr>
              <w:tabs>
                <w:tab w:val="left" w:pos="11766"/>
              </w:tabs>
              <w:spacing w:after="0"/>
              <w:ind w:left="135"/>
              <w:rPr>
                <w:sz w:val="24"/>
                <w:szCs w:val="24"/>
                <w:lang w:val="ru-RU"/>
              </w:rPr>
            </w:pPr>
            <w:hyperlink r:id="rId18" w:history="1">
              <w:r w:rsidRPr="00923F47">
                <w:rPr>
                  <w:rStyle w:val="ab"/>
                  <w:rFonts w:ascii="Times New Roman" w:hAnsi="Times New Roman" w:cs="Times New Roman"/>
                </w:rPr>
                <w:t>http://learningapps.org</w:t>
              </w:r>
            </w:hyperlink>
          </w:p>
        </w:tc>
      </w:tr>
      <w:tr w:rsidR="00911795" w:rsidRPr="00FF6105" w:rsidTr="00767843">
        <w:trPr>
          <w:trHeight w:val="144"/>
          <w:tblCellSpacing w:w="20" w:type="nil"/>
        </w:trPr>
        <w:tc>
          <w:tcPr>
            <w:tcW w:w="4551" w:type="dxa"/>
            <w:gridSpan w:val="3"/>
            <w:tcMar>
              <w:top w:w="50" w:type="dxa"/>
              <w:left w:w="100" w:type="dxa"/>
            </w:tcMar>
            <w:vAlign w:val="center"/>
          </w:tcPr>
          <w:p w:rsidR="00911795" w:rsidRPr="00FF6105" w:rsidRDefault="003F04D5" w:rsidP="00FF6105">
            <w:pPr>
              <w:tabs>
                <w:tab w:val="left" w:pos="11766"/>
              </w:tabs>
              <w:spacing w:after="0"/>
              <w:ind w:left="135"/>
              <w:rPr>
                <w:sz w:val="24"/>
                <w:szCs w:val="24"/>
              </w:rPr>
            </w:pPr>
            <w:proofErr w:type="spellStart"/>
            <w:r w:rsidRPr="00FF6105">
              <w:rPr>
                <w:rFonts w:ascii="Times New Roman" w:hAnsi="Times New Roman"/>
                <w:color w:val="000000"/>
                <w:sz w:val="24"/>
                <w:szCs w:val="24"/>
              </w:rPr>
              <w:t>Итого</w:t>
            </w:r>
            <w:proofErr w:type="spellEnd"/>
            <w:r w:rsidR="00FF6105">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по</w:t>
            </w:r>
            <w:proofErr w:type="spellEnd"/>
            <w:r w:rsidR="00FF6105">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разделу</w:t>
            </w:r>
            <w:proofErr w:type="spellEnd"/>
          </w:p>
        </w:tc>
        <w:tc>
          <w:tcPr>
            <w:tcW w:w="1723" w:type="dxa"/>
            <w:tcMar>
              <w:top w:w="50" w:type="dxa"/>
              <w:left w:w="100" w:type="dxa"/>
            </w:tcMar>
            <w:vAlign w:val="center"/>
          </w:tcPr>
          <w:p w:rsidR="00911795" w:rsidRPr="00FF6105" w:rsidRDefault="003F04D5" w:rsidP="00FF6105">
            <w:pPr>
              <w:tabs>
                <w:tab w:val="left" w:pos="11766"/>
              </w:tabs>
              <w:spacing w:after="0"/>
              <w:ind w:left="135"/>
              <w:jc w:val="center"/>
              <w:rPr>
                <w:sz w:val="24"/>
                <w:szCs w:val="24"/>
              </w:rPr>
            </w:pPr>
            <w:r w:rsidRPr="00FF6105">
              <w:rPr>
                <w:rFonts w:ascii="Times New Roman" w:hAnsi="Times New Roman"/>
                <w:color w:val="000000"/>
                <w:sz w:val="24"/>
                <w:szCs w:val="24"/>
              </w:rPr>
              <w:t xml:space="preserve"> 24 </w:t>
            </w:r>
          </w:p>
        </w:tc>
        <w:tc>
          <w:tcPr>
            <w:tcW w:w="3507" w:type="dxa"/>
            <w:tcMar>
              <w:top w:w="50" w:type="dxa"/>
              <w:left w:w="100" w:type="dxa"/>
            </w:tcMar>
            <w:vAlign w:val="center"/>
          </w:tcPr>
          <w:p w:rsidR="00911795" w:rsidRPr="00FF6105" w:rsidRDefault="00911795" w:rsidP="00FF6105">
            <w:pPr>
              <w:tabs>
                <w:tab w:val="left" w:pos="11766"/>
              </w:tabs>
              <w:rPr>
                <w:sz w:val="24"/>
                <w:szCs w:val="24"/>
              </w:rPr>
            </w:pPr>
          </w:p>
        </w:tc>
      </w:tr>
      <w:tr w:rsidR="00911795" w:rsidRPr="00FF6105" w:rsidTr="00767843">
        <w:trPr>
          <w:trHeight w:val="144"/>
          <w:tblCellSpacing w:w="20" w:type="nil"/>
        </w:trPr>
        <w:tc>
          <w:tcPr>
            <w:tcW w:w="9781" w:type="dxa"/>
            <w:gridSpan w:val="5"/>
            <w:tcMar>
              <w:top w:w="50" w:type="dxa"/>
              <w:left w:w="100" w:type="dxa"/>
            </w:tcMar>
            <w:vAlign w:val="center"/>
          </w:tcPr>
          <w:p w:rsidR="00911795" w:rsidRPr="00FF6105" w:rsidRDefault="003F04D5" w:rsidP="00FF6105">
            <w:pPr>
              <w:tabs>
                <w:tab w:val="left" w:pos="11766"/>
              </w:tabs>
              <w:spacing w:after="0"/>
              <w:ind w:left="135"/>
              <w:rPr>
                <w:sz w:val="24"/>
                <w:szCs w:val="24"/>
              </w:rPr>
            </w:pPr>
            <w:proofErr w:type="spellStart"/>
            <w:r w:rsidRPr="00FF6105">
              <w:rPr>
                <w:rFonts w:ascii="Times New Roman" w:hAnsi="Times New Roman"/>
                <w:b/>
                <w:color w:val="000000"/>
                <w:sz w:val="24"/>
                <w:szCs w:val="24"/>
              </w:rPr>
              <w:t>Раздел</w:t>
            </w:r>
            <w:proofErr w:type="spellEnd"/>
            <w:r w:rsidRPr="00FF6105">
              <w:rPr>
                <w:rFonts w:ascii="Times New Roman" w:hAnsi="Times New Roman"/>
                <w:b/>
                <w:color w:val="000000"/>
                <w:sz w:val="24"/>
                <w:szCs w:val="24"/>
              </w:rPr>
              <w:t xml:space="preserve"> 4.ЭЛЕКТРОДИНАМИКА</w:t>
            </w:r>
          </w:p>
        </w:tc>
      </w:tr>
      <w:tr w:rsidR="00911795" w:rsidRPr="00101A6E" w:rsidTr="00767843">
        <w:trPr>
          <w:trHeight w:val="144"/>
          <w:tblCellSpacing w:w="20" w:type="nil"/>
        </w:trPr>
        <w:tc>
          <w:tcPr>
            <w:tcW w:w="688" w:type="dxa"/>
            <w:tcMar>
              <w:top w:w="50" w:type="dxa"/>
              <w:left w:w="100" w:type="dxa"/>
            </w:tcMar>
            <w:vAlign w:val="center"/>
          </w:tcPr>
          <w:p w:rsidR="00911795" w:rsidRPr="00FF6105" w:rsidRDefault="003F04D5" w:rsidP="00FF6105">
            <w:pPr>
              <w:tabs>
                <w:tab w:val="left" w:pos="11766"/>
              </w:tabs>
              <w:spacing w:after="0"/>
              <w:rPr>
                <w:sz w:val="24"/>
                <w:szCs w:val="24"/>
              </w:rPr>
            </w:pPr>
            <w:r w:rsidRPr="00FF6105">
              <w:rPr>
                <w:rFonts w:ascii="Times New Roman" w:hAnsi="Times New Roman"/>
                <w:color w:val="000000"/>
                <w:sz w:val="24"/>
                <w:szCs w:val="24"/>
              </w:rPr>
              <w:t>4.1</w:t>
            </w:r>
          </w:p>
        </w:tc>
        <w:tc>
          <w:tcPr>
            <w:tcW w:w="3863" w:type="dxa"/>
            <w:gridSpan w:val="2"/>
            <w:tcMar>
              <w:top w:w="50" w:type="dxa"/>
              <w:left w:w="100" w:type="dxa"/>
            </w:tcMar>
            <w:vAlign w:val="center"/>
          </w:tcPr>
          <w:p w:rsidR="00911795" w:rsidRPr="00FF6105" w:rsidRDefault="003F04D5" w:rsidP="00FF6105">
            <w:pPr>
              <w:tabs>
                <w:tab w:val="left" w:pos="11766"/>
              </w:tabs>
              <w:spacing w:after="0"/>
              <w:ind w:left="135"/>
              <w:rPr>
                <w:sz w:val="24"/>
                <w:szCs w:val="24"/>
              </w:rPr>
            </w:pPr>
            <w:proofErr w:type="spellStart"/>
            <w:r w:rsidRPr="00FF6105">
              <w:rPr>
                <w:rFonts w:ascii="Times New Roman" w:hAnsi="Times New Roman"/>
                <w:color w:val="000000"/>
                <w:sz w:val="24"/>
                <w:szCs w:val="24"/>
              </w:rPr>
              <w:t>Электростатика</w:t>
            </w:r>
            <w:proofErr w:type="spellEnd"/>
          </w:p>
        </w:tc>
        <w:tc>
          <w:tcPr>
            <w:tcW w:w="1723" w:type="dxa"/>
            <w:tcMar>
              <w:top w:w="50" w:type="dxa"/>
              <w:left w:w="100" w:type="dxa"/>
            </w:tcMar>
            <w:vAlign w:val="center"/>
          </w:tcPr>
          <w:p w:rsidR="00911795" w:rsidRPr="00FF6105" w:rsidRDefault="003F04D5" w:rsidP="00FF6105">
            <w:pPr>
              <w:tabs>
                <w:tab w:val="left" w:pos="11766"/>
              </w:tabs>
              <w:spacing w:after="0"/>
              <w:ind w:left="135"/>
              <w:jc w:val="center"/>
              <w:rPr>
                <w:sz w:val="24"/>
                <w:szCs w:val="24"/>
              </w:rPr>
            </w:pPr>
            <w:r w:rsidRPr="00FF6105">
              <w:rPr>
                <w:rFonts w:ascii="Times New Roman" w:hAnsi="Times New Roman"/>
                <w:color w:val="000000"/>
                <w:sz w:val="24"/>
                <w:szCs w:val="24"/>
              </w:rPr>
              <w:t xml:space="preserve"> 10 </w:t>
            </w:r>
          </w:p>
        </w:tc>
        <w:tc>
          <w:tcPr>
            <w:tcW w:w="3507" w:type="dxa"/>
            <w:tcMar>
              <w:top w:w="50" w:type="dxa"/>
              <w:left w:w="100" w:type="dxa"/>
            </w:tcMar>
            <w:vAlign w:val="center"/>
          </w:tcPr>
          <w:p w:rsidR="00911795" w:rsidRDefault="003F04D5" w:rsidP="00FF6105">
            <w:pPr>
              <w:tabs>
                <w:tab w:val="left" w:pos="11766"/>
              </w:tabs>
              <w:spacing w:after="0"/>
              <w:ind w:left="135"/>
              <w:rPr>
                <w:lang w:val="ru-RU"/>
              </w:rPr>
            </w:pPr>
            <w:r w:rsidRPr="00FF6105">
              <w:rPr>
                <w:rFonts w:ascii="Times New Roman" w:hAnsi="Times New Roman"/>
                <w:color w:val="000000"/>
                <w:sz w:val="24"/>
                <w:szCs w:val="24"/>
                <w:lang w:val="ru-RU"/>
              </w:rPr>
              <w:t xml:space="preserve">Библиотека ЦОК </w:t>
            </w:r>
            <w:hyperlink r:id="rId19">
              <w:r w:rsidRPr="00FF6105">
                <w:rPr>
                  <w:rFonts w:ascii="Times New Roman" w:hAnsi="Times New Roman"/>
                  <w:color w:val="0000FF"/>
                  <w:sz w:val="24"/>
                  <w:szCs w:val="24"/>
                  <w:u w:val="single"/>
                </w:rPr>
                <w:t>https</w:t>
              </w:r>
              <w:r w:rsidRPr="00FF6105">
                <w:rPr>
                  <w:rFonts w:ascii="Times New Roman" w:hAnsi="Times New Roman"/>
                  <w:color w:val="0000FF"/>
                  <w:sz w:val="24"/>
                  <w:szCs w:val="24"/>
                  <w:u w:val="single"/>
                  <w:lang w:val="ru-RU"/>
                </w:rPr>
                <w:t>://</w:t>
              </w:r>
              <w:r w:rsidRPr="00FF6105">
                <w:rPr>
                  <w:rFonts w:ascii="Times New Roman" w:hAnsi="Times New Roman"/>
                  <w:color w:val="0000FF"/>
                  <w:sz w:val="24"/>
                  <w:szCs w:val="24"/>
                  <w:u w:val="single"/>
                </w:rPr>
                <w:t>m</w:t>
              </w:r>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edsoo</w:t>
              </w:r>
              <w:proofErr w:type="spellEnd"/>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ru</w:t>
              </w:r>
              <w:proofErr w:type="spellEnd"/>
              <w:r w:rsidRPr="00FF6105">
                <w:rPr>
                  <w:rFonts w:ascii="Times New Roman" w:hAnsi="Times New Roman"/>
                  <w:color w:val="0000FF"/>
                  <w:sz w:val="24"/>
                  <w:szCs w:val="24"/>
                  <w:u w:val="single"/>
                  <w:lang w:val="ru-RU"/>
                </w:rPr>
                <w:t>/7</w:t>
              </w:r>
              <w:r w:rsidRPr="00FF6105">
                <w:rPr>
                  <w:rFonts w:ascii="Times New Roman" w:hAnsi="Times New Roman"/>
                  <w:color w:val="0000FF"/>
                  <w:sz w:val="24"/>
                  <w:szCs w:val="24"/>
                  <w:u w:val="single"/>
                </w:rPr>
                <w:t>f</w:t>
              </w:r>
              <w:r w:rsidRPr="00FF6105">
                <w:rPr>
                  <w:rFonts w:ascii="Times New Roman" w:hAnsi="Times New Roman"/>
                  <w:color w:val="0000FF"/>
                  <w:sz w:val="24"/>
                  <w:szCs w:val="24"/>
                  <w:u w:val="single"/>
                  <w:lang w:val="ru-RU"/>
                </w:rPr>
                <w:t>41</w:t>
              </w:r>
              <w:r w:rsidRPr="00FF6105">
                <w:rPr>
                  <w:rFonts w:ascii="Times New Roman" w:hAnsi="Times New Roman"/>
                  <w:color w:val="0000FF"/>
                  <w:sz w:val="24"/>
                  <w:szCs w:val="24"/>
                  <w:u w:val="single"/>
                </w:rPr>
                <w:t>bf</w:t>
              </w:r>
              <w:r w:rsidRPr="00FF6105">
                <w:rPr>
                  <w:rFonts w:ascii="Times New Roman" w:hAnsi="Times New Roman"/>
                  <w:color w:val="0000FF"/>
                  <w:sz w:val="24"/>
                  <w:szCs w:val="24"/>
                  <w:u w:val="single"/>
                  <w:lang w:val="ru-RU"/>
                </w:rPr>
                <w:t>72</w:t>
              </w:r>
            </w:hyperlink>
          </w:p>
          <w:p w:rsidR="00101A6E" w:rsidRPr="00101A6E" w:rsidRDefault="00101A6E" w:rsidP="00FF6105">
            <w:pPr>
              <w:tabs>
                <w:tab w:val="left" w:pos="11766"/>
              </w:tabs>
              <w:spacing w:after="0"/>
              <w:ind w:left="135"/>
              <w:rPr>
                <w:sz w:val="24"/>
                <w:szCs w:val="24"/>
                <w:lang w:val="ru-RU"/>
              </w:rPr>
            </w:pPr>
            <w:hyperlink r:id="rId20" w:history="1">
              <w:r w:rsidRPr="00923F47">
                <w:rPr>
                  <w:rStyle w:val="ab"/>
                  <w:rFonts w:ascii="Times New Roman" w:hAnsi="Times New Roman" w:cs="Times New Roman"/>
                </w:rPr>
                <w:t>http://learningapps.org</w:t>
              </w:r>
            </w:hyperlink>
          </w:p>
        </w:tc>
      </w:tr>
      <w:tr w:rsidR="00911795" w:rsidRPr="00101A6E" w:rsidTr="00767843">
        <w:trPr>
          <w:trHeight w:val="144"/>
          <w:tblCellSpacing w:w="20" w:type="nil"/>
        </w:trPr>
        <w:tc>
          <w:tcPr>
            <w:tcW w:w="688" w:type="dxa"/>
            <w:tcMar>
              <w:top w:w="50" w:type="dxa"/>
              <w:left w:w="100" w:type="dxa"/>
            </w:tcMar>
            <w:vAlign w:val="center"/>
          </w:tcPr>
          <w:p w:rsidR="00911795" w:rsidRPr="00FF6105" w:rsidRDefault="003F04D5" w:rsidP="00FF6105">
            <w:pPr>
              <w:tabs>
                <w:tab w:val="left" w:pos="11766"/>
              </w:tabs>
              <w:spacing w:after="0"/>
              <w:rPr>
                <w:sz w:val="24"/>
                <w:szCs w:val="24"/>
              </w:rPr>
            </w:pPr>
            <w:r w:rsidRPr="00FF6105">
              <w:rPr>
                <w:rFonts w:ascii="Times New Roman" w:hAnsi="Times New Roman"/>
                <w:color w:val="000000"/>
                <w:sz w:val="24"/>
                <w:szCs w:val="24"/>
              </w:rPr>
              <w:t>4.2</w:t>
            </w:r>
          </w:p>
        </w:tc>
        <w:tc>
          <w:tcPr>
            <w:tcW w:w="3863" w:type="dxa"/>
            <w:gridSpan w:val="2"/>
            <w:tcMar>
              <w:top w:w="50" w:type="dxa"/>
              <w:left w:w="100" w:type="dxa"/>
            </w:tcMar>
            <w:vAlign w:val="center"/>
          </w:tcPr>
          <w:p w:rsidR="00911795" w:rsidRPr="00FF6105" w:rsidRDefault="003F04D5" w:rsidP="00FF6105">
            <w:pPr>
              <w:tabs>
                <w:tab w:val="left" w:pos="11766"/>
              </w:tabs>
              <w:spacing w:after="0"/>
              <w:ind w:left="135"/>
              <w:rPr>
                <w:sz w:val="24"/>
                <w:szCs w:val="24"/>
                <w:lang w:val="ru-RU"/>
              </w:rPr>
            </w:pPr>
            <w:r w:rsidRPr="00FF6105">
              <w:rPr>
                <w:rFonts w:ascii="Times New Roman" w:hAnsi="Times New Roman"/>
                <w:color w:val="000000"/>
                <w:sz w:val="24"/>
                <w:szCs w:val="24"/>
                <w:lang w:val="ru-RU"/>
              </w:rPr>
              <w:t>Постоянный электрический ток. Токи в различных средах</w:t>
            </w:r>
          </w:p>
        </w:tc>
        <w:tc>
          <w:tcPr>
            <w:tcW w:w="1723" w:type="dxa"/>
            <w:tcMar>
              <w:top w:w="50" w:type="dxa"/>
              <w:left w:w="100" w:type="dxa"/>
            </w:tcMar>
            <w:vAlign w:val="center"/>
          </w:tcPr>
          <w:p w:rsidR="00911795" w:rsidRPr="00FF6105" w:rsidRDefault="003F04D5" w:rsidP="00FF6105">
            <w:pPr>
              <w:tabs>
                <w:tab w:val="left" w:pos="11766"/>
              </w:tabs>
              <w:spacing w:after="0"/>
              <w:ind w:left="135"/>
              <w:jc w:val="center"/>
              <w:rPr>
                <w:sz w:val="24"/>
                <w:szCs w:val="24"/>
              </w:rPr>
            </w:pPr>
            <w:r w:rsidRPr="00FF6105">
              <w:rPr>
                <w:rFonts w:ascii="Times New Roman" w:hAnsi="Times New Roman"/>
                <w:color w:val="000000"/>
                <w:sz w:val="24"/>
                <w:szCs w:val="24"/>
              </w:rPr>
              <w:t xml:space="preserve">12 </w:t>
            </w:r>
          </w:p>
        </w:tc>
        <w:tc>
          <w:tcPr>
            <w:tcW w:w="3507" w:type="dxa"/>
            <w:tcMar>
              <w:top w:w="50" w:type="dxa"/>
              <w:left w:w="100" w:type="dxa"/>
            </w:tcMar>
            <w:vAlign w:val="center"/>
          </w:tcPr>
          <w:p w:rsidR="00911795" w:rsidRDefault="003F04D5" w:rsidP="00FF6105">
            <w:pPr>
              <w:tabs>
                <w:tab w:val="left" w:pos="11766"/>
              </w:tabs>
              <w:spacing w:after="0"/>
              <w:ind w:left="135"/>
              <w:rPr>
                <w:lang w:val="ru-RU"/>
              </w:rPr>
            </w:pPr>
            <w:r w:rsidRPr="00FF6105">
              <w:rPr>
                <w:rFonts w:ascii="Times New Roman" w:hAnsi="Times New Roman"/>
                <w:color w:val="000000"/>
                <w:sz w:val="24"/>
                <w:szCs w:val="24"/>
                <w:lang w:val="ru-RU"/>
              </w:rPr>
              <w:t xml:space="preserve">Библиотека ЦОК </w:t>
            </w:r>
            <w:hyperlink r:id="rId21">
              <w:r w:rsidRPr="00FF6105">
                <w:rPr>
                  <w:rFonts w:ascii="Times New Roman" w:hAnsi="Times New Roman"/>
                  <w:color w:val="0000FF"/>
                  <w:sz w:val="24"/>
                  <w:szCs w:val="24"/>
                  <w:u w:val="single"/>
                </w:rPr>
                <w:t>https</w:t>
              </w:r>
              <w:r w:rsidRPr="00FF6105">
                <w:rPr>
                  <w:rFonts w:ascii="Times New Roman" w:hAnsi="Times New Roman"/>
                  <w:color w:val="0000FF"/>
                  <w:sz w:val="24"/>
                  <w:szCs w:val="24"/>
                  <w:u w:val="single"/>
                  <w:lang w:val="ru-RU"/>
                </w:rPr>
                <w:t>://</w:t>
              </w:r>
              <w:r w:rsidRPr="00FF6105">
                <w:rPr>
                  <w:rFonts w:ascii="Times New Roman" w:hAnsi="Times New Roman"/>
                  <w:color w:val="0000FF"/>
                  <w:sz w:val="24"/>
                  <w:szCs w:val="24"/>
                  <w:u w:val="single"/>
                </w:rPr>
                <w:t>m</w:t>
              </w:r>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edsoo</w:t>
              </w:r>
              <w:proofErr w:type="spellEnd"/>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ru</w:t>
              </w:r>
              <w:proofErr w:type="spellEnd"/>
              <w:r w:rsidRPr="00FF6105">
                <w:rPr>
                  <w:rFonts w:ascii="Times New Roman" w:hAnsi="Times New Roman"/>
                  <w:color w:val="0000FF"/>
                  <w:sz w:val="24"/>
                  <w:szCs w:val="24"/>
                  <w:u w:val="single"/>
                  <w:lang w:val="ru-RU"/>
                </w:rPr>
                <w:t>/7</w:t>
              </w:r>
              <w:r w:rsidRPr="00FF6105">
                <w:rPr>
                  <w:rFonts w:ascii="Times New Roman" w:hAnsi="Times New Roman"/>
                  <w:color w:val="0000FF"/>
                  <w:sz w:val="24"/>
                  <w:szCs w:val="24"/>
                  <w:u w:val="single"/>
                </w:rPr>
                <w:t>f</w:t>
              </w:r>
              <w:r w:rsidRPr="00FF6105">
                <w:rPr>
                  <w:rFonts w:ascii="Times New Roman" w:hAnsi="Times New Roman"/>
                  <w:color w:val="0000FF"/>
                  <w:sz w:val="24"/>
                  <w:szCs w:val="24"/>
                  <w:u w:val="single"/>
                  <w:lang w:val="ru-RU"/>
                </w:rPr>
                <w:t>41</w:t>
              </w:r>
              <w:r w:rsidRPr="00FF6105">
                <w:rPr>
                  <w:rFonts w:ascii="Times New Roman" w:hAnsi="Times New Roman"/>
                  <w:color w:val="0000FF"/>
                  <w:sz w:val="24"/>
                  <w:szCs w:val="24"/>
                  <w:u w:val="single"/>
                </w:rPr>
                <w:t>bf</w:t>
              </w:r>
              <w:r w:rsidRPr="00FF6105">
                <w:rPr>
                  <w:rFonts w:ascii="Times New Roman" w:hAnsi="Times New Roman"/>
                  <w:color w:val="0000FF"/>
                  <w:sz w:val="24"/>
                  <w:szCs w:val="24"/>
                  <w:u w:val="single"/>
                  <w:lang w:val="ru-RU"/>
                </w:rPr>
                <w:t>72</w:t>
              </w:r>
            </w:hyperlink>
          </w:p>
          <w:p w:rsidR="00101A6E" w:rsidRPr="00101A6E" w:rsidRDefault="00101A6E" w:rsidP="00FF6105">
            <w:pPr>
              <w:tabs>
                <w:tab w:val="left" w:pos="11766"/>
              </w:tabs>
              <w:spacing w:after="0"/>
              <w:ind w:left="135"/>
              <w:rPr>
                <w:sz w:val="24"/>
                <w:szCs w:val="24"/>
                <w:lang w:val="ru-RU"/>
              </w:rPr>
            </w:pPr>
            <w:hyperlink r:id="rId22" w:history="1">
              <w:r w:rsidRPr="00923F47">
                <w:rPr>
                  <w:rStyle w:val="ab"/>
                  <w:rFonts w:ascii="Times New Roman" w:hAnsi="Times New Roman" w:cs="Times New Roman"/>
                </w:rPr>
                <w:t>http://learningapps.org</w:t>
              </w:r>
            </w:hyperlink>
          </w:p>
        </w:tc>
      </w:tr>
      <w:tr w:rsidR="00911795" w:rsidRPr="00FF6105" w:rsidTr="00767843">
        <w:trPr>
          <w:trHeight w:val="144"/>
          <w:tblCellSpacing w:w="20" w:type="nil"/>
        </w:trPr>
        <w:tc>
          <w:tcPr>
            <w:tcW w:w="4551" w:type="dxa"/>
            <w:gridSpan w:val="3"/>
            <w:tcMar>
              <w:top w:w="50" w:type="dxa"/>
              <w:left w:w="100" w:type="dxa"/>
            </w:tcMar>
            <w:vAlign w:val="center"/>
          </w:tcPr>
          <w:p w:rsidR="00911795" w:rsidRPr="00FF6105" w:rsidRDefault="003F04D5" w:rsidP="00FF6105">
            <w:pPr>
              <w:tabs>
                <w:tab w:val="left" w:pos="11766"/>
              </w:tabs>
              <w:spacing w:after="0"/>
              <w:ind w:left="135"/>
              <w:rPr>
                <w:sz w:val="24"/>
                <w:szCs w:val="24"/>
              </w:rPr>
            </w:pPr>
            <w:proofErr w:type="spellStart"/>
            <w:r w:rsidRPr="00FF6105">
              <w:rPr>
                <w:rFonts w:ascii="Times New Roman" w:hAnsi="Times New Roman"/>
                <w:color w:val="000000"/>
                <w:sz w:val="24"/>
                <w:szCs w:val="24"/>
              </w:rPr>
              <w:t>Итого</w:t>
            </w:r>
            <w:proofErr w:type="spellEnd"/>
            <w:r w:rsidR="00FF6105">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по</w:t>
            </w:r>
            <w:proofErr w:type="spellEnd"/>
            <w:r w:rsidR="00FF6105">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разделу</w:t>
            </w:r>
            <w:proofErr w:type="spellEnd"/>
          </w:p>
        </w:tc>
        <w:tc>
          <w:tcPr>
            <w:tcW w:w="1723" w:type="dxa"/>
            <w:tcMar>
              <w:top w:w="50" w:type="dxa"/>
              <w:left w:w="100" w:type="dxa"/>
            </w:tcMar>
            <w:vAlign w:val="center"/>
          </w:tcPr>
          <w:p w:rsidR="00911795" w:rsidRPr="00FF6105" w:rsidRDefault="003F04D5" w:rsidP="00FF6105">
            <w:pPr>
              <w:tabs>
                <w:tab w:val="left" w:pos="11766"/>
              </w:tabs>
              <w:spacing w:after="0"/>
              <w:ind w:left="135"/>
              <w:jc w:val="center"/>
              <w:rPr>
                <w:sz w:val="24"/>
                <w:szCs w:val="24"/>
              </w:rPr>
            </w:pPr>
            <w:r w:rsidRPr="00FF6105">
              <w:rPr>
                <w:rFonts w:ascii="Times New Roman" w:hAnsi="Times New Roman"/>
                <w:color w:val="000000"/>
                <w:sz w:val="24"/>
                <w:szCs w:val="24"/>
              </w:rPr>
              <w:t xml:space="preserve"> 22 </w:t>
            </w:r>
          </w:p>
        </w:tc>
        <w:tc>
          <w:tcPr>
            <w:tcW w:w="3507" w:type="dxa"/>
            <w:tcMar>
              <w:top w:w="50" w:type="dxa"/>
              <w:left w:w="100" w:type="dxa"/>
            </w:tcMar>
            <w:vAlign w:val="center"/>
          </w:tcPr>
          <w:p w:rsidR="00911795" w:rsidRPr="00FF6105" w:rsidRDefault="00911795" w:rsidP="00FF6105">
            <w:pPr>
              <w:tabs>
                <w:tab w:val="left" w:pos="11766"/>
              </w:tabs>
              <w:rPr>
                <w:sz w:val="24"/>
                <w:szCs w:val="24"/>
              </w:rPr>
            </w:pPr>
          </w:p>
        </w:tc>
      </w:tr>
      <w:tr w:rsidR="00911795" w:rsidRPr="00FF6105" w:rsidTr="00767843">
        <w:trPr>
          <w:trHeight w:val="144"/>
          <w:tblCellSpacing w:w="20" w:type="nil"/>
        </w:trPr>
        <w:tc>
          <w:tcPr>
            <w:tcW w:w="4551" w:type="dxa"/>
            <w:gridSpan w:val="3"/>
            <w:tcMar>
              <w:top w:w="50" w:type="dxa"/>
              <w:left w:w="100" w:type="dxa"/>
            </w:tcMar>
            <w:vAlign w:val="center"/>
          </w:tcPr>
          <w:p w:rsidR="00911795" w:rsidRPr="00FF6105" w:rsidRDefault="003F04D5" w:rsidP="00FF6105">
            <w:pPr>
              <w:tabs>
                <w:tab w:val="left" w:pos="11766"/>
              </w:tabs>
              <w:spacing w:after="0"/>
              <w:ind w:left="135"/>
              <w:rPr>
                <w:sz w:val="24"/>
                <w:szCs w:val="24"/>
              </w:rPr>
            </w:pPr>
            <w:proofErr w:type="spellStart"/>
            <w:r w:rsidRPr="00FF6105">
              <w:rPr>
                <w:rFonts w:ascii="Times New Roman" w:hAnsi="Times New Roman"/>
                <w:color w:val="000000"/>
                <w:sz w:val="24"/>
                <w:szCs w:val="24"/>
              </w:rPr>
              <w:t>Резервное</w:t>
            </w:r>
            <w:proofErr w:type="spellEnd"/>
            <w:r w:rsidR="00FF6105">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время</w:t>
            </w:r>
            <w:proofErr w:type="spellEnd"/>
          </w:p>
        </w:tc>
        <w:tc>
          <w:tcPr>
            <w:tcW w:w="1723" w:type="dxa"/>
            <w:tcMar>
              <w:top w:w="50" w:type="dxa"/>
              <w:left w:w="100" w:type="dxa"/>
            </w:tcMar>
            <w:vAlign w:val="center"/>
          </w:tcPr>
          <w:p w:rsidR="00911795" w:rsidRPr="00FF6105" w:rsidRDefault="003F04D5" w:rsidP="00FF6105">
            <w:pPr>
              <w:tabs>
                <w:tab w:val="left" w:pos="11766"/>
              </w:tabs>
              <w:spacing w:after="0"/>
              <w:ind w:left="135"/>
              <w:jc w:val="center"/>
              <w:rPr>
                <w:sz w:val="24"/>
                <w:szCs w:val="24"/>
              </w:rPr>
            </w:pPr>
            <w:r w:rsidRPr="00FF6105">
              <w:rPr>
                <w:rFonts w:ascii="Times New Roman" w:hAnsi="Times New Roman"/>
                <w:color w:val="000000"/>
                <w:sz w:val="24"/>
                <w:szCs w:val="24"/>
              </w:rPr>
              <w:t xml:space="preserve"> 2 </w:t>
            </w:r>
          </w:p>
        </w:tc>
        <w:tc>
          <w:tcPr>
            <w:tcW w:w="3507" w:type="dxa"/>
            <w:tcMar>
              <w:top w:w="50" w:type="dxa"/>
              <w:left w:w="100" w:type="dxa"/>
            </w:tcMar>
            <w:vAlign w:val="center"/>
          </w:tcPr>
          <w:p w:rsidR="00911795" w:rsidRPr="00FF6105" w:rsidRDefault="00911795" w:rsidP="00FF6105">
            <w:pPr>
              <w:tabs>
                <w:tab w:val="left" w:pos="11766"/>
              </w:tabs>
              <w:spacing w:after="0"/>
              <w:ind w:left="135"/>
              <w:rPr>
                <w:sz w:val="24"/>
                <w:szCs w:val="24"/>
              </w:rPr>
            </w:pPr>
          </w:p>
        </w:tc>
      </w:tr>
      <w:tr w:rsidR="00911795" w:rsidRPr="00FF6105" w:rsidTr="00767843">
        <w:trPr>
          <w:trHeight w:val="144"/>
          <w:tblCellSpacing w:w="20" w:type="nil"/>
        </w:trPr>
        <w:tc>
          <w:tcPr>
            <w:tcW w:w="4551" w:type="dxa"/>
            <w:gridSpan w:val="3"/>
            <w:tcMar>
              <w:top w:w="50" w:type="dxa"/>
              <w:left w:w="100" w:type="dxa"/>
            </w:tcMar>
            <w:vAlign w:val="center"/>
          </w:tcPr>
          <w:p w:rsidR="00911795" w:rsidRPr="00FF6105" w:rsidRDefault="003F04D5" w:rsidP="00FF6105">
            <w:pPr>
              <w:tabs>
                <w:tab w:val="left" w:pos="11766"/>
              </w:tabs>
              <w:spacing w:after="0"/>
              <w:ind w:left="135"/>
              <w:rPr>
                <w:sz w:val="24"/>
                <w:szCs w:val="24"/>
                <w:lang w:val="ru-RU"/>
              </w:rPr>
            </w:pPr>
            <w:r w:rsidRPr="00FF6105">
              <w:rPr>
                <w:rFonts w:ascii="Times New Roman" w:hAnsi="Times New Roman"/>
                <w:color w:val="000000"/>
                <w:sz w:val="24"/>
                <w:szCs w:val="24"/>
                <w:lang w:val="ru-RU"/>
              </w:rPr>
              <w:t>ОБЩЕЕ КОЛИЧЕСТВО ЧАСОВ ПО ПРОГРАММЕ</w:t>
            </w:r>
          </w:p>
        </w:tc>
        <w:tc>
          <w:tcPr>
            <w:tcW w:w="1723" w:type="dxa"/>
            <w:tcMar>
              <w:top w:w="50" w:type="dxa"/>
              <w:left w:w="100" w:type="dxa"/>
            </w:tcMar>
            <w:vAlign w:val="center"/>
          </w:tcPr>
          <w:p w:rsidR="00911795" w:rsidRPr="00FF6105" w:rsidRDefault="003F04D5" w:rsidP="00FF6105">
            <w:pPr>
              <w:tabs>
                <w:tab w:val="left" w:pos="11766"/>
              </w:tabs>
              <w:spacing w:after="0"/>
              <w:ind w:left="135"/>
              <w:jc w:val="center"/>
              <w:rPr>
                <w:sz w:val="24"/>
                <w:szCs w:val="24"/>
              </w:rPr>
            </w:pPr>
            <w:r w:rsidRPr="00FF6105">
              <w:rPr>
                <w:rFonts w:ascii="Times New Roman" w:hAnsi="Times New Roman"/>
                <w:color w:val="000000"/>
                <w:sz w:val="24"/>
                <w:szCs w:val="24"/>
              </w:rPr>
              <w:t xml:space="preserve">68 </w:t>
            </w:r>
          </w:p>
        </w:tc>
        <w:tc>
          <w:tcPr>
            <w:tcW w:w="3507" w:type="dxa"/>
            <w:tcMar>
              <w:top w:w="50" w:type="dxa"/>
              <w:left w:w="100" w:type="dxa"/>
            </w:tcMar>
            <w:vAlign w:val="center"/>
          </w:tcPr>
          <w:p w:rsidR="00911795" w:rsidRPr="00FF6105" w:rsidRDefault="00911795" w:rsidP="00FF6105">
            <w:pPr>
              <w:tabs>
                <w:tab w:val="left" w:pos="11766"/>
              </w:tabs>
              <w:rPr>
                <w:sz w:val="24"/>
                <w:szCs w:val="24"/>
              </w:rPr>
            </w:pPr>
          </w:p>
        </w:tc>
      </w:tr>
    </w:tbl>
    <w:p w:rsidR="00FF6105" w:rsidRDefault="00FF6105">
      <w:pPr>
        <w:spacing w:after="0"/>
        <w:ind w:left="120"/>
        <w:rPr>
          <w:rFonts w:ascii="Times New Roman" w:hAnsi="Times New Roman"/>
          <w:b/>
          <w:color w:val="000000"/>
          <w:sz w:val="24"/>
          <w:szCs w:val="24"/>
          <w:lang w:val="ru-RU"/>
        </w:rPr>
      </w:pPr>
      <w:r>
        <w:rPr>
          <w:rFonts w:ascii="Times New Roman" w:hAnsi="Times New Roman"/>
          <w:b/>
          <w:color w:val="000000"/>
          <w:sz w:val="24"/>
          <w:szCs w:val="24"/>
          <w:lang w:val="ru-RU"/>
        </w:rPr>
        <w:t xml:space="preserve">                  </w:t>
      </w:r>
      <w:r w:rsidR="003F04D5" w:rsidRPr="00FF6105">
        <w:rPr>
          <w:rFonts w:ascii="Times New Roman" w:hAnsi="Times New Roman"/>
          <w:b/>
          <w:color w:val="000000"/>
          <w:sz w:val="24"/>
          <w:szCs w:val="24"/>
        </w:rPr>
        <w:t xml:space="preserve"> </w:t>
      </w:r>
    </w:p>
    <w:p w:rsidR="00911795" w:rsidRPr="00FF6105" w:rsidRDefault="003F04D5">
      <w:pPr>
        <w:spacing w:after="0"/>
        <w:ind w:left="120"/>
        <w:rPr>
          <w:sz w:val="24"/>
          <w:szCs w:val="24"/>
        </w:rPr>
      </w:pPr>
      <w:r w:rsidRPr="00FF6105">
        <w:rPr>
          <w:rFonts w:ascii="Times New Roman" w:hAnsi="Times New Roman"/>
          <w:b/>
          <w:color w:val="000000"/>
          <w:sz w:val="24"/>
          <w:szCs w:val="24"/>
        </w:rPr>
        <w:t xml:space="preserve">11 КЛАСС </w:t>
      </w:r>
    </w:p>
    <w:tbl>
      <w:tblPr>
        <w:tblW w:w="0" w:type="auto"/>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5"/>
        <w:gridCol w:w="3871"/>
        <w:gridCol w:w="1701"/>
        <w:gridCol w:w="3509"/>
      </w:tblGrid>
      <w:tr w:rsidR="00FF6105" w:rsidRPr="00FF6105" w:rsidTr="00FF6105">
        <w:trPr>
          <w:trHeight w:val="1289"/>
          <w:tblCellSpacing w:w="20" w:type="nil"/>
        </w:trPr>
        <w:tc>
          <w:tcPr>
            <w:tcW w:w="665" w:type="dxa"/>
            <w:tcMar>
              <w:top w:w="50" w:type="dxa"/>
              <w:left w:w="100" w:type="dxa"/>
            </w:tcMar>
            <w:vAlign w:val="center"/>
          </w:tcPr>
          <w:p w:rsidR="00FF6105" w:rsidRPr="00FF6105" w:rsidRDefault="00FF6105">
            <w:pPr>
              <w:spacing w:after="0"/>
              <w:ind w:left="135"/>
              <w:rPr>
                <w:sz w:val="24"/>
                <w:szCs w:val="24"/>
              </w:rPr>
            </w:pPr>
            <w:r w:rsidRPr="00FF6105">
              <w:rPr>
                <w:rFonts w:ascii="Times New Roman" w:hAnsi="Times New Roman"/>
                <w:b/>
                <w:color w:val="000000"/>
                <w:sz w:val="24"/>
                <w:szCs w:val="24"/>
              </w:rPr>
              <w:t xml:space="preserve">№ п/п </w:t>
            </w:r>
          </w:p>
          <w:p w:rsidR="00FF6105" w:rsidRPr="00FF6105" w:rsidRDefault="00FF6105">
            <w:pPr>
              <w:spacing w:after="0"/>
              <w:ind w:left="135"/>
              <w:rPr>
                <w:sz w:val="24"/>
                <w:szCs w:val="24"/>
              </w:rPr>
            </w:pPr>
          </w:p>
        </w:tc>
        <w:tc>
          <w:tcPr>
            <w:tcW w:w="3871" w:type="dxa"/>
            <w:tcMar>
              <w:top w:w="50" w:type="dxa"/>
              <w:left w:w="100" w:type="dxa"/>
            </w:tcMar>
            <w:vAlign w:val="center"/>
          </w:tcPr>
          <w:p w:rsidR="00FF6105" w:rsidRPr="00FF6105" w:rsidRDefault="00FF6105">
            <w:pPr>
              <w:spacing w:after="0"/>
              <w:ind w:left="135"/>
              <w:rPr>
                <w:sz w:val="24"/>
                <w:szCs w:val="24"/>
                <w:lang w:val="ru-RU"/>
              </w:rPr>
            </w:pPr>
            <w:r w:rsidRPr="00FF6105">
              <w:rPr>
                <w:rFonts w:ascii="Times New Roman" w:hAnsi="Times New Roman"/>
                <w:b/>
                <w:color w:val="000000"/>
                <w:sz w:val="24"/>
                <w:szCs w:val="24"/>
                <w:lang w:val="ru-RU"/>
              </w:rPr>
              <w:t>Наименование</w:t>
            </w:r>
            <w:r>
              <w:rPr>
                <w:rFonts w:ascii="Times New Roman" w:hAnsi="Times New Roman"/>
                <w:b/>
                <w:color w:val="000000"/>
                <w:sz w:val="24"/>
                <w:szCs w:val="24"/>
                <w:lang w:val="ru-RU"/>
              </w:rPr>
              <w:t xml:space="preserve"> </w:t>
            </w:r>
            <w:r w:rsidRPr="00FF6105">
              <w:rPr>
                <w:rFonts w:ascii="Times New Roman" w:hAnsi="Times New Roman"/>
                <w:b/>
                <w:color w:val="000000"/>
                <w:sz w:val="24"/>
                <w:szCs w:val="24"/>
                <w:lang w:val="ru-RU"/>
              </w:rPr>
              <w:t>разделов и тем</w:t>
            </w:r>
            <w:r>
              <w:rPr>
                <w:rFonts w:ascii="Times New Roman" w:hAnsi="Times New Roman"/>
                <w:b/>
                <w:color w:val="000000"/>
                <w:sz w:val="24"/>
                <w:szCs w:val="24"/>
                <w:lang w:val="ru-RU"/>
              </w:rPr>
              <w:t xml:space="preserve"> </w:t>
            </w:r>
            <w:r w:rsidRPr="00FF6105">
              <w:rPr>
                <w:rFonts w:ascii="Times New Roman" w:hAnsi="Times New Roman"/>
                <w:b/>
                <w:color w:val="000000"/>
                <w:sz w:val="24"/>
                <w:szCs w:val="24"/>
                <w:lang w:val="ru-RU"/>
              </w:rPr>
              <w:t>программы</w:t>
            </w:r>
          </w:p>
          <w:p w:rsidR="00FF6105" w:rsidRPr="00FF6105" w:rsidRDefault="00FF6105">
            <w:pPr>
              <w:spacing w:after="0"/>
              <w:ind w:left="135"/>
              <w:rPr>
                <w:sz w:val="24"/>
                <w:szCs w:val="24"/>
                <w:lang w:val="ru-RU"/>
              </w:rPr>
            </w:pPr>
          </w:p>
        </w:tc>
        <w:tc>
          <w:tcPr>
            <w:tcW w:w="1701" w:type="dxa"/>
            <w:tcMar>
              <w:top w:w="50" w:type="dxa"/>
              <w:left w:w="100" w:type="dxa"/>
            </w:tcMar>
            <w:vAlign w:val="center"/>
          </w:tcPr>
          <w:p w:rsidR="00FF6105" w:rsidRPr="00FF6105" w:rsidRDefault="00FF6105">
            <w:pPr>
              <w:spacing w:after="0"/>
              <w:rPr>
                <w:sz w:val="24"/>
                <w:szCs w:val="24"/>
              </w:rPr>
            </w:pPr>
            <w:proofErr w:type="spellStart"/>
            <w:r w:rsidRPr="00FF6105">
              <w:rPr>
                <w:rFonts w:ascii="Times New Roman" w:hAnsi="Times New Roman"/>
                <w:b/>
                <w:color w:val="000000"/>
                <w:sz w:val="24"/>
                <w:szCs w:val="24"/>
              </w:rPr>
              <w:t>Количество</w:t>
            </w:r>
            <w:proofErr w:type="spellEnd"/>
            <w:r>
              <w:rPr>
                <w:rFonts w:ascii="Times New Roman" w:hAnsi="Times New Roman"/>
                <w:b/>
                <w:color w:val="000000"/>
                <w:sz w:val="24"/>
                <w:szCs w:val="24"/>
                <w:lang w:val="ru-RU"/>
              </w:rPr>
              <w:t xml:space="preserve">  </w:t>
            </w:r>
            <w:proofErr w:type="spellStart"/>
            <w:r w:rsidRPr="00FF6105">
              <w:rPr>
                <w:rFonts w:ascii="Times New Roman" w:hAnsi="Times New Roman"/>
                <w:b/>
                <w:color w:val="000000"/>
                <w:sz w:val="24"/>
                <w:szCs w:val="24"/>
              </w:rPr>
              <w:t>часов</w:t>
            </w:r>
            <w:proofErr w:type="spellEnd"/>
          </w:p>
          <w:p w:rsidR="00FF6105" w:rsidRPr="00FF6105" w:rsidRDefault="00FF6105">
            <w:pPr>
              <w:spacing w:after="0"/>
              <w:ind w:left="135"/>
              <w:rPr>
                <w:sz w:val="24"/>
                <w:szCs w:val="24"/>
                <w:lang w:val="ru-RU"/>
              </w:rPr>
            </w:pPr>
            <w:r>
              <w:rPr>
                <w:rFonts w:ascii="Times New Roman" w:hAnsi="Times New Roman"/>
                <w:b/>
                <w:color w:val="000000"/>
                <w:sz w:val="24"/>
                <w:szCs w:val="24"/>
                <w:lang w:val="ru-RU"/>
              </w:rPr>
              <w:t xml:space="preserve"> </w:t>
            </w:r>
          </w:p>
          <w:p w:rsidR="00FF6105" w:rsidRPr="00FF6105" w:rsidRDefault="00FF6105" w:rsidP="00FF6105">
            <w:pPr>
              <w:spacing w:after="0"/>
              <w:ind w:left="135"/>
              <w:rPr>
                <w:sz w:val="24"/>
                <w:szCs w:val="24"/>
              </w:rPr>
            </w:pPr>
          </w:p>
        </w:tc>
        <w:tc>
          <w:tcPr>
            <w:tcW w:w="3509" w:type="dxa"/>
            <w:tcMar>
              <w:top w:w="50" w:type="dxa"/>
              <w:left w:w="100" w:type="dxa"/>
            </w:tcMar>
            <w:vAlign w:val="center"/>
          </w:tcPr>
          <w:p w:rsidR="00FF6105" w:rsidRPr="00FF6105" w:rsidRDefault="00FF6105">
            <w:pPr>
              <w:spacing w:after="0"/>
              <w:ind w:left="135"/>
              <w:rPr>
                <w:sz w:val="24"/>
                <w:szCs w:val="24"/>
              </w:rPr>
            </w:pPr>
            <w:proofErr w:type="spellStart"/>
            <w:r w:rsidRPr="00FF6105">
              <w:rPr>
                <w:rFonts w:ascii="Times New Roman" w:hAnsi="Times New Roman"/>
                <w:b/>
                <w:color w:val="000000"/>
                <w:sz w:val="24"/>
                <w:szCs w:val="24"/>
              </w:rPr>
              <w:t>Электронные</w:t>
            </w:r>
            <w:proofErr w:type="spellEnd"/>
            <w:r w:rsidRPr="00FF6105">
              <w:rPr>
                <w:rFonts w:ascii="Times New Roman" w:hAnsi="Times New Roman"/>
                <w:b/>
                <w:color w:val="000000"/>
                <w:sz w:val="24"/>
                <w:szCs w:val="24"/>
              </w:rPr>
              <w:t xml:space="preserve"> (</w:t>
            </w:r>
            <w:proofErr w:type="spellStart"/>
            <w:r w:rsidRPr="00FF6105">
              <w:rPr>
                <w:rFonts w:ascii="Times New Roman" w:hAnsi="Times New Roman"/>
                <w:b/>
                <w:color w:val="000000"/>
                <w:sz w:val="24"/>
                <w:szCs w:val="24"/>
              </w:rPr>
              <w:t>цифровые</w:t>
            </w:r>
            <w:proofErr w:type="spellEnd"/>
            <w:r w:rsidRPr="00FF6105">
              <w:rPr>
                <w:rFonts w:ascii="Times New Roman" w:hAnsi="Times New Roman"/>
                <w:b/>
                <w:color w:val="000000"/>
                <w:sz w:val="24"/>
                <w:szCs w:val="24"/>
              </w:rPr>
              <w:t xml:space="preserve">) </w:t>
            </w:r>
            <w:proofErr w:type="spellStart"/>
            <w:r w:rsidRPr="00FF6105">
              <w:rPr>
                <w:rFonts w:ascii="Times New Roman" w:hAnsi="Times New Roman"/>
                <w:b/>
                <w:color w:val="000000"/>
                <w:sz w:val="24"/>
                <w:szCs w:val="24"/>
              </w:rPr>
              <w:t>образовательные</w:t>
            </w:r>
            <w:proofErr w:type="spellEnd"/>
            <w:r>
              <w:rPr>
                <w:rFonts w:ascii="Times New Roman" w:hAnsi="Times New Roman"/>
                <w:b/>
                <w:color w:val="000000"/>
                <w:sz w:val="24"/>
                <w:szCs w:val="24"/>
                <w:lang w:val="ru-RU"/>
              </w:rPr>
              <w:t xml:space="preserve"> </w:t>
            </w:r>
            <w:proofErr w:type="spellStart"/>
            <w:r w:rsidRPr="00FF6105">
              <w:rPr>
                <w:rFonts w:ascii="Times New Roman" w:hAnsi="Times New Roman"/>
                <w:b/>
                <w:color w:val="000000"/>
                <w:sz w:val="24"/>
                <w:szCs w:val="24"/>
              </w:rPr>
              <w:t>ресурсы</w:t>
            </w:r>
            <w:proofErr w:type="spellEnd"/>
          </w:p>
          <w:p w:rsidR="00FF6105" w:rsidRPr="00FF6105" w:rsidRDefault="00FF6105">
            <w:pPr>
              <w:spacing w:after="0"/>
              <w:ind w:left="135"/>
              <w:rPr>
                <w:sz w:val="24"/>
                <w:szCs w:val="24"/>
              </w:rPr>
            </w:pPr>
          </w:p>
        </w:tc>
      </w:tr>
      <w:tr w:rsidR="00911795" w:rsidRPr="00FF6105" w:rsidTr="00FF6105">
        <w:trPr>
          <w:trHeight w:val="144"/>
          <w:tblCellSpacing w:w="20" w:type="nil"/>
        </w:trPr>
        <w:tc>
          <w:tcPr>
            <w:tcW w:w="9746" w:type="dxa"/>
            <w:gridSpan w:val="4"/>
            <w:tcMar>
              <w:top w:w="50" w:type="dxa"/>
              <w:left w:w="100" w:type="dxa"/>
            </w:tcMar>
            <w:vAlign w:val="center"/>
          </w:tcPr>
          <w:p w:rsidR="00911795" w:rsidRPr="00FF6105" w:rsidRDefault="003F04D5">
            <w:pPr>
              <w:spacing w:after="0"/>
              <w:ind w:left="135"/>
              <w:rPr>
                <w:sz w:val="24"/>
                <w:szCs w:val="24"/>
              </w:rPr>
            </w:pPr>
            <w:proofErr w:type="spellStart"/>
            <w:r w:rsidRPr="00FF6105">
              <w:rPr>
                <w:rFonts w:ascii="Times New Roman" w:hAnsi="Times New Roman"/>
                <w:b/>
                <w:color w:val="000000"/>
                <w:sz w:val="24"/>
                <w:szCs w:val="24"/>
              </w:rPr>
              <w:t>Раздел</w:t>
            </w:r>
            <w:proofErr w:type="spellEnd"/>
            <w:r w:rsidRPr="00FF6105">
              <w:rPr>
                <w:rFonts w:ascii="Times New Roman" w:hAnsi="Times New Roman"/>
                <w:b/>
                <w:color w:val="000000"/>
                <w:sz w:val="24"/>
                <w:szCs w:val="24"/>
              </w:rPr>
              <w:t xml:space="preserve"> 1.ЭЛЕКТРОДИНАМИКА</w:t>
            </w:r>
          </w:p>
        </w:tc>
      </w:tr>
      <w:tr w:rsidR="00911795" w:rsidRPr="00101A6E" w:rsidTr="00FF6105">
        <w:trPr>
          <w:trHeight w:val="144"/>
          <w:tblCellSpacing w:w="20" w:type="nil"/>
        </w:trPr>
        <w:tc>
          <w:tcPr>
            <w:tcW w:w="665" w:type="dxa"/>
            <w:tcMar>
              <w:top w:w="50" w:type="dxa"/>
              <w:left w:w="100" w:type="dxa"/>
            </w:tcMar>
            <w:vAlign w:val="center"/>
          </w:tcPr>
          <w:p w:rsidR="00911795" w:rsidRPr="00FF6105" w:rsidRDefault="003F04D5">
            <w:pPr>
              <w:spacing w:after="0"/>
              <w:rPr>
                <w:sz w:val="24"/>
                <w:szCs w:val="24"/>
              </w:rPr>
            </w:pPr>
            <w:r w:rsidRPr="00FF6105">
              <w:rPr>
                <w:rFonts w:ascii="Times New Roman" w:hAnsi="Times New Roman"/>
                <w:color w:val="000000"/>
                <w:sz w:val="24"/>
                <w:szCs w:val="24"/>
              </w:rPr>
              <w:t>1.1</w:t>
            </w:r>
          </w:p>
        </w:tc>
        <w:tc>
          <w:tcPr>
            <w:tcW w:w="3871" w:type="dxa"/>
            <w:tcMar>
              <w:top w:w="50" w:type="dxa"/>
              <w:left w:w="100" w:type="dxa"/>
            </w:tcMar>
            <w:vAlign w:val="center"/>
          </w:tcPr>
          <w:p w:rsidR="00911795" w:rsidRPr="00FF6105" w:rsidRDefault="003F04D5">
            <w:pPr>
              <w:spacing w:after="0"/>
              <w:ind w:left="135"/>
              <w:rPr>
                <w:sz w:val="24"/>
                <w:szCs w:val="24"/>
              </w:rPr>
            </w:pPr>
            <w:proofErr w:type="spellStart"/>
            <w:r w:rsidRPr="00FF6105">
              <w:rPr>
                <w:rFonts w:ascii="Times New Roman" w:hAnsi="Times New Roman"/>
                <w:color w:val="000000"/>
                <w:sz w:val="24"/>
                <w:szCs w:val="24"/>
              </w:rPr>
              <w:t>Магнитное</w:t>
            </w:r>
            <w:proofErr w:type="spellEnd"/>
            <w:r w:rsidR="00FF6105">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поле</w:t>
            </w:r>
            <w:proofErr w:type="spellEnd"/>
            <w:r w:rsidRPr="00FF6105">
              <w:rPr>
                <w:rFonts w:ascii="Times New Roman" w:hAnsi="Times New Roman"/>
                <w:color w:val="000000"/>
                <w:sz w:val="24"/>
                <w:szCs w:val="24"/>
              </w:rPr>
              <w:t xml:space="preserve">. </w:t>
            </w:r>
            <w:proofErr w:type="spellStart"/>
            <w:r w:rsidRPr="00FF6105">
              <w:rPr>
                <w:rFonts w:ascii="Times New Roman" w:hAnsi="Times New Roman"/>
                <w:color w:val="000000"/>
                <w:sz w:val="24"/>
                <w:szCs w:val="24"/>
              </w:rPr>
              <w:t>Электромагнитная</w:t>
            </w:r>
            <w:proofErr w:type="spellEnd"/>
            <w:r w:rsidR="00FF6105">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индукция</w:t>
            </w:r>
            <w:proofErr w:type="spellEnd"/>
          </w:p>
        </w:tc>
        <w:tc>
          <w:tcPr>
            <w:tcW w:w="1701" w:type="dxa"/>
            <w:tcMar>
              <w:top w:w="50" w:type="dxa"/>
              <w:left w:w="100" w:type="dxa"/>
            </w:tcMar>
            <w:vAlign w:val="center"/>
          </w:tcPr>
          <w:p w:rsidR="00911795" w:rsidRPr="00FF6105" w:rsidRDefault="003F04D5">
            <w:pPr>
              <w:spacing w:after="0"/>
              <w:ind w:left="135"/>
              <w:jc w:val="center"/>
              <w:rPr>
                <w:sz w:val="24"/>
                <w:szCs w:val="24"/>
              </w:rPr>
            </w:pPr>
            <w:r w:rsidRPr="00FF6105">
              <w:rPr>
                <w:rFonts w:ascii="Times New Roman" w:hAnsi="Times New Roman"/>
                <w:color w:val="000000"/>
                <w:sz w:val="24"/>
                <w:szCs w:val="24"/>
              </w:rPr>
              <w:t xml:space="preserve"> 11 </w:t>
            </w:r>
          </w:p>
        </w:tc>
        <w:tc>
          <w:tcPr>
            <w:tcW w:w="3509" w:type="dxa"/>
            <w:tcMar>
              <w:top w:w="50" w:type="dxa"/>
              <w:left w:w="100" w:type="dxa"/>
            </w:tcMar>
            <w:vAlign w:val="center"/>
          </w:tcPr>
          <w:p w:rsidR="00911795" w:rsidRDefault="003F04D5">
            <w:pPr>
              <w:spacing w:after="0"/>
              <w:ind w:left="135"/>
              <w:rPr>
                <w:lang w:val="ru-RU"/>
              </w:rPr>
            </w:pPr>
            <w:r w:rsidRPr="00FF6105">
              <w:rPr>
                <w:rFonts w:ascii="Times New Roman" w:hAnsi="Times New Roman"/>
                <w:color w:val="000000"/>
                <w:sz w:val="24"/>
                <w:szCs w:val="24"/>
                <w:lang w:val="ru-RU"/>
              </w:rPr>
              <w:t xml:space="preserve">Библиотека ЦОК </w:t>
            </w:r>
            <w:hyperlink r:id="rId23">
              <w:r w:rsidRPr="00FF6105">
                <w:rPr>
                  <w:rFonts w:ascii="Times New Roman" w:hAnsi="Times New Roman"/>
                  <w:color w:val="0000FF"/>
                  <w:sz w:val="24"/>
                  <w:szCs w:val="24"/>
                  <w:u w:val="single"/>
                </w:rPr>
                <w:t>https</w:t>
              </w:r>
              <w:r w:rsidRPr="00FF6105">
                <w:rPr>
                  <w:rFonts w:ascii="Times New Roman" w:hAnsi="Times New Roman"/>
                  <w:color w:val="0000FF"/>
                  <w:sz w:val="24"/>
                  <w:szCs w:val="24"/>
                  <w:u w:val="single"/>
                  <w:lang w:val="ru-RU"/>
                </w:rPr>
                <w:t>://</w:t>
              </w:r>
              <w:r w:rsidRPr="00FF6105">
                <w:rPr>
                  <w:rFonts w:ascii="Times New Roman" w:hAnsi="Times New Roman"/>
                  <w:color w:val="0000FF"/>
                  <w:sz w:val="24"/>
                  <w:szCs w:val="24"/>
                  <w:u w:val="single"/>
                </w:rPr>
                <w:t>m</w:t>
              </w:r>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edsoo</w:t>
              </w:r>
              <w:proofErr w:type="spellEnd"/>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ru</w:t>
              </w:r>
              <w:proofErr w:type="spellEnd"/>
              <w:r w:rsidRPr="00FF6105">
                <w:rPr>
                  <w:rFonts w:ascii="Times New Roman" w:hAnsi="Times New Roman"/>
                  <w:color w:val="0000FF"/>
                  <w:sz w:val="24"/>
                  <w:szCs w:val="24"/>
                  <w:u w:val="single"/>
                  <w:lang w:val="ru-RU"/>
                </w:rPr>
                <w:t>/7</w:t>
              </w:r>
              <w:r w:rsidRPr="00FF6105">
                <w:rPr>
                  <w:rFonts w:ascii="Times New Roman" w:hAnsi="Times New Roman"/>
                  <w:color w:val="0000FF"/>
                  <w:sz w:val="24"/>
                  <w:szCs w:val="24"/>
                  <w:u w:val="single"/>
                </w:rPr>
                <w:t>f</w:t>
              </w:r>
              <w:r w:rsidRPr="00FF6105">
                <w:rPr>
                  <w:rFonts w:ascii="Times New Roman" w:hAnsi="Times New Roman"/>
                  <w:color w:val="0000FF"/>
                  <w:sz w:val="24"/>
                  <w:szCs w:val="24"/>
                  <w:u w:val="single"/>
                  <w:lang w:val="ru-RU"/>
                </w:rPr>
                <w:t>41</w:t>
              </w:r>
              <w:r w:rsidRPr="00FF6105">
                <w:rPr>
                  <w:rFonts w:ascii="Times New Roman" w:hAnsi="Times New Roman"/>
                  <w:color w:val="0000FF"/>
                  <w:sz w:val="24"/>
                  <w:szCs w:val="24"/>
                  <w:u w:val="single"/>
                </w:rPr>
                <w:t>c</w:t>
              </w:r>
              <w:r w:rsidRPr="00FF6105">
                <w:rPr>
                  <w:rFonts w:ascii="Times New Roman" w:hAnsi="Times New Roman"/>
                  <w:color w:val="0000FF"/>
                  <w:sz w:val="24"/>
                  <w:szCs w:val="24"/>
                  <w:u w:val="single"/>
                  <w:lang w:val="ru-RU"/>
                </w:rPr>
                <w:t>97</w:t>
              </w:r>
              <w:r w:rsidRPr="00FF6105">
                <w:rPr>
                  <w:rFonts w:ascii="Times New Roman" w:hAnsi="Times New Roman"/>
                  <w:color w:val="0000FF"/>
                  <w:sz w:val="24"/>
                  <w:szCs w:val="24"/>
                  <w:u w:val="single"/>
                </w:rPr>
                <w:t>c</w:t>
              </w:r>
            </w:hyperlink>
          </w:p>
          <w:p w:rsidR="00101A6E" w:rsidRPr="00101A6E" w:rsidRDefault="00101A6E">
            <w:pPr>
              <w:spacing w:after="0"/>
              <w:ind w:left="135"/>
              <w:rPr>
                <w:sz w:val="24"/>
                <w:szCs w:val="24"/>
                <w:lang w:val="ru-RU"/>
              </w:rPr>
            </w:pPr>
            <w:hyperlink r:id="rId24" w:history="1">
              <w:r w:rsidRPr="00923F47">
                <w:rPr>
                  <w:rStyle w:val="ab"/>
                  <w:rFonts w:ascii="Times New Roman" w:hAnsi="Times New Roman" w:cs="Times New Roman"/>
                </w:rPr>
                <w:t>http://learningapps.org</w:t>
              </w:r>
            </w:hyperlink>
          </w:p>
        </w:tc>
      </w:tr>
      <w:tr w:rsidR="00911795" w:rsidRPr="00FF6105" w:rsidTr="00FF6105">
        <w:trPr>
          <w:trHeight w:val="144"/>
          <w:tblCellSpacing w:w="20" w:type="nil"/>
        </w:trPr>
        <w:tc>
          <w:tcPr>
            <w:tcW w:w="4536" w:type="dxa"/>
            <w:gridSpan w:val="2"/>
            <w:tcMar>
              <w:top w:w="50" w:type="dxa"/>
              <w:left w:w="100" w:type="dxa"/>
            </w:tcMar>
            <w:vAlign w:val="center"/>
          </w:tcPr>
          <w:p w:rsidR="00911795" w:rsidRPr="00FF6105" w:rsidRDefault="003F04D5">
            <w:pPr>
              <w:spacing w:after="0"/>
              <w:ind w:left="135"/>
              <w:rPr>
                <w:sz w:val="24"/>
                <w:szCs w:val="24"/>
              </w:rPr>
            </w:pPr>
            <w:proofErr w:type="spellStart"/>
            <w:r w:rsidRPr="00FF6105">
              <w:rPr>
                <w:rFonts w:ascii="Times New Roman" w:hAnsi="Times New Roman"/>
                <w:color w:val="000000"/>
                <w:sz w:val="24"/>
                <w:szCs w:val="24"/>
              </w:rPr>
              <w:lastRenderedPageBreak/>
              <w:t>Итого</w:t>
            </w:r>
            <w:proofErr w:type="spellEnd"/>
            <w:r w:rsidR="00101A6E">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по</w:t>
            </w:r>
            <w:proofErr w:type="spellEnd"/>
            <w:r w:rsidR="00101A6E">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разделу</w:t>
            </w:r>
            <w:proofErr w:type="spellEnd"/>
          </w:p>
        </w:tc>
        <w:tc>
          <w:tcPr>
            <w:tcW w:w="1701" w:type="dxa"/>
            <w:tcMar>
              <w:top w:w="50" w:type="dxa"/>
              <w:left w:w="100" w:type="dxa"/>
            </w:tcMar>
            <w:vAlign w:val="center"/>
          </w:tcPr>
          <w:p w:rsidR="00911795" w:rsidRPr="00FF6105" w:rsidRDefault="003F04D5">
            <w:pPr>
              <w:spacing w:after="0"/>
              <w:ind w:left="135"/>
              <w:jc w:val="center"/>
              <w:rPr>
                <w:sz w:val="24"/>
                <w:szCs w:val="24"/>
              </w:rPr>
            </w:pPr>
            <w:r w:rsidRPr="00FF6105">
              <w:rPr>
                <w:rFonts w:ascii="Times New Roman" w:hAnsi="Times New Roman"/>
                <w:color w:val="000000"/>
                <w:sz w:val="24"/>
                <w:szCs w:val="24"/>
              </w:rPr>
              <w:t xml:space="preserve"> 11 </w:t>
            </w:r>
          </w:p>
        </w:tc>
        <w:tc>
          <w:tcPr>
            <w:tcW w:w="3509" w:type="dxa"/>
            <w:tcMar>
              <w:top w:w="50" w:type="dxa"/>
              <w:left w:w="100" w:type="dxa"/>
            </w:tcMar>
            <w:vAlign w:val="center"/>
          </w:tcPr>
          <w:p w:rsidR="00911795" w:rsidRPr="00FF6105" w:rsidRDefault="00911795">
            <w:pPr>
              <w:rPr>
                <w:sz w:val="24"/>
                <w:szCs w:val="24"/>
              </w:rPr>
            </w:pPr>
          </w:p>
        </w:tc>
      </w:tr>
      <w:tr w:rsidR="00911795" w:rsidRPr="00FF6105" w:rsidTr="00FF6105">
        <w:trPr>
          <w:trHeight w:val="144"/>
          <w:tblCellSpacing w:w="20" w:type="nil"/>
        </w:trPr>
        <w:tc>
          <w:tcPr>
            <w:tcW w:w="9746" w:type="dxa"/>
            <w:gridSpan w:val="4"/>
            <w:tcMar>
              <w:top w:w="50" w:type="dxa"/>
              <w:left w:w="100" w:type="dxa"/>
            </w:tcMar>
            <w:vAlign w:val="center"/>
          </w:tcPr>
          <w:p w:rsidR="00911795" w:rsidRPr="00FF6105" w:rsidRDefault="003F04D5">
            <w:pPr>
              <w:spacing w:after="0"/>
              <w:ind w:left="135"/>
              <w:rPr>
                <w:sz w:val="24"/>
                <w:szCs w:val="24"/>
              </w:rPr>
            </w:pPr>
            <w:proofErr w:type="spellStart"/>
            <w:r w:rsidRPr="00FF6105">
              <w:rPr>
                <w:rFonts w:ascii="Times New Roman" w:hAnsi="Times New Roman"/>
                <w:b/>
                <w:color w:val="000000"/>
                <w:sz w:val="24"/>
                <w:szCs w:val="24"/>
              </w:rPr>
              <w:t>Раздел</w:t>
            </w:r>
            <w:proofErr w:type="spellEnd"/>
            <w:r w:rsidRPr="00FF6105">
              <w:rPr>
                <w:rFonts w:ascii="Times New Roman" w:hAnsi="Times New Roman"/>
                <w:b/>
                <w:color w:val="000000"/>
                <w:sz w:val="24"/>
                <w:szCs w:val="24"/>
              </w:rPr>
              <w:t xml:space="preserve"> 2.КОЛЕБАНИЯ И ВОЛНЫ</w:t>
            </w:r>
          </w:p>
        </w:tc>
      </w:tr>
      <w:tr w:rsidR="00911795" w:rsidRPr="00101A6E" w:rsidTr="00FF6105">
        <w:trPr>
          <w:trHeight w:val="144"/>
          <w:tblCellSpacing w:w="20" w:type="nil"/>
        </w:trPr>
        <w:tc>
          <w:tcPr>
            <w:tcW w:w="665" w:type="dxa"/>
            <w:tcMar>
              <w:top w:w="50" w:type="dxa"/>
              <w:left w:w="100" w:type="dxa"/>
            </w:tcMar>
            <w:vAlign w:val="center"/>
          </w:tcPr>
          <w:p w:rsidR="00911795" w:rsidRPr="00FF6105" w:rsidRDefault="003F04D5">
            <w:pPr>
              <w:spacing w:after="0"/>
              <w:rPr>
                <w:sz w:val="24"/>
                <w:szCs w:val="24"/>
              </w:rPr>
            </w:pPr>
            <w:r w:rsidRPr="00FF6105">
              <w:rPr>
                <w:rFonts w:ascii="Times New Roman" w:hAnsi="Times New Roman"/>
                <w:color w:val="000000"/>
                <w:sz w:val="24"/>
                <w:szCs w:val="24"/>
              </w:rPr>
              <w:t>2.1</w:t>
            </w:r>
          </w:p>
        </w:tc>
        <w:tc>
          <w:tcPr>
            <w:tcW w:w="3871" w:type="dxa"/>
            <w:tcMar>
              <w:top w:w="50" w:type="dxa"/>
              <w:left w:w="100" w:type="dxa"/>
            </w:tcMar>
            <w:vAlign w:val="center"/>
          </w:tcPr>
          <w:p w:rsidR="00911795" w:rsidRPr="00FF6105" w:rsidRDefault="003F04D5">
            <w:pPr>
              <w:spacing w:after="0"/>
              <w:ind w:left="135"/>
              <w:rPr>
                <w:sz w:val="24"/>
                <w:szCs w:val="24"/>
              </w:rPr>
            </w:pPr>
            <w:proofErr w:type="spellStart"/>
            <w:r w:rsidRPr="00FF6105">
              <w:rPr>
                <w:rFonts w:ascii="Times New Roman" w:hAnsi="Times New Roman"/>
                <w:color w:val="000000"/>
                <w:sz w:val="24"/>
                <w:szCs w:val="24"/>
              </w:rPr>
              <w:t>Механические</w:t>
            </w:r>
            <w:proofErr w:type="spellEnd"/>
            <w:r w:rsidRPr="00FF6105">
              <w:rPr>
                <w:rFonts w:ascii="Times New Roman" w:hAnsi="Times New Roman"/>
                <w:color w:val="000000"/>
                <w:sz w:val="24"/>
                <w:szCs w:val="24"/>
              </w:rPr>
              <w:t xml:space="preserve"> и </w:t>
            </w:r>
            <w:proofErr w:type="spellStart"/>
            <w:r w:rsidRPr="00FF6105">
              <w:rPr>
                <w:rFonts w:ascii="Times New Roman" w:hAnsi="Times New Roman"/>
                <w:color w:val="000000"/>
                <w:sz w:val="24"/>
                <w:szCs w:val="24"/>
              </w:rPr>
              <w:t>электромагнитные</w:t>
            </w:r>
            <w:proofErr w:type="spellEnd"/>
            <w:r w:rsidR="00FF6105">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колебания</w:t>
            </w:r>
            <w:proofErr w:type="spellEnd"/>
          </w:p>
        </w:tc>
        <w:tc>
          <w:tcPr>
            <w:tcW w:w="1701" w:type="dxa"/>
            <w:tcMar>
              <w:top w:w="50" w:type="dxa"/>
              <w:left w:w="100" w:type="dxa"/>
            </w:tcMar>
            <w:vAlign w:val="center"/>
          </w:tcPr>
          <w:p w:rsidR="00911795" w:rsidRPr="00FF6105" w:rsidRDefault="003F04D5">
            <w:pPr>
              <w:spacing w:after="0"/>
              <w:ind w:left="135"/>
              <w:jc w:val="center"/>
              <w:rPr>
                <w:sz w:val="24"/>
                <w:szCs w:val="24"/>
              </w:rPr>
            </w:pPr>
            <w:r w:rsidRPr="00FF6105">
              <w:rPr>
                <w:rFonts w:ascii="Times New Roman" w:hAnsi="Times New Roman"/>
                <w:color w:val="000000"/>
                <w:sz w:val="24"/>
                <w:szCs w:val="24"/>
              </w:rPr>
              <w:t xml:space="preserve"> 9 </w:t>
            </w:r>
          </w:p>
        </w:tc>
        <w:tc>
          <w:tcPr>
            <w:tcW w:w="3509" w:type="dxa"/>
            <w:tcMar>
              <w:top w:w="50" w:type="dxa"/>
              <w:left w:w="100" w:type="dxa"/>
            </w:tcMar>
            <w:vAlign w:val="center"/>
          </w:tcPr>
          <w:p w:rsidR="00911795" w:rsidRDefault="003F04D5">
            <w:pPr>
              <w:spacing w:after="0"/>
              <w:ind w:left="135"/>
              <w:rPr>
                <w:lang w:val="ru-RU"/>
              </w:rPr>
            </w:pPr>
            <w:r w:rsidRPr="00FF6105">
              <w:rPr>
                <w:rFonts w:ascii="Times New Roman" w:hAnsi="Times New Roman"/>
                <w:color w:val="000000"/>
                <w:sz w:val="24"/>
                <w:szCs w:val="24"/>
                <w:lang w:val="ru-RU"/>
              </w:rPr>
              <w:t xml:space="preserve">Библиотека ЦОК </w:t>
            </w:r>
            <w:hyperlink r:id="rId25">
              <w:r w:rsidRPr="00FF6105">
                <w:rPr>
                  <w:rFonts w:ascii="Times New Roman" w:hAnsi="Times New Roman"/>
                  <w:color w:val="0000FF"/>
                  <w:sz w:val="24"/>
                  <w:szCs w:val="24"/>
                  <w:u w:val="single"/>
                </w:rPr>
                <w:t>https</w:t>
              </w:r>
              <w:r w:rsidRPr="00FF6105">
                <w:rPr>
                  <w:rFonts w:ascii="Times New Roman" w:hAnsi="Times New Roman"/>
                  <w:color w:val="0000FF"/>
                  <w:sz w:val="24"/>
                  <w:szCs w:val="24"/>
                  <w:u w:val="single"/>
                  <w:lang w:val="ru-RU"/>
                </w:rPr>
                <w:t>://</w:t>
              </w:r>
              <w:r w:rsidRPr="00FF6105">
                <w:rPr>
                  <w:rFonts w:ascii="Times New Roman" w:hAnsi="Times New Roman"/>
                  <w:color w:val="0000FF"/>
                  <w:sz w:val="24"/>
                  <w:szCs w:val="24"/>
                  <w:u w:val="single"/>
                </w:rPr>
                <w:t>m</w:t>
              </w:r>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edsoo</w:t>
              </w:r>
              <w:proofErr w:type="spellEnd"/>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ru</w:t>
              </w:r>
              <w:proofErr w:type="spellEnd"/>
              <w:r w:rsidRPr="00FF6105">
                <w:rPr>
                  <w:rFonts w:ascii="Times New Roman" w:hAnsi="Times New Roman"/>
                  <w:color w:val="0000FF"/>
                  <w:sz w:val="24"/>
                  <w:szCs w:val="24"/>
                  <w:u w:val="single"/>
                  <w:lang w:val="ru-RU"/>
                </w:rPr>
                <w:t>/7</w:t>
              </w:r>
              <w:r w:rsidRPr="00FF6105">
                <w:rPr>
                  <w:rFonts w:ascii="Times New Roman" w:hAnsi="Times New Roman"/>
                  <w:color w:val="0000FF"/>
                  <w:sz w:val="24"/>
                  <w:szCs w:val="24"/>
                  <w:u w:val="single"/>
                </w:rPr>
                <w:t>f</w:t>
              </w:r>
              <w:r w:rsidRPr="00FF6105">
                <w:rPr>
                  <w:rFonts w:ascii="Times New Roman" w:hAnsi="Times New Roman"/>
                  <w:color w:val="0000FF"/>
                  <w:sz w:val="24"/>
                  <w:szCs w:val="24"/>
                  <w:u w:val="single"/>
                  <w:lang w:val="ru-RU"/>
                </w:rPr>
                <w:t>41</w:t>
              </w:r>
              <w:r w:rsidRPr="00FF6105">
                <w:rPr>
                  <w:rFonts w:ascii="Times New Roman" w:hAnsi="Times New Roman"/>
                  <w:color w:val="0000FF"/>
                  <w:sz w:val="24"/>
                  <w:szCs w:val="24"/>
                  <w:u w:val="single"/>
                </w:rPr>
                <w:t>c</w:t>
              </w:r>
              <w:r w:rsidRPr="00FF6105">
                <w:rPr>
                  <w:rFonts w:ascii="Times New Roman" w:hAnsi="Times New Roman"/>
                  <w:color w:val="0000FF"/>
                  <w:sz w:val="24"/>
                  <w:szCs w:val="24"/>
                  <w:u w:val="single"/>
                  <w:lang w:val="ru-RU"/>
                </w:rPr>
                <w:t>97</w:t>
              </w:r>
              <w:r w:rsidRPr="00FF6105">
                <w:rPr>
                  <w:rFonts w:ascii="Times New Roman" w:hAnsi="Times New Roman"/>
                  <w:color w:val="0000FF"/>
                  <w:sz w:val="24"/>
                  <w:szCs w:val="24"/>
                  <w:u w:val="single"/>
                </w:rPr>
                <w:t>c</w:t>
              </w:r>
            </w:hyperlink>
          </w:p>
          <w:p w:rsidR="00101A6E" w:rsidRPr="00101A6E" w:rsidRDefault="00101A6E">
            <w:pPr>
              <w:spacing w:after="0"/>
              <w:ind w:left="135"/>
              <w:rPr>
                <w:sz w:val="24"/>
                <w:szCs w:val="24"/>
                <w:lang w:val="ru-RU"/>
              </w:rPr>
            </w:pPr>
            <w:hyperlink r:id="rId26" w:history="1">
              <w:r w:rsidRPr="00923F47">
                <w:rPr>
                  <w:rStyle w:val="ab"/>
                  <w:rFonts w:ascii="Times New Roman" w:hAnsi="Times New Roman" w:cs="Times New Roman"/>
                </w:rPr>
                <w:t>http://learningapps.org</w:t>
              </w:r>
            </w:hyperlink>
          </w:p>
        </w:tc>
      </w:tr>
      <w:tr w:rsidR="00911795" w:rsidRPr="00101A6E" w:rsidTr="00FF6105">
        <w:trPr>
          <w:trHeight w:val="144"/>
          <w:tblCellSpacing w:w="20" w:type="nil"/>
        </w:trPr>
        <w:tc>
          <w:tcPr>
            <w:tcW w:w="665" w:type="dxa"/>
            <w:tcMar>
              <w:top w:w="50" w:type="dxa"/>
              <w:left w:w="100" w:type="dxa"/>
            </w:tcMar>
            <w:vAlign w:val="center"/>
          </w:tcPr>
          <w:p w:rsidR="00911795" w:rsidRPr="00FF6105" w:rsidRDefault="003F04D5">
            <w:pPr>
              <w:spacing w:after="0"/>
              <w:rPr>
                <w:sz w:val="24"/>
                <w:szCs w:val="24"/>
              </w:rPr>
            </w:pPr>
            <w:r w:rsidRPr="00FF6105">
              <w:rPr>
                <w:rFonts w:ascii="Times New Roman" w:hAnsi="Times New Roman"/>
                <w:color w:val="000000"/>
                <w:sz w:val="24"/>
                <w:szCs w:val="24"/>
              </w:rPr>
              <w:t>2.2</w:t>
            </w:r>
          </w:p>
        </w:tc>
        <w:tc>
          <w:tcPr>
            <w:tcW w:w="3871" w:type="dxa"/>
            <w:tcMar>
              <w:top w:w="50" w:type="dxa"/>
              <w:left w:w="100" w:type="dxa"/>
            </w:tcMar>
            <w:vAlign w:val="center"/>
          </w:tcPr>
          <w:p w:rsidR="00911795" w:rsidRPr="00FF6105" w:rsidRDefault="003F04D5">
            <w:pPr>
              <w:spacing w:after="0"/>
              <w:ind w:left="135"/>
              <w:rPr>
                <w:sz w:val="24"/>
                <w:szCs w:val="24"/>
              </w:rPr>
            </w:pPr>
            <w:proofErr w:type="spellStart"/>
            <w:r w:rsidRPr="00FF6105">
              <w:rPr>
                <w:rFonts w:ascii="Times New Roman" w:hAnsi="Times New Roman"/>
                <w:color w:val="000000"/>
                <w:sz w:val="24"/>
                <w:szCs w:val="24"/>
              </w:rPr>
              <w:t>Механические</w:t>
            </w:r>
            <w:proofErr w:type="spellEnd"/>
            <w:r w:rsidRPr="00FF6105">
              <w:rPr>
                <w:rFonts w:ascii="Times New Roman" w:hAnsi="Times New Roman"/>
                <w:color w:val="000000"/>
                <w:sz w:val="24"/>
                <w:szCs w:val="24"/>
              </w:rPr>
              <w:t xml:space="preserve"> и </w:t>
            </w:r>
            <w:proofErr w:type="spellStart"/>
            <w:r w:rsidRPr="00FF6105">
              <w:rPr>
                <w:rFonts w:ascii="Times New Roman" w:hAnsi="Times New Roman"/>
                <w:color w:val="000000"/>
                <w:sz w:val="24"/>
                <w:szCs w:val="24"/>
              </w:rPr>
              <w:t>электромагнитные</w:t>
            </w:r>
            <w:proofErr w:type="spellEnd"/>
            <w:r w:rsidR="00FF6105">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волны</w:t>
            </w:r>
            <w:proofErr w:type="spellEnd"/>
          </w:p>
        </w:tc>
        <w:tc>
          <w:tcPr>
            <w:tcW w:w="1701" w:type="dxa"/>
            <w:tcMar>
              <w:top w:w="50" w:type="dxa"/>
              <w:left w:w="100" w:type="dxa"/>
            </w:tcMar>
            <w:vAlign w:val="center"/>
          </w:tcPr>
          <w:p w:rsidR="00911795" w:rsidRPr="00FF6105" w:rsidRDefault="003F04D5">
            <w:pPr>
              <w:spacing w:after="0"/>
              <w:ind w:left="135"/>
              <w:jc w:val="center"/>
              <w:rPr>
                <w:sz w:val="24"/>
                <w:szCs w:val="24"/>
              </w:rPr>
            </w:pPr>
            <w:r w:rsidRPr="00FF6105">
              <w:rPr>
                <w:rFonts w:ascii="Times New Roman" w:hAnsi="Times New Roman"/>
                <w:color w:val="000000"/>
                <w:sz w:val="24"/>
                <w:szCs w:val="24"/>
              </w:rPr>
              <w:t xml:space="preserve"> 5 </w:t>
            </w:r>
          </w:p>
        </w:tc>
        <w:tc>
          <w:tcPr>
            <w:tcW w:w="3509" w:type="dxa"/>
            <w:tcMar>
              <w:top w:w="50" w:type="dxa"/>
              <w:left w:w="100" w:type="dxa"/>
            </w:tcMar>
            <w:vAlign w:val="center"/>
          </w:tcPr>
          <w:p w:rsidR="00911795" w:rsidRDefault="003F04D5">
            <w:pPr>
              <w:spacing w:after="0"/>
              <w:ind w:left="135"/>
              <w:rPr>
                <w:lang w:val="ru-RU"/>
              </w:rPr>
            </w:pPr>
            <w:r w:rsidRPr="00FF6105">
              <w:rPr>
                <w:rFonts w:ascii="Times New Roman" w:hAnsi="Times New Roman"/>
                <w:color w:val="000000"/>
                <w:sz w:val="24"/>
                <w:szCs w:val="24"/>
                <w:lang w:val="ru-RU"/>
              </w:rPr>
              <w:t xml:space="preserve">Библиотека ЦОК </w:t>
            </w:r>
            <w:hyperlink r:id="rId27">
              <w:r w:rsidRPr="00FF6105">
                <w:rPr>
                  <w:rFonts w:ascii="Times New Roman" w:hAnsi="Times New Roman"/>
                  <w:color w:val="0000FF"/>
                  <w:sz w:val="24"/>
                  <w:szCs w:val="24"/>
                  <w:u w:val="single"/>
                </w:rPr>
                <w:t>https</w:t>
              </w:r>
              <w:r w:rsidRPr="00FF6105">
                <w:rPr>
                  <w:rFonts w:ascii="Times New Roman" w:hAnsi="Times New Roman"/>
                  <w:color w:val="0000FF"/>
                  <w:sz w:val="24"/>
                  <w:szCs w:val="24"/>
                  <w:u w:val="single"/>
                  <w:lang w:val="ru-RU"/>
                </w:rPr>
                <w:t>://</w:t>
              </w:r>
              <w:r w:rsidRPr="00FF6105">
                <w:rPr>
                  <w:rFonts w:ascii="Times New Roman" w:hAnsi="Times New Roman"/>
                  <w:color w:val="0000FF"/>
                  <w:sz w:val="24"/>
                  <w:szCs w:val="24"/>
                  <w:u w:val="single"/>
                </w:rPr>
                <w:t>m</w:t>
              </w:r>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edsoo</w:t>
              </w:r>
              <w:proofErr w:type="spellEnd"/>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ru</w:t>
              </w:r>
              <w:proofErr w:type="spellEnd"/>
              <w:r w:rsidRPr="00FF6105">
                <w:rPr>
                  <w:rFonts w:ascii="Times New Roman" w:hAnsi="Times New Roman"/>
                  <w:color w:val="0000FF"/>
                  <w:sz w:val="24"/>
                  <w:szCs w:val="24"/>
                  <w:u w:val="single"/>
                  <w:lang w:val="ru-RU"/>
                </w:rPr>
                <w:t>/7</w:t>
              </w:r>
              <w:r w:rsidRPr="00FF6105">
                <w:rPr>
                  <w:rFonts w:ascii="Times New Roman" w:hAnsi="Times New Roman"/>
                  <w:color w:val="0000FF"/>
                  <w:sz w:val="24"/>
                  <w:szCs w:val="24"/>
                  <w:u w:val="single"/>
                </w:rPr>
                <w:t>f</w:t>
              </w:r>
              <w:r w:rsidRPr="00FF6105">
                <w:rPr>
                  <w:rFonts w:ascii="Times New Roman" w:hAnsi="Times New Roman"/>
                  <w:color w:val="0000FF"/>
                  <w:sz w:val="24"/>
                  <w:szCs w:val="24"/>
                  <w:u w:val="single"/>
                  <w:lang w:val="ru-RU"/>
                </w:rPr>
                <w:t>41</w:t>
              </w:r>
              <w:r w:rsidRPr="00FF6105">
                <w:rPr>
                  <w:rFonts w:ascii="Times New Roman" w:hAnsi="Times New Roman"/>
                  <w:color w:val="0000FF"/>
                  <w:sz w:val="24"/>
                  <w:szCs w:val="24"/>
                  <w:u w:val="single"/>
                </w:rPr>
                <w:t>c</w:t>
              </w:r>
              <w:r w:rsidRPr="00FF6105">
                <w:rPr>
                  <w:rFonts w:ascii="Times New Roman" w:hAnsi="Times New Roman"/>
                  <w:color w:val="0000FF"/>
                  <w:sz w:val="24"/>
                  <w:szCs w:val="24"/>
                  <w:u w:val="single"/>
                  <w:lang w:val="ru-RU"/>
                </w:rPr>
                <w:t>97</w:t>
              </w:r>
              <w:r w:rsidRPr="00FF6105">
                <w:rPr>
                  <w:rFonts w:ascii="Times New Roman" w:hAnsi="Times New Roman"/>
                  <w:color w:val="0000FF"/>
                  <w:sz w:val="24"/>
                  <w:szCs w:val="24"/>
                  <w:u w:val="single"/>
                </w:rPr>
                <w:t>c</w:t>
              </w:r>
            </w:hyperlink>
          </w:p>
          <w:p w:rsidR="00101A6E" w:rsidRPr="00101A6E" w:rsidRDefault="00101A6E">
            <w:pPr>
              <w:spacing w:after="0"/>
              <w:ind w:left="135"/>
              <w:rPr>
                <w:sz w:val="24"/>
                <w:szCs w:val="24"/>
                <w:lang w:val="ru-RU"/>
              </w:rPr>
            </w:pPr>
            <w:hyperlink r:id="rId28" w:history="1">
              <w:r w:rsidRPr="00923F47">
                <w:rPr>
                  <w:rStyle w:val="ab"/>
                  <w:rFonts w:ascii="Times New Roman" w:hAnsi="Times New Roman" w:cs="Times New Roman"/>
                </w:rPr>
                <w:t>http://learningapps.org</w:t>
              </w:r>
            </w:hyperlink>
          </w:p>
        </w:tc>
      </w:tr>
      <w:tr w:rsidR="00911795" w:rsidRPr="00101A6E" w:rsidTr="00FF6105">
        <w:trPr>
          <w:trHeight w:val="144"/>
          <w:tblCellSpacing w:w="20" w:type="nil"/>
        </w:trPr>
        <w:tc>
          <w:tcPr>
            <w:tcW w:w="665" w:type="dxa"/>
            <w:tcMar>
              <w:top w:w="50" w:type="dxa"/>
              <w:left w:w="100" w:type="dxa"/>
            </w:tcMar>
            <w:vAlign w:val="center"/>
          </w:tcPr>
          <w:p w:rsidR="00911795" w:rsidRPr="00FF6105" w:rsidRDefault="003F04D5">
            <w:pPr>
              <w:spacing w:after="0"/>
              <w:rPr>
                <w:sz w:val="24"/>
                <w:szCs w:val="24"/>
              </w:rPr>
            </w:pPr>
            <w:r w:rsidRPr="00FF6105">
              <w:rPr>
                <w:rFonts w:ascii="Times New Roman" w:hAnsi="Times New Roman"/>
                <w:color w:val="000000"/>
                <w:sz w:val="24"/>
                <w:szCs w:val="24"/>
              </w:rPr>
              <w:t>2.3</w:t>
            </w:r>
          </w:p>
        </w:tc>
        <w:tc>
          <w:tcPr>
            <w:tcW w:w="3871" w:type="dxa"/>
            <w:tcMar>
              <w:top w:w="50" w:type="dxa"/>
              <w:left w:w="100" w:type="dxa"/>
            </w:tcMar>
            <w:vAlign w:val="center"/>
          </w:tcPr>
          <w:p w:rsidR="00911795" w:rsidRPr="00FF6105" w:rsidRDefault="003F04D5">
            <w:pPr>
              <w:spacing w:after="0"/>
              <w:ind w:left="135"/>
              <w:rPr>
                <w:sz w:val="24"/>
                <w:szCs w:val="24"/>
              </w:rPr>
            </w:pPr>
            <w:proofErr w:type="spellStart"/>
            <w:r w:rsidRPr="00FF6105">
              <w:rPr>
                <w:rFonts w:ascii="Times New Roman" w:hAnsi="Times New Roman"/>
                <w:color w:val="000000"/>
                <w:sz w:val="24"/>
                <w:szCs w:val="24"/>
              </w:rPr>
              <w:t>Оптика</w:t>
            </w:r>
            <w:proofErr w:type="spellEnd"/>
          </w:p>
        </w:tc>
        <w:tc>
          <w:tcPr>
            <w:tcW w:w="1701" w:type="dxa"/>
            <w:tcMar>
              <w:top w:w="50" w:type="dxa"/>
              <w:left w:w="100" w:type="dxa"/>
            </w:tcMar>
            <w:vAlign w:val="center"/>
          </w:tcPr>
          <w:p w:rsidR="00911795" w:rsidRPr="00FF6105" w:rsidRDefault="003F04D5">
            <w:pPr>
              <w:spacing w:after="0"/>
              <w:ind w:left="135"/>
              <w:jc w:val="center"/>
              <w:rPr>
                <w:sz w:val="24"/>
                <w:szCs w:val="24"/>
              </w:rPr>
            </w:pPr>
            <w:r w:rsidRPr="00FF6105">
              <w:rPr>
                <w:rFonts w:ascii="Times New Roman" w:hAnsi="Times New Roman"/>
                <w:color w:val="000000"/>
                <w:sz w:val="24"/>
                <w:szCs w:val="24"/>
              </w:rPr>
              <w:t xml:space="preserve"> 10 </w:t>
            </w:r>
          </w:p>
        </w:tc>
        <w:tc>
          <w:tcPr>
            <w:tcW w:w="3509" w:type="dxa"/>
            <w:tcMar>
              <w:top w:w="50" w:type="dxa"/>
              <w:left w:w="100" w:type="dxa"/>
            </w:tcMar>
            <w:vAlign w:val="center"/>
          </w:tcPr>
          <w:p w:rsidR="00911795" w:rsidRDefault="003F04D5">
            <w:pPr>
              <w:spacing w:after="0"/>
              <w:ind w:left="135"/>
              <w:rPr>
                <w:lang w:val="ru-RU"/>
              </w:rPr>
            </w:pPr>
            <w:r w:rsidRPr="00FF6105">
              <w:rPr>
                <w:rFonts w:ascii="Times New Roman" w:hAnsi="Times New Roman"/>
                <w:color w:val="000000"/>
                <w:sz w:val="24"/>
                <w:szCs w:val="24"/>
                <w:lang w:val="ru-RU"/>
              </w:rPr>
              <w:t xml:space="preserve">Библиотека ЦОК </w:t>
            </w:r>
            <w:hyperlink r:id="rId29">
              <w:r w:rsidRPr="00FF6105">
                <w:rPr>
                  <w:rFonts w:ascii="Times New Roman" w:hAnsi="Times New Roman"/>
                  <w:color w:val="0000FF"/>
                  <w:sz w:val="24"/>
                  <w:szCs w:val="24"/>
                  <w:u w:val="single"/>
                </w:rPr>
                <w:t>https</w:t>
              </w:r>
              <w:r w:rsidRPr="00FF6105">
                <w:rPr>
                  <w:rFonts w:ascii="Times New Roman" w:hAnsi="Times New Roman"/>
                  <w:color w:val="0000FF"/>
                  <w:sz w:val="24"/>
                  <w:szCs w:val="24"/>
                  <w:u w:val="single"/>
                  <w:lang w:val="ru-RU"/>
                </w:rPr>
                <w:t>://</w:t>
              </w:r>
              <w:r w:rsidRPr="00FF6105">
                <w:rPr>
                  <w:rFonts w:ascii="Times New Roman" w:hAnsi="Times New Roman"/>
                  <w:color w:val="0000FF"/>
                  <w:sz w:val="24"/>
                  <w:szCs w:val="24"/>
                  <w:u w:val="single"/>
                </w:rPr>
                <w:t>m</w:t>
              </w:r>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edsoo</w:t>
              </w:r>
              <w:proofErr w:type="spellEnd"/>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ru</w:t>
              </w:r>
              <w:proofErr w:type="spellEnd"/>
              <w:r w:rsidRPr="00FF6105">
                <w:rPr>
                  <w:rFonts w:ascii="Times New Roman" w:hAnsi="Times New Roman"/>
                  <w:color w:val="0000FF"/>
                  <w:sz w:val="24"/>
                  <w:szCs w:val="24"/>
                  <w:u w:val="single"/>
                  <w:lang w:val="ru-RU"/>
                </w:rPr>
                <w:t>/7</w:t>
              </w:r>
              <w:r w:rsidRPr="00FF6105">
                <w:rPr>
                  <w:rFonts w:ascii="Times New Roman" w:hAnsi="Times New Roman"/>
                  <w:color w:val="0000FF"/>
                  <w:sz w:val="24"/>
                  <w:szCs w:val="24"/>
                  <w:u w:val="single"/>
                </w:rPr>
                <w:t>f</w:t>
              </w:r>
              <w:r w:rsidRPr="00FF6105">
                <w:rPr>
                  <w:rFonts w:ascii="Times New Roman" w:hAnsi="Times New Roman"/>
                  <w:color w:val="0000FF"/>
                  <w:sz w:val="24"/>
                  <w:szCs w:val="24"/>
                  <w:u w:val="single"/>
                  <w:lang w:val="ru-RU"/>
                </w:rPr>
                <w:t>41</w:t>
              </w:r>
              <w:r w:rsidRPr="00FF6105">
                <w:rPr>
                  <w:rFonts w:ascii="Times New Roman" w:hAnsi="Times New Roman"/>
                  <w:color w:val="0000FF"/>
                  <w:sz w:val="24"/>
                  <w:szCs w:val="24"/>
                  <w:u w:val="single"/>
                </w:rPr>
                <w:t>c</w:t>
              </w:r>
              <w:r w:rsidRPr="00FF6105">
                <w:rPr>
                  <w:rFonts w:ascii="Times New Roman" w:hAnsi="Times New Roman"/>
                  <w:color w:val="0000FF"/>
                  <w:sz w:val="24"/>
                  <w:szCs w:val="24"/>
                  <w:u w:val="single"/>
                  <w:lang w:val="ru-RU"/>
                </w:rPr>
                <w:t>97</w:t>
              </w:r>
              <w:r w:rsidRPr="00FF6105">
                <w:rPr>
                  <w:rFonts w:ascii="Times New Roman" w:hAnsi="Times New Roman"/>
                  <w:color w:val="0000FF"/>
                  <w:sz w:val="24"/>
                  <w:szCs w:val="24"/>
                  <w:u w:val="single"/>
                </w:rPr>
                <w:t>c</w:t>
              </w:r>
            </w:hyperlink>
          </w:p>
          <w:p w:rsidR="00101A6E" w:rsidRPr="00101A6E" w:rsidRDefault="00101A6E">
            <w:pPr>
              <w:spacing w:after="0"/>
              <w:ind w:left="135"/>
              <w:rPr>
                <w:sz w:val="24"/>
                <w:szCs w:val="24"/>
                <w:lang w:val="ru-RU"/>
              </w:rPr>
            </w:pPr>
            <w:hyperlink r:id="rId30" w:history="1">
              <w:r w:rsidRPr="00923F47">
                <w:rPr>
                  <w:rStyle w:val="ab"/>
                  <w:rFonts w:ascii="Times New Roman" w:hAnsi="Times New Roman" w:cs="Times New Roman"/>
                </w:rPr>
                <w:t>http://learningapps.org</w:t>
              </w:r>
            </w:hyperlink>
          </w:p>
        </w:tc>
      </w:tr>
      <w:tr w:rsidR="00911795" w:rsidRPr="00FF6105" w:rsidTr="00FF6105">
        <w:trPr>
          <w:trHeight w:val="144"/>
          <w:tblCellSpacing w:w="20" w:type="nil"/>
        </w:trPr>
        <w:tc>
          <w:tcPr>
            <w:tcW w:w="4536" w:type="dxa"/>
            <w:gridSpan w:val="2"/>
            <w:tcMar>
              <w:top w:w="50" w:type="dxa"/>
              <w:left w:w="100" w:type="dxa"/>
            </w:tcMar>
            <w:vAlign w:val="center"/>
          </w:tcPr>
          <w:p w:rsidR="00911795" w:rsidRPr="00FF6105" w:rsidRDefault="003F04D5">
            <w:pPr>
              <w:spacing w:after="0"/>
              <w:ind w:left="135"/>
              <w:rPr>
                <w:sz w:val="24"/>
                <w:szCs w:val="24"/>
              </w:rPr>
            </w:pPr>
            <w:proofErr w:type="spellStart"/>
            <w:r w:rsidRPr="00FF6105">
              <w:rPr>
                <w:rFonts w:ascii="Times New Roman" w:hAnsi="Times New Roman"/>
                <w:color w:val="000000"/>
                <w:sz w:val="24"/>
                <w:szCs w:val="24"/>
              </w:rPr>
              <w:t>Итого</w:t>
            </w:r>
            <w:proofErr w:type="spellEnd"/>
            <w:r w:rsidR="00FF6105">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по</w:t>
            </w:r>
            <w:proofErr w:type="spellEnd"/>
            <w:r w:rsidR="00FF6105">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разделу</w:t>
            </w:r>
            <w:proofErr w:type="spellEnd"/>
          </w:p>
        </w:tc>
        <w:tc>
          <w:tcPr>
            <w:tcW w:w="1701" w:type="dxa"/>
            <w:tcMar>
              <w:top w:w="50" w:type="dxa"/>
              <w:left w:w="100" w:type="dxa"/>
            </w:tcMar>
            <w:vAlign w:val="center"/>
          </w:tcPr>
          <w:p w:rsidR="00911795" w:rsidRPr="00FF6105" w:rsidRDefault="003F04D5">
            <w:pPr>
              <w:spacing w:after="0"/>
              <w:ind w:left="135"/>
              <w:jc w:val="center"/>
              <w:rPr>
                <w:sz w:val="24"/>
                <w:szCs w:val="24"/>
              </w:rPr>
            </w:pPr>
            <w:r w:rsidRPr="00FF6105">
              <w:rPr>
                <w:rFonts w:ascii="Times New Roman" w:hAnsi="Times New Roman"/>
                <w:color w:val="000000"/>
                <w:sz w:val="24"/>
                <w:szCs w:val="24"/>
              </w:rPr>
              <w:t xml:space="preserve"> 24 </w:t>
            </w:r>
          </w:p>
        </w:tc>
        <w:tc>
          <w:tcPr>
            <w:tcW w:w="3509" w:type="dxa"/>
            <w:tcMar>
              <w:top w:w="50" w:type="dxa"/>
              <w:left w:w="100" w:type="dxa"/>
            </w:tcMar>
            <w:vAlign w:val="center"/>
          </w:tcPr>
          <w:p w:rsidR="00911795" w:rsidRPr="00FF6105" w:rsidRDefault="00911795">
            <w:pPr>
              <w:rPr>
                <w:sz w:val="24"/>
                <w:szCs w:val="24"/>
              </w:rPr>
            </w:pPr>
          </w:p>
        </w:tc>
      </w:tr>
      <w:tr w:rsidR="00911795" w:rsidRPr="00101A6E" w:rsidTr="00FF6105">
        <w:trPr>
          <w:trHeight w:val="144"/>
          <w:tblCellSpacing w:w="20" w:type="nil"/>
        </w:trPr>
        <w:tc>
          <w:tcPr>
            <w:tcW w:w="9746" w:type="dxa"/>
            <w:gridSpan w:val="4"/>
            <w:tcMar>
              <w:top w:w="50" w:type="dxa"/>
              <w:left w:w="100" w:type="dxa"/>
            </w:tcMar>
            <w:vAlign w:val="center"/>
          </w:tcPr>
          <w:p w:rsidR="00911795" w:rsidRPr="00FF6105" w:rsidRDefault="003F04D5">
            <w:pPr>
              <w:spacing w:after="0"/>
              <w:ind w:left="135"/>
              <w:rPr>
                <w:sz w:val="24"/>
                <w:szCs w:val="24"/>
                <w:lang w:val="ru-RU"/>
              </w:rPr>
            </w:pPr>
            <w:r w:rsidRPr="00FF6105">
              <w:rPr>
                <w:rFonts w:ascii="Times New Roman" w:hAnsi="Times New Roman"/>
                <w:b/>
                <w:color w:val="000000"/>
                <w:sz w:val="24"/>
                <w:szCs w:val="24"/>
                <w:lang w:val="ru-RU"/>
              </w:rPr>
              <w:t>Раздел 3.ОСНОВЫ СПЕЦИАЛЬНОЙ ТЕОРИИ ОТНОСИТЕЛЬНОСТИ</w:t>
            </w:r>
          </w:p>
        </w:tc>
      </w:tr>
      <w:tr w:rsidR="00911795" w:rsidRPr="00101A6E" w:rsidTr="00FF6105">
        <w:trPr>
          <w:trHeight w:val="144"/>
          <w:tblCellSpacing w:w="20" w:type="nil"/>
        </w:trPr>
        <w:tc>
          <w:tcPr>
            <w:tcW w:w="665" w:type="dxa"/>
            <w:tcMar>
              <w:top w:w="50" w:type="dxa"/>
              <w:left w:w="100" w:type="dxa"/>
            </w:tcMar>
            <w:vAlign w:val="center"/>
          </w:tcPr>
          <w:p w:rsidR="00911795" w:rsidRPr="00FF6105" w:rsidRDefault="003F04D5">
            <w:pPr>
              <w:spacing w:after="0"/>
              <w:rPr>
                <w:sz w:val="24"/>
                <w:szCs w:val="24"/>
              </w:rPr>
            </w:pPr>
            <w:r w:rsidRPr="00FF6105">
              <w:rPr>
                <w:rFonts w:ascii="Times New Roman" w:hAnsi="Times New Roman"/>
                <w:color w:val="000000"/>
                <w:sz w:val="24"/>
                <w:szCs w:val="24"/>
              </w:rPr>
              <w:t>3.1</w:t>
            </w:r>
          </w:p>
        </w:tc>
        <w:tc>
          <w:tcPr>
            <w:tcW w:w="3871" w:type="dxa"/>
            <w:tcMar>
              <w:top w:w="50" w:type="dxa"/>
              <w:left w:w="100" w:type="dxa"/>
            </w:tcMar>
            <w:vAlign w:val="center"/>
          </w:tcPr>
          <w:p w:rsidR="00911795" w:rsidRPr="00FF6105" w:rsidRDefault="003F04D5">
            <w:pPr>
              <w:spacing w:after="0"/>
              <w:ind w:left="135"/>
              <w:rPr>
                <w:sz w:val="24"/>
                <w:szCs w:val="24"/>
              </w:rPr>
            </w:pPr>
            <w:proofErr w:type="spellStart"/>
            <w:r w:rsidRPr="00FF6105">
              <w:rPr>
                <w:rFonts w:ascii="Times New Roman" w:hAnsi="Times New Roman"/>
                <w:color w:val="000000"/>
                <w:sz w:val="24"/>
                <w:szCs w:val="24"/>
              </w:rPr>
              <w:t>Основы</w:t>
            </w:r>
            <w:proofErr w:type="spellEnd"/>
            <w:r w:rsidR="00FF6105">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специальной</w:t>
            </w:r>
            <w:proofErr w:type="spellEnd"/>
            <w:r w:rsidR="00FF6105">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теории</w:t>
            </w:r>
            <w:proofErr w:type="spellEnd"/>
            <w:r w:rsidR="00FF6105">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относительности</w:t>
            </w:r>
            <w:proofErr w:type="spellEnd"/>
          </w:p>
        </w:tc>
        <w:tc>
          <w:tcPr>
            <w:tcW w:w="1701" w:type="dxa"/>
            <w:tcMar>
              <w:top w:w="50" w:type="dxa"/>
              <w:left w:w="100" w:type="dxa"/>
            </w:tcMar>
            <w:vAlign w:val="center"/>
          </w:tcPr>
          <w:p w:rsidR="00911795" w:rsidRPr="00FF6105" w:rsidRDefault="003F04D5">
            <w:pPr>
              <w:spacing w:after="0"/>
              <w:ind w:left="135"/>
              <w:jc w:val="center"/>
              <w:rPr>
                <w:sz w:val="24"/>
                <w:szCs w:val="24"/>
              </w:rPr>
            </w:pPr>
            <w:r w:rsidRPr="00FF6105">
              <w:rPr>
                <w:rFonts w:ascii="Times New Roman" w:hAnsi="Times New Roman"/>
                <w:color w:val="000000"/>
                <w:sz w:val="24"/>
                <w:szCs w:val="24"/>
              </w:rPr>
              <w:t xml:space="preserve"> 4 </w:t>
            </w:r>
          </w:p>
        </w:tc>
        <w:tc>
          <w:tcPr>
            <w:tcW w:w="3509" w:type="dxa"/>
            <w:tcMar>
              <w:top w:w="50" w:type="dxa"/>
              <w:left w:w="100" w:type="dxa"/>
            </w:tcMar>
            <w:vAlign w:val="center"/>
          </w:tcPr>
          <w:p w:rsidR="00911795" w:rsidRDefault="003F04D5">
            <w:pPr>
              <w:spacing w:after="0"/>
              <w:ind w:left="135"/>
              <w:rPr>
                <w:lang w:val="ru-RU"/>
              </w:rPr>
            </w:pPr>
            <w:r w:rsidRPr="00FF6105">
              <w:rPr>
                <w:rFonts w:ascii="Times New Roman" w:hAnsi="Times New Roman"/>
                <w:color w:val="000000"/>
                <w:sz w:val="24"/>
                <w:szCs w:val="24"/>
                <w:lang w:val="ru-RU"/>
              </w:rPr>
              <w:t xml:space="preserve">Библиотека ЦОК </w:t>
            </w:r>
            <w:hyperlink r:id="rId31">
              <w:r w:rsidRPr="00FF6105">
                <w:rPr>
                  <w:rFonts w:ascii="Times New Roman" w:hAnsi="Times New Roman"/>
                  <w:color w:val="0000FF"/>
                  <w:sz w:val="24"/>
                  <w:szCs w:val="24"/>
                  <w:u w:val="single"/>
                </w:rPr>
                <w:t>https</w:t>
              </w:r>
              <w:r w:rsidRPr="00FF6105">
                <w:rPr>
                  <w:rFonts w:ascii="Times New Roman" w:hAnsi="Times New Roman"/>
                  <w:color w:val="0000FF"/>
                  <w:sz w:val="24"/>
                  <w:szCs w:val="24"/>
                  <w:u w:val="single"/>
                  <w:lang w:val="ru-RU"/>
                </w:rPr>
                <w:t>://</w:t>
              </w:r>
              <w:r w:rsidRPr="00FF6105">
                <w:rPr>
                  <w:rFonts w:ascii="Times New Roman" w:hAnsi="Times New Roman"/>
                  <w:color w:val="0000FF"/>
                  <w:sz w:val="24"/>
                  <w:szCs w:val="24"/>
                  <w:u w:val="single"/>
                </w:rPr>
                <w:t>m</w:t>
              </w:r>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edsoo</w:t>
              </w:r>
              <w:proofErr w:type="spellEnd"/>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ru</w:t>
              </w:r>
              <w:proofErr w:type="spellEnd"/>
              <w:r w:rsidRPr="00FF6105">
                <w:rPr>
                  <w:rFonts w:ascii="Times New Roman" w:hAnsi="Times New Roman"/>
                  <w:color w:val="0000FF"/>
                  <w:sz w:val="24"/>
                  <w:szCs w:val="24"/>
                  <w:u w:val="single"/>
                  <w:lang w:val="ru-RU"/>
                </w:rPr>
                <w:t>/7</w:t>
              </w:r>
              <w:r w:rsidRPr="00FF6105">
                <w:rPr>
                  <w:rFonts w:ascii="Times New Roman" w:hAnsi="Times New Roman"/>
                  <w:color w:val="0000FF"/>
                  <w:sz w:val="24"/>
                  <w:szCs w:val="24"/>
                  <w:u w:val="single"/>
                </w:rPr>
                <w:t>f</w:t>
              </w:r>
              <w:r w:rsidRPr="00FF6105">
                <w:rPr>
                  <w:rFonts w:ascii="Times New Roman" w:hAnsi="Times New Roman"/>
                  <w:color w:val="0000FF"/>
                  <w:sz w:val="24"/>
                  <w:szCs w:val="24"/>
                  <w:u w:val="single"/>
                  <w:lang w:val="ru-RU"/>
                </w:rPr>
                <w:t>41</w:t>
              </w:r>
              <w:r w:rsidRPr="00FF6105">
                <w:rPr>
                  <w:rFonts w:ascii="Times New Roman" w:hAnsi="Times New Roman"/>
                  <w:color w:val="0000FF"/>
                  <w:sz w:val="24"/>
                  <w:szCs w:val="24"/>
                  <w:u w:val="single"/>
                </w:rPr>
                <w:t>c</w:t>
              </w:r>
              <w:r w:rsidRPr="00FF6105">
                <w:rPr>
                  <w:rFonts w:ascii="Times New Roman" w:hAnsi="Times New Roman"/>
                  <w:color w:val="0000FF"/>
                  <w:sz w:val="24"/>
                  <w:szCs w:val="24"/>
                  <w:u w:val="single"/>
                  <w:lang w:val="ru-RU"/>
                </w:rPr>
                <w:t>97</w:t>
              </w:r>
              <w:r w:rsidRPr="00FF6105">
                <w:rPr>
                  <w:rFonts w:ascii="Times New Roman" w:hAnsi="Times New Roman"/>
                  <w:color w:val="0000FF"/>
                  <w:sz w:val="24"/>
                  <w:szCs w:val="24"/>
                  <w:u w:val="single"/>
                </w:rPr>
                <w:t>c</w:t>
              </w:r>
            </w:hyperlink>
          </w:p>
          <w:p w:rsidR="00101A6E" w:rsidRPr="00101A6E" w:rsidRDefault="00101A6E">
            <w:pPr>
              <w:spacing w:after="0"/>
              <w:ind w:left="135"/>
              <w:rPr>
                <w:sz w:val="24"/>
                <w:szCs w:val="24"/>
                <w:lang w:val="ru-RU"/>
              </w:rPr>
            </w:pPr>
            <w:hyperlink r:id="rId32" w:history="1">
              <w:r w:rsidRPr="00923F47">
                <w:rPr>
                  <w:rStyle w:val="ab"/>
                  <w:rFonts w:ascii="Times New Roman" w:hAnsi="Times New Roman" w:cs="Times New Roman"/>
                </w:rPr>
                <w:t>http://learningapps.org</w:t>
              </w:r>
            </w:hyperlink>
          </w:p>
        </w:tc>
      </w:tr>
      <w:tr w:rsidR="00911795" w:rsidRPr="00FF6105" w:rsidTr="00FF6105">
        <w:trPr>
          <w:trHeight w:val="144"/>
          <w:tblCellSpacing w:w="20" w:type="nil"/>
        </w:trPr>
        <w:tc>
          <w:tcPr>
            <w:tcW w:w="4536" w:type="dxa"/>
            <w:gridSpan w:val="2"/>
            <w:tcMar>
              <w:top w:w="50" w:type="dxa"/>
              <w:left w:w="100" w:type="dxa"/>
            </w:tcMar>
            <w:vAlign w:val="center"/>
          </w:tcPr>
          <w:p w:rsidR="00911795" w:rsidRPr="00FF6105" w:rsidRDefault="003F04D5">
            <w:pPr>
              <w:spacing w:after="0"/>
              <w:ind w:left="135"/>
              <w:rPr>
                <w:sz w:val="24"/>
                <w:szCs w:val="24"/>
              </w:rPr>
            </w:pPr>
            <w:proofErr w:type="spellStart"/>
            <w:r w:rsidRPr="00FF6105">
              <w:rPr>
                <w:rFonts w:ascii="Times New Roman" w:hAnsi="Times New Roman"/>
                <w:color w:val="000000"/>
                <w:sz w:val="24"/>
                <w:szCs w:val="24"/>
              </w:rPr>
              <w:t>Итого</w:t>
            </w:r>
            <w:proofErr w:type="spellEnd"/>
            <w:r w:rsidR="00101A6E">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по</w:t>
            </w:r>
            <w:proofErr w:type="spellEnd"/>
            <w:r w:rsidR="00101A6E">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разделу</w:t>
            </w:r>
            <w:proofErr w:type="spellEnd"/>
          </w:p>
        </w:tc>
        <w:tc>
          <w:tcPr>
            <w:tcW w:w="1701" w:type="dxa"/>
            <w:tcMar>
              <w:top w:w="50" w:type="dxa"/>
              <w:left w:w="100" w:type="dxa"/>
            </w:tcMar>
            <w:vAlign w:val="center"/>
          </w:tcPr>
          <w:p w:rsidR="00911795" w:rsidRPr="00FF6105" w:rsidRDefault="003F04D5">
            <w:pPr>
              <w:spacing w:after="0"/>
              <w:ind w:left="135"/>
              <w:jc w:val="center"/>
              <w:rPr>
                <w:sz w:val="24"/>
                <w:szCs w:val="24"/>
              </w:rPr>
            </w:pPr>
            <w:r w:rsidRPr="00FF6105">
              <w:rPr>
                <w:rFonts w:ascii="Times New Roman" w:hAnsi="Times New Roman"/>
                <w:color w:val="000000"/>
                <w:sz w:val="24"/>
                <w:szCs w:val="24"/>
              </w:rPr>
              <w:t xml:space="preserve"> 4 </w:t>
            </w:r>
          </w:p>
        </w:tc>
        <w:tc>
          <w:tcPr>
            <w:tcW w:w="3509" w:type="dxa"/>
            <w:tcMar>
              <w:top w:w="50" w:type="dxa"/>
              <w:left w:w="100" w:type="dxa"/>
            </w:tcMar>
            <w:vAlign w:val="center"/>
          </w:tcPr>
          <w:p w:rsidR="00911795" w:rsidRPr="00FF6105" w:rsidRDefault="00911795">
            <w:pPr>
              <w:rPr>
                <w:sz w:val="24"/>
                <w:szCs w:val="24"/>
              </w:rPr>
            </w:pPr>
          </w:p>
        </w:tc>
      </w:tr>
      <w:tr w:rsidR="00911795" w:rsidRPr="00FF6105" w:rsidTr="00FF6105">
        <w:trPr>
          <w:trHeight w:val="144"/>
          <w:tblCellSpacing w:w="20" w:type="nil"/>
        </w:trPr>
        <w:tc>
          <w:tcPr>
            <w:tcW w:w="9746" w:type="dxa"/>
            <w:gridSpan w:val="4"/>
            <w:tcMar>
              <w:top w:w="50" w:type="dxa"/>
              <w:left w:w="100" w:type="dxa"/>
            </w:tcMar>
            <w:vAlign w:val="center"/>
          </w:tcPr>
          <w:p w:rsidR="00911795" w:rsidRPr="00FF6105" w:rsidRDefault="003F04D5">
            <w:pPr>
              <w:spacing w:after="0"/>
              <w:ind w:left="135"/>
              <w:rPr>
                <w:sz w:val="24"/>
                <w:szCs w:val="24"/>
              </w:rPr>
            </w:pPr>
            <w:proofErr w:type="spellStart"/>
            <w:r w:rsidRPr="00FF6105">
              <w:rPr>
                <w:rFonts w:ascii="Times New Roman" w:hAnsi="Times New Roman"/>
                <w:b/>
                <w:color w:val="000000"/>
                <w:sz w:val="24"/>
                <w:szCs w:val="24"/>
              </w:rPr>
              <w:t>Раздел</w:t>
            </w:r>
            <w:proofErr w:type="spellEnd"/>
            <w:r w:rsidRPr="00FF6105">
              <w:rPr>
                <w:rFonts w:ascii="Times New Roman" w:hAnsi="Times New Roman"/>
                <w:b/>
                <w:color w:val="000000"/>
                <w:sz w:val="24"/>
                <w:szCs w:val="24"/>
              </w:rPr>
              <w:t xml:space="preserve"> 4.КВАНТОВАЯ ФИЗИКА</w:t>
            </w:r>
          </w:p>
        </w:tc>
      </w:tr>
      <w:tr w:rsidR="00911795" w:rsidRPr="00101A6E" w:rsidTr="00FF6105">
        <w:trPr>
          <w:trHeight w:val="144"/>
          <w:tblCellSpacing w:w="20" w:type="nil"/>
        </w:trPr>
        <w:tc>
          <w:tcPr>
            <w:tcW w:w="665" w:type="dxa"/>
            <w:tcMar>
              <w:top w:w="50" w:type="dxa"/>
              <w:left w:w="100" w:type="dxa"/>
            </w:tcMar>
            <w:vAlign w:val="center"/>
          </w:tcPr>
          <w:p w:rsidR="00911795" w:rsidRPr="00FF6105" w:rsidRDefault="003F04D5">
            <w:pPr>
              <w:spacing w:after="0"/>
              <w:rPr>
                <w:sz w:val="24"/>
                <w:szCs w:val="24"/>
              </w:rPr>
            </w:pPr>
            <w:r w:rsidRPr="00FF6105">
              <w:rPr>
                <w:rFonts w:ascii="Times New Roman" w:hAnsi="Times New Roman"/>
                <w:color w:val="000000"/>
                <w:sz w:val="24"/>
                <w:szCs w:val="24"/>
              </w:rPr>
              <w:t>4.1</w:t>
            </w:r>
          </w:p>
        </w:tc>
        <w:tc>
          <w:tcPr>
            <w:tcW w:w="3871" w:type="dxa"/>
            <w:tcMar>
              <w:top w:w="50" w:type="dxa"/>
              <w:left w:w="100" w:type="dxa"/>
            </w:tcMar>
            <w:vAlign w:val="center"/>
          </w:tcPr>
          <w:p w:rsidR="00911795" w:rsidRPr="00FF6105" w:rsidRDefault="003F04D5">
            <w:pPr>
              <w:spacing w:after="0"/>
              <w:ind w:left="135"/>
              <w:rPr>
                <w:sz w:val="24"/>
                <w:szCs w:val="24"/>
              </w:rPr>
            </w:pPr>
            <w:proofErr w:type="spellStart"/>
            <w:r w:rsidRPr="00FF6105">
              <w:rPr>
                <w:rFonts w:ascii="Times New Roman" w:hAnsi="Times New Roman"/>
                <w:color w:val="000000"/>
                <w:sz w:val="24"/>
                <w:szCs w:val="24"/>
              </w:rPr>
              <w:t>Элементы</w:t>
            </w:r>
            <w:proofErr w:type="spellEnd"/>
            <w:r w:rsidR="00E3190A">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квантовой</w:t>
            </w:r>
            <w:proofErr w:type="spellEnd"/>
            <w:r w:rsidR="00E3190A">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оптики</w:t>
            </w:r>
            <w:proofErr w:type="spellEnd"/>
          </w:p>
        </w:tc>
        <w:tc>
          <w:tcPr>
            <w:tcW w:w="1701" w:type="dxa"/>
            <w:tcMar>
              <w:top w:w="50" w:type="dxa"/>
              <w:left w:w="100" w:type="dxa"/>
            </w:tcMar>
            <w:vAlign w:val="center"/>
          </w:tcPr>
          <w:p w:rsidR="00911795" w:rsidRPr="00FF6105" w:rsidRDefault="003F04D5">
            <w:pPr>
              <w:spacing w:after="0"/>
              <w:ind w:left="135"/>
              <w:jc w:val="center"/>
              <w:rPr>
                <w:sz w:val="24"/>
                <w:szCs w:val="24"/>
              </w:rPr>
            </w:pPr>
            <w:r w:rsidRPr="00FF6105">
              <w:rPr>
                <w:rFonts w:ascii="Times New Roman" w:hAnsi="Times New Roman"/>
                <w:color w:val="000000"/>
                <w:sz w:val="24"/>
                <w:szCs w:val="24"/>
              </w:rPr>
              <w:t xml:space="preserve"> 6 </w:t>
            </w:r>
          </w:p>
        </w:tc>
        <w:tc>
          <w:tcPr>
            <w:tcW w:w="3509" w:type="dxa"/>
            <w:tcMar>
              <w:top w:w="50" w:type="dxa"/>
              <w:left w:w="100" w:type="dxa"/>
            </w:tcMar>
            <w:vAlign w:val="center"/>
          </w:tcPr>
          <w:p w:rsidR="00911795" w:rsidRDefault="003F04D5">
            <w:pPr>
              <w:spacing w:after="0"/>
              <w:ind w:left="135"/>
              <w:rPr>
                <w:lang w:val="ru-RU"/>
              </w:rPr>
            </w:pPr>
            <w:r w:rsidRPr="00FF6105">
              <w:rPr>
                <w:rFonts w:ascii="Times New Roman" w:hAnsi="Times New Roman"/>
                <w:color w:val="000000"/>
                <w:sz w:val="24"/>
                <w:szCs w:val="24"/>
                <w:lang w:val="ru-RU"/>
              </w:rPr>
              <w:t xml:space="preserve">Библиотека ЦОК </w:t>
            </w:r>
            <w:hyperlink r:id="rId33">
              <w:r w:rsidRPr="00FF6105">
                <w:rPr>
                  <w:rFonts w:ascii="Times New Roman" w:hAnsi="Times New Roman"/>
                  <w:color w:val="0000FF"/>
                  <w:sz w:val="24"/>
                  <w:szCs w:val="24"/>
                  <w:u w:val="single"/>
                </w:rPr>
                <w:t>https</w:t>
              </w:r>
              <w:r w:rsidRPr="00FF6105">
                <w:rPr>
                  <w:rFonts w:ascii="Times New Roman" w:hAnsi="Times New Roman"/>
                  <w:color w:val="0000FF"/>
                  <w:sz w:val="24"/>
                  <w:szCs w:val="24"/>
                  <w:u w:val="single"/>
                  <w:lang w:val="ru-RU"/>
                </w:rPr>
                <w:t>://</w:t>
              </w:r>
              <w:r w:rsidRPr="00FF6105">
                <w:rPr>
                  <w:rFonts w:ascii="Times New Roman" w:hAnsi="Times New Roman"/>
                  <w:color w:val="0000FF"/>
                  <w:sz w:val="24"/>
                  <w:szCs w:val="24"/>
                  <w:u w:val="single"/>
                </w:rPr>
                <w:t>m</w:t>
              </w:r>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edsoo</w:t>
              </w:r>
              <w:proofErr w:type="spellEnd"/>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ru</w:t>
              </w:r>
              <w:proofErr w:type="spellEnd"/>
              <w:r w:rsidRPr="00FF6105">
                <w:rPr>
                  <w:rFonts w:ascii="Times New Roman" w:hAnsi="Times New Roman"/>
                  <w:color w:val="0000FF"/>
                  <w:sz w:val="24"/>
                  <w:szCs w:val="24"/>
                  <w:u w:val="single"/>
                  <w:lang w:val="ru-RU"/>
                </w:rPr>
                <w:t>/7</w:t>
              </w:r>
              <w:r w:rsidRPr="00FF6105">
                <w:rPr>
                  <w:rFonts w:ascii="Times New Roman" w:hAnsi="Times New Roman"/>
                  <w:color w:val="0000FF"/>
                  <w:sz w:val="24"/>
                  <w:szCs w:val="24"/>
                  <w:u w:val="single"/>
                </w:rPr>
                <w:t>f</w:t>
              </w:r>
              <w:r w:rsidRPr="00FF6105">
                <w:rPr>
                  <w:rFonts w:ascii="Times New Roman" w:hAnsi="Times New Roman"/>
                  <w:color w:val="0000FF"/>
                  <w:sz w:val="24"/>
                  <w:szCs w:val="24"/>
                  <w:u w:val="single"/>
                  <w:lang w:val="ru-RU"/>
                </w:rPr>
                <w:t>41</w:t>
              </w:r>
              <w:r w:rsidRPr="00FF6105">
                <w:rPr>
                  <w:rFonts w:ascii="Times New Roman" w:hAnsi="Times New Roman"/>
                  <w:color w:val="0000FF"/>
                  <w:sz w:val="24"/>
                  <w:szCs w:val="24"/>
                  <w:u w:val="single"/>
                </w:rPr>
                <w:t>c</w:t>
              </w:r>
              <w:r w:rsidRPr="00FF6105">
                <w:rPr>
                  <w:rFonts w:ascii="Times New Roman" w:hAnsi="Times New Roman"/>
                  <w:color w:val="0000FF"/>
                  <w:sz w:val="24"/>
                  <w:szCs w:val="24"/>
                  <w:u w:val="single"/>
                  <w:lang w:val="ru-RU"/>
                </w:rPr>
                <w:t>97</w:t>
              </w:r>
              <w:r w:rsidRPr="00FF6105">
                <w:rPr>
                  <w:rFonts w:ascii="Times New Roman" w:hAnsi="Times New Roman"/>
                  <w:color w:val="0000FF"/>
                  <w:sz w:val="24"/>
                  <w:szCs w:val="24"/>
                  <w:u w:val="single"/>
                </w:rPr>
                <w:t>c</w:t>
              </w:r>
            </w:hyperlink>
          </w:p>
          <w:p w:rsidR="00101A6E" w:rsidRPr="00101A6E" w:rsidRDefault="00101A6E">
            <w:pPr>
              <w:spacing w:after="0"/>
              <w:ind w:left="135"/>
              <w:rPr>
                <w:sz w:val="24"/>
                <w:szCs w:val="24"/>
                <w:lang w:val="ru-RU"/>
              </w:rPr>
            </w:pPr>
            <w:hyperlink r:id="rId34" w:history="1">
              <w:r w:rsidRPr="00923F47">
                <w:rPr>
                  <w:rStyle w:val="ab"/>
                  <w:rFonts w:ascii="Times New Roman" w:hAnsi="Times New Roman" w:cs="Times New Roman"/>
                </w:rPr>
                <w:t>http://learningapps.org</w:t>
              </w:r>
            </w:hyperlink>
          </w:p>
        </w:tc>
      </w:tr>
      <w:tr w:rsidR="00911795" w:rsidRPr="00101A6E" w:rsidTr="00FF6105">
        <w:trPr>
          <w:trHeight w:val="144"/>
          <w:tblCellSpacing w:w="20" w:type="nil"/>
        </w:trPr>
        <w:tc>
          <w:tcPr>
            <w:tcW w:w="665" w:type="dxa"/>
            <w:tcMar>
              <w:top w:w="50" w:type="dxa"/>
              <w:left w:w="100" w:type="dxa"/>
            </w:tcMar>
            <w:vAlign w:val="center"/>
          </w:tcPr>
          <w:p w:rsidR="00911795" w:rsidRPr="00FF6105" w:rsidRDefault="003F04D5">
            <w:pPr>
              <w:spacing w:after="0"/>
              <w:rPr>
                <w:sz w:val="24"/>
                <w:szCs w:val="24"/>
              </w:rPr>
            </w:pPr>
            <w:r w:rsidRPr="00FF6105">
              <w:rPr>
                <w:rFonts w:ascii="Times New Roman" w:hAnsi="Times New Roman"/>
                <w:color w:val="000000"/>
                <w:sz w:val="24"/>
                <w:szCs w:val="24"/>
              </w:rPr>
              <w:t>4.2</w:t>
            </w:r>
          </w:p>
        </w:tc>
        <w:tc>
          <w:tcPr>
            <w:tcW w:w="3871" w:type="dxa"/>
            <w:tcMar>
              <w:top w:w="50" w:type="dxa"/>
              <w:left w:w="100" w:type="dxa"/>
            </w:tcMar>
            <w:vAlign w:val="center"/>
          </w:tcPr>
          <w:p w:rsidR="00911795" w:rsidRPr="00FF6105" w:rsidRDefault="003F04D5">
            <w:pPr>
              <w:spacing w:after="0"/>
              <w:ind w:left="135"/>
              <w:rPr>
                <w:sz w:val="24"/>
                <w:szCs w:val="24"/>
              </w:rPr>
            </w:pPr>
            <w:proofErr w:type="spellStart"/>
            <w:r w:rsidRPr="00FF6105">
              <w:rPr>
                <w:rFonts w:ascii="Times New Roman" w:hAnsi="Times New Roman"/>
                <w:color w:val="000000"/>
                <w:sz w:val="24"/>
                <w:szCs w:val="24"/>
              </w:rPr>
              <w:t>Строение</w:t>
            </w:r>
            <w:proofErr w:type="spellEnd"/>
            <w:r w:rsidR="00E3190A">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атома</w:t>
            </w:r>
            <w:proofErr w:type="spellEnd"/>
          </w:p>
        </w:tc>
        <w:tc>
          <w:tcPr>
            <w:tcW w:w="1701" w:type="dxa"/>
            <w:tcMar>
              <w:top w:w="50" w:type="dxa"/>
              <w:left w:w="100" w:type="dxa"/>
            </w:tcMar>
            <w:vAlign w:val="center"/>
          </w:tcPr>
          <w:p w:rsidR="00911795" w:rsidRPr="00FF6105" w:rsidRDefault="003F04D5">
            <w:pPr>
              <w:spacing w:after="0"/>
              <w:ind w:left="135"/>
              <w:jc w:val="center"/>
              <w:rPr>
                <w:sz w:val="24"/>
                <w:szCs w:val="24"/>
              </w:rPr>
            </w:pPr>
            <w:r w:rsidRPr="00FF6105">
              <w:rPr>
                <w:rFonts w:ascii="Times New Roman" w:hAnsi="Times New Roman"/>
                <w:color w:val="000000"/>
                <w:sz w:val="24"/>
                <w:szCs w:val="24"/>
              </w:rPr>
              <w:t xml:space="preserve"> 4 </w:t>
            </w:r>
          </w:p>
        </w:tc>
        <w:tc>
          <w:tcPr>
            <w:tcW w:w="3509" w:type="dxa"/>
            <w:tcMar>
              <w:top w:w="50" w:type="dxa"/>
              <w:left w:w="100" w:type="dxa"/>
            </w:tcMar>
            <w:vAlign w:val="center"/>
          </w:tcPr>
          <w:p w:rsidR="00911795" w:rsidRDefault="003F04D5">
            <w:pPr>
              <w:spacing w:after="0"/>
              <w:ind w:left="135"/>
              <w:rPr>
                <w:lang w:val="ru-RU"/>
              </w:rPr>
            </w:pPr>
            <w:r w:rsidRPr="00FF6105">
              <w:rPr>
                <w:rFonts w:ascii="Times New Roman" w:hAnsi="Times New Roman"/>
                <w:color w:val="000000"/>
                <w:sz w:val="24"/>
                <w:szCs w:val="24"/>
                <w:lang w:val="ru-RU"/>
              </w:rPr>
              <w:t xml:space="preserve">Библиотека ЦОК </w:t>
            </w:r>
            <w:hyperlink r:id="rId35">
              <w:r w:rsidRPr="00FF6105">
                <w:rPr>
                  <w:rFonts w:ascii="Times New Roman" w:hAnsi="Times New Roman"/>
                  <w:color w:val="0000FF"/>
                  <w:sz w:val="24"/>
                  <w:szCs w:val="24"/>
                  <w:u w:val="single"/>
                </w:rPr>
                <w:t>https</w:t>
              </w:r>
              <w:r w:rsidRPr="00FF6105">
                <w:rPr>
                  <w:rFonts w:ascii="Times New Roman" w:hAnsi="Times New Roman"/>
                  <w:color w:val="0000FF"/>
                  <w:sz w:val="24"/>
                  <w:szCs w:val="24"/>
                  <w:u w:val="single"/>
                  <w:lang w:val="ru-RU"/>
                </w:rPr>
                <w:t>://</w:t>
              </w:r>
              <w:r w:rsidRPr="00FF6105">
                <w:rPr>
                  <w:rFonts w:ascii="Times New Roman" w:hAnsi="Times New Roman"/>
                  <w:color w:val="0000FF"/>
                  <w:sz w:val="24"/>
                  <w:szCs w:val="24"/>
                  <w:u w:val="single"/>
                </w:rPr>
                <w:t>m</w:t>
              </w:r>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edsoo</w:t>
              </w:r>
              <w:proofErr w:type="spellEnd"/>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ru</w:t>
              </w:r>
              <w:proofErr w:type="spellEnd"/>
              <w:r w:rsidRPr="00FF6105">
                <w:rPr>
                  <w:rFonts w:ascii="Times New Roman" w:hAnsi="Times New Roman"/>
                  <w:color w:val="0000FF"/>
                  <w:sz w:val="24"/>
                  <w:szCs w:val="24"/>
                  <w:u w:val="single"/>
                  <w:lang w:val="ru-RU"/>
                </w:rPr>
                <w:t>/7</w:t>
              </w:r>
              <w:r w:rsidRPr="00FF6105">
                <w:rPr>
                  <w:rFonts w:ascii="Times New Roman" w:hAnsi="Times New Roman"/>
                  <w:color w:val="0000FF"/>
                  <w:sz w:val="24"/>
                  <w:szCs w:val="24"/>
                  <w:u w:val="single"/>
                </w:rPr>
                <w:t>f</w:t>
              </w:r>
              <w:r w:rsidRPr="00FF6105">
                <w:rPr>
                  <w:rFonts w:ascii="Times New Roman" w:hAnsi="Times New Roman"/>
                  <w:color w:val="0000FF"/>
                  <w:sz w:val="24"/>
                  <w:szCs w:val="24"/>
                  <w:u w:val="single"/>
                  <w:lang w:val="ru-RU"/>
                </w:rPr>
                <w:t>41</w:t>
              </w:r>
              <w:r w:rsidRPr="00FF6105">
                <w:rPr>
                  <w:rFonts w:ascii="Times New Roman" w:hAnsi="Times New Roman"/>
                  <w:color w:val="0000FF"/>
                  <w:sz w:val="24"/>
                  <w:szCs w:val="24"/>
                  <w:u w:val="single"/>
                </w:rPr>
                <w:t>c</w:t>
              </w:r>
              <w:r w:rsidRPr="00FF6105">
                <w:rPr>
                  <w:rFonts w:ascii="Times New Roman" w:hAnsi="Times New Roman"/>
                  <w:color w:val="0000FF"/>
                  <w:sz w:val="24"/>
                  <w:szCs w:val="24"/>
                  <w:u w:val="single"/>
                  <w:lang w:val="ru-RU"/>
                </w:rPr>
                <w:t>97</w:t>
              </w:r>
              <w:r w:rsidRPr="00FF6105">
                <w:rPr>
                  <w:rFonts w:ascii="Times New Roman" w:hAnsi="Times New Roman"/>
                  <w:color w:val="0000FF"/>
                  <w:sz w:val="24"/>
                  <w:szCs w:val="24"/>
                  <w:u w:val="single"/>
                </w:rPr>
                <w:t>c</w:t>
              </w:r>
            </w:hyperlink>
          </w:p>
          <w:p w:rsidR="00101A6E" w:rsidRPr="00101A6E" w:rsidRDefault="00101A6E">
            <w:pPr>
              <w:spacing w:after="0"/>
              <w:ind w:left="135"/>
              <w:rPr>
                <w:sz w:val="24"/>
                <w:szCs w:val="24"/>
                <w:lang w:val="ru-RU"/>
              </w:rPr>
            </w:pPr>
            <w:hyperlink r:id="rId36" w:history="1">
              <w:r w:rsidRPr="00923F47">
                <w:rPr>
                  <w:rStyle w:val="ab"/>
                  <w:rFonts w:ascii="Times New Roman" w:hAnsi="Times New Roman" w:cs="Times New Roman"/>
                </w:rPr>
                <w:t>http://learningapps.org</w:t>
              </w:r>
            </w:hyperlink>
          </w:p>
        </w:tc>
      </w:tr>
      <w:tr w:rsidR="00911795" w:rsidRPr="00101A6E" w:rsidTr="00FF6105">
        <w:trPr>
          <w:trHeight w:val="144"/>
          <w:tblCellSpacing w:w="20" w:type="nil"/>
        </w:trPr>
        <w:tc>
          <w:tcPr>
            <w:tcW w:w="665" w:type="dxa"/>
            <w:tcMar>
              <w:top w:w="50" w:type="dxa"/>
              <w:left w:w="100" w:type="dxa"/>
            </w:tcMar>
            <w:vAlign w:val="center"/>
          </w:tcPr>
          <w:p w:rsidR="00911795" w:rsidRPr="00FF6105" w:rsidRDefault="003F04D5">
            <w:pPr>
              <w:spacing w:after="0"/>
              <w:rPr>
                <w:sz w:val="24"/>
                <w:szCs w:val="24"/>
              </w:rPr>
            </w:pPr>
            <w:r w:rsidRPr="00FF6105">
              <w:rPr>
                <w:rFonts w:ascii="Times New Roman" w:hAnsi="Times New Roman"/>
                <w:color w:val="000000"/>
                <w:sz w:val="24"/>
                <w:szCs w:val="24"/>
              </w:rPr>
              <w:t>4.3</w:t>
            </w:r>
          </w:p>
        </w:tc>
        <w:tc>
          <w:tcPr>
            <w:tcW w:w="3871" w:type="dxa"/>
            <w:tcMar>
              <w:top w:w="50" w:type="dxa"/>
              <w:left w:w="100" w:type="dxa"/>
            </w:tcMar>
            <w:vAlign w:val="center"/>
          </w:tcPr>
          <w:p w:rsidR="00911795" w:rsidRPr="00FF6105" w:rsidRDefault="003F04D5">
            <w:pPr>
              <w:spacing w:after="0"/>
              <w:ind w:left="135"/>
              <w:rPr>
                <w:sz w:val="24"/>
                <w:szCs w:val="24"/>
              </w:rPr>
            </w:pPr>
            <w:proofErr w:type="spellStart"/>
            <w:r w:rsidRPr="00FF6105">
              <w:rPr>
                <w:rFonts w:ascii="Times New Roman" w:hAnsi="Times New Roman"/>
                <w:color w:val="000000"/>
                <w:sz w:val="24"/>
                <w:szCs w:val="24"/>
              </w:rPr>
              <w:t>Атомное</w:t>
            </w:r>
            <w:proofErr w:type="spellEnd"/>
            <w:r w:rsidR="00E3190A">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ядро</w:t>
            </w:r>
            <w:proofErr w:type="spellEnd"/>
          </w:p>
        </w:tc>
        <w:tc>
          <w:tcPr>
            <w:tcW w:w="1701" w:type="dxa"/>
            <w:tcMar>
              <w:top w:w="50" w:type="dxa"/>
              <w:left w:w="100" w:type="dxa"/>
            </w:tcMar>
            <w:vAlign w:val="center"/>
          </w:tcPr>
          <w:p w:rsidR="00911795" w:rsidRPr="00FF6105" w:rsidRDefault="003F04D5">
            <w:pPr>
              <w:spacing w:after="0"/>
              <w:ind w:left="135"/>
              <w:jc w:val="center"/>
              <w:rPr>
                <w:sz w:val="24"/>
                <w:szCs w:val="24"/>
              </w:rPr>
            </w:pPr>
            <w:r w:rsidRPr="00FF6105">
              <w:rPr>
                <w:rFonts w:ascii="Times New Roman" w:hAnsi="Times New Roman"/>
                <w:color w:val="000000"/>
                <w:sz w:val="24"/>
                <w:szCs w:val="24"/>
              </w:rPr>
              <w:t xml:space="preserve"> 5 </w:t>
            </w:r>
          </w:p>
        </w:tc>
        <w:tc>
          <w:tcPr>
            <w:tcW w:w="3509" w:type="dxa"/>
            <w:tcMar>
              <w:top w:w="50" w:type="dxa"/>
              <w:left w:w="100" w:type="dxa"/>
            </w:tcMar>
            <w:vAlign w:val="center"/>
          </w:tcPr>
          <w:p w:rsidR="00911795" w:rsidRDefault="003F04D5">
            <w:pPr>
              <w:spacing w:after="0"/>
              <w:ind w:left="135"/>
              <w:rPr>
                <w:lang w:val="ru-RU"/>
              </w:rPr>
            </w:pPr>
            <w:r w:rsidRPr="00FF6105">
              <w:rPr>
                <w:rFonts w:ascii="Times New Roman" w:hAnsi="Times New Roman"/>
                <w:color w:val="000000"/>
                <w:sz w:val="24"/>
                <w:szCs w:val="24"/>
                <w:lang w:val="ru-RU"/>
              </w:rPr>
              <w:t xml:space="preserve">Библиотека ЦОК </w:t>
            </w:r>
            <w:hyperlink r:id="rId37">
              <w:r w:rsidRPr="00FF6105">
                <w:rPr>
                  <w:rFonts w:ascii="Times New Roman" w:hAnsi="Times New Roman"/>
                  <w:color w:val="0000FF"/>
                  <w:sz w:val="24"/>
                  <w:szCs w:val="24"/>
                  <w:u w:val="single"/>
                </w:rPr>
                <w:t>https</w:t>
              </w:r>
              <w:r w:rsidRPr="00FF6105">
                <w:rPr>
                  <w:rFonts w:ascii="Times New Roman" w:hAnsi="Times New Roman"/>
                  <w:color w:val="0000FF"/>
                  <w:sz w:val="24"/>
                  <w:szCs w:val="24"/>
                  <w:u w:val="single"/>
                  <w:lang w:val="ru-RU"/>
                </w:rPr>
                <w:t>://</w:t>
              </w:r>
              <w:r w:rsidRPr="00FF6105">
                <w:rPr>
                  <w:rFonts w:ascii="Times New Roman" w:hAnsi="Times New Roman"/>
                  <w:color w:val="0000FF"/>
                  <w:sz w:val="24"/>
                  <w:szCs w:val="24"/>
                  <w:u w:val="single"/>
                </w:rPr>
                <w:t>m</w:t>
              </w:r>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edsoo</w:t>
              </w:r>
              <w:proofErr w:type="spellEnd"/>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ru</w:t>
              </w:r>
              <w:proofErr w:type="spellEnd"/>
              <w:r w:rsidRPr="00FF6105">
                <w:rPr>
                  <w:rFonts w:ascii="Times New Roman" w:hAnsi="Times New Roman"/>
                  <w:color w:val="0000FF"/>
                  <w:sz w:val="24"/>
                  <w:szCs w:val="24"/>
                  <w:u w:val="single"/>
                  <w:lang w:val="ru-RU"/>
                </w:rPr>
                <w:t>/7</w:t>
              </w:r>
              <w:r w:rsidRPr="00FF6105">
                <w:rPr>
                  <w:rFonts w:ascii="Times New Roman" w:hAnsi="Times New Roman"/>
                  <w:color w:val="0000FF"/>
                  <w:sz w:val="24"/>
                  <w:szCs w:val="24"/>
                  <w:u w:val="single"/>
                </w:rPr>
                <w:t>f</w:t>
              </w:r>
              <w:r w:rsidRPr="00FF6105">
                <w:rPr>
                  <w:rFonts w:ascii="Times New Roman" w:hAnsi="Times New Roman"/>
                  <w:color w:val="0000FF"/>
                  <w:sz w:val="24"/>
                  <w:szCs w:val="24"/>
                  <w:u w:val="single"/>
                  <w:lang w:val="ru-RU"/>
                </w:rPr>
                <w:t>41</w:t>
              </w:r>
              <w:r w:rsidRPr="00FF6105">
                <w:rPr>
                  <w:rFonts w:ascii="Times New Roman" w:hAnsi="Times New Roman"/>
                  <w:color w:val="0000FF"/>
                  <w:sz w:val="24"/>
                  <w:szCs w:val="24"/>
                  <w:u w:val="single"/>
                </w:rPr>
                <w:t>c</w:t>
              </w:r>
              <w:r w:rsidRPr="00FF6105">
                <w:rPr>
                  <w:rFonts w:ascii="Times New Roman" w:hAnsi="Times New Roman"/>
                  <w:color w:val="0000FF"/>
                  <w:sz w:val="24"/>
                  <w:szCs w:val="24"/>
                  <w:u w:val="single"/>
                  <w:lang w:val="ru-RU"/>
                </w:rPr>
                <w:t>97</w:t>
              </w:r>
              <w:r w:rsidRPr="00FF6105">
                <w:rPr>
                  <w:rFonts w:ascii="Times New Roman" w:hAnsi="Times New Roman"/>
                  <w:color w:val="0000FF"/>
                  <w:sz w:val="24"/>
                  <w:szCs w:val="24"/>
                  <w:u w:val="single"/>
                </w:rPr>
                <w:t>c</w:t>
              </w:r>
            </w:hyperlink>
          </w:p>
          <w:p w:rsidR="00101A6E" w:rsidRPr="00101A6E" w:rsidRDefault="00101A6E">
            <w:pPr>
              <w:spacing w:after="0"/>
              <w:ind w:left="135"/>
              <w:rPr>
                <w:sz w:val="24"/>
                <w:szCs w:val="24"/>
                <w:lang w:val="ru-RU"/>
              </w:rPr>
            </w:pPr>
            <w:hyperlink r:id="rId38" w:history="1">
              <w:r w:rsidRPr="00923F47">
                <w:rPr>
                  <w:rStyle w:val="ab"/>
                  <w:rFonts w:ascii="Times New Roman" w:hAnsi="Times New Roman" w:cs="Times New Roman"/>
                </w:rPr>
                <w:t>http://learningapps.org</w:t>
              </w:r>
            </w:hyperlink>
          </w:p>
        </w:tc>
      </w:tr>
      <w:tr w:rsidR="00911795" w:rsidRPr="00FF6105" w:rsidTr="00FF6105">
        <w:trPr>
          <w:trHeight w:val="144"/>
          <w:tblCellSpacing w:w="20" w:type="nil"/>
        </w:trPr>
        <w:tc>
          <w:tcPr>
            <w:tcW w:w="4536" w:type="dxa"/>
            <w:gridSpan w:val="2"/>
            <w:tcMar>
              <w:top w:w="50" w:type="dxa"/>
              <w:left w:w="100" w:type="dxa"/>
            </w:tcMar>
            <w:vAlign w:val="center"/>
          </w:tcPr>
          <w:p w:rsidR="00911795" w:rsidRPr="00FF6105" w:rsidRDefault="003F04D5">
            <w:pPr>
              <w:spacing w:after="0"/>
              <w:ind w:left="135"/>
              <w:rPr>
                <w:sz w:val="24"/>
                <w:szCs w:val="24"/>
              </w:rPr>
            </w:pPr>
            <w:proofErr w:type="spellStart"/>
            <w:r w:rsidRPr="00FF6105">
              <w:rPr>
                <w:rFonts w:ascii="Times New Roman" w:hAnsi="Times New Roman"/>
                <w:color w:val="000000"/>
                <w:sz w:val="24"/>
                <w:szCs w:val="24"/>
              </w:rPr>
              <w:t>Итого</w:t>
            </w:r>
            <w:proofErr w:type="spellEnd"/>
            <w:r w:rsidR="00E3190A">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по</w:t>
            </w:r>
            <w:proofErr w:type="spellEnd"/>
            <w:r w:rsidR="00E3190A">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разделу</w:t>
            </w:r>
            <w:proofErr w:type="spellEnd"/>
          </w:p>
        </w:tc>
        <w:tc>
          <w:tcPr>
            <w:tcW w:w="1701" w:type="dxa"/>
            <w:tcMar>
              <w:top w:w="50" w:type="dxa"/>
              <w:left w:w="100" w:type="dxa"/>
            </w:tcMar>
            <w:vAlign w:val="center"/>
          </w:tcPr>
          <w:p w:rsidR="00911795" w:rsidRPr="00FF6105" w:rsidRDefault="003F04D5">
            <w:pPr>
              <w:spacing w:after="0"/>
              <w:ind w:left="135"/>
              <w:jc w:val="center"/>
              <w:rPr>
                <w:sz w:val="24"/>
                <w:szCs w:val="24"/>
              </w:rPr>
            </w:pPr>
            <w:r w:rsidRPr="00FF6105">
              <w:rPr>
                <w:rFonts w:ascii="Times New Roman" w:hAnsi="Times New Roman"/>
                <w:color w:val="000000"/>
                <w:sz w:val="24"/>
                <w:szCs w:val="24"/>
              </w:rPr>
              <w:t xml:space="preserve"> 15 </w:t>
            </w:r>
          </w:p>
        </w:tc>
        <w:tc>
          <w:tcPr>
            <w:tcW w:w="3509" w:type="dxa"/>
            <w:tcMar>
              <w:top w:w="50" w:type="dxa"/>
              <w:left w:w="100" w:type="dxa"/>
            </w:tcMar>
            <w:vAlign w:val="center"/>
          </w:tcPr>
          <w:p w:rsidR="00911795" w:rsidRPr="00FF6105" w:rsidRDefault="00911795">
            <w:pPr>
              <w:rPr>
                <w:sz w:val="24"/>
                <w:szCs w:val="24"/>
              </w:rPr>
            </w:pPr>
          </w:p>
        </w:tc>
      </w:tr>
      <w:tr w:rsidR="00911795" w:rsidRPr="00101A6E" w:rsidTr="00FF6105">
        <w:trPr>
          <w:trHeight w:val="144"/>
          <w:tblCellSpacing w:w="20" w:type="nil"/>
        </w:trPr>
        <w:tc>
          <w:tcPr>
            <w:tcW w:w="9746" w:type="dxa"/>
            <w:gridSpan w:val="4"/>
            <w:tcMar>
              <w:top w:w="50" w:type="dxa"/>
              <w:left w:w="100" w:type="dxa"/>
            </w:tcMar>
            <w:vAlign w:val="center"/>
          </w:tcPr>
          <w:p w:rsidR="00911795" w:rsidRPr="00FF6105" w:rsidRDefault="003F04D5">
            <w:pPr>
              <w:spacing w:after="0"/>
              <w:ind w:left="135"/>
              <w:rPr>
                <w:sz w:val="24"/>
                <w:szCs w:val="24"/>
                <w:lang w:val="ru-RU"/>
              </w:rPr>
            </w:pPr>
            <w:r w:rsidRPr="00FF6105">
              <w:rPr>
                <w:rFonts w:ascii="Times New Roman" w:hAnsi="Times New Roman"/>
                <w:b/>
                <w:color w:val="000000"/>
                <w:sz w:val="24"/>
                <w:szCs w:val="24"/>
                <w:lang w:val="ru-RU"/>
              </w:rPr>
              <w:t>Раздел 5.ЭЛЕМЕНТЫ АСТРОНОМИИ И АСТРОФИЗИКИ</w:t>
            </w:r>
          </w:p>
        </w:tc>
      </w:tr>
      <w:tr w:rsidR="00911795" w:rsidRPr="00101A6E" w:rsidTr="00FF6105">
        <w:trPr>
          <w:trHeight w:val="144"/>
          <w:tblCellSpacing w:w="20" w:type="nil"/>
        </w:trPr>
        <w:tc>
          <w:tcPr>
            <w:tcW w:w="665" w:type="dxa"/>
            <w:tcMar>
              <w:top w:w="50" w:type="dxa"/>
              <w:left w:w="100" w:type="dxa"/>
            </w:tcMar>
            <w:vAlign w:val="center"/>
          </w:tcPr>
          <w:p w:rsidR="00911795" w:rsidRPr="00FF6105" w:rsidRDefault="003F04D5">
            <w:pPr>
              <w:spacing w:after="0"/>
              <w:rPr>
                <w:sz w:val="24"/>
                <w:szCs w:val="24"/>
              </w:rPr>
            </w:pPr>
            <w:r w:rsidRPr="00FF6105">
              <w:rPr>
                <w:rFonts w:ascii="Times New Roman" w:hAnsi="Times New Roman"/>
                <w:color w:val="000000"/>
                <w:sz w:val="24"/>
                <w:szCs w:val="24"/>
              </w:rPr>
              <w:t>5.1</w:t>
            </w:r>
          </w:p>
        </w:tc>
        <w:tc>
          <w:tcPr>
            <w:tcW w:w="3871" w:type="dxa"/>
            <w:tcMar>
              <w:top w:w="50" w:type="dxa"/>
              <w:left w:w="100" w:type="dxa"/>
            </w:tcMar>
            <w:vAlign w:val="center"/>
          </w:tcPr>
          <w:p w:rsidR="00911795" w:rsidRPr="00FF6105" w:rsidRDefault="003F04D5">
            <w:pPr>
              <w:spacing w:after="0"/>
              <w:ind w:left="135"/>
              <w:rPr>
                <w:sz w:val="24"/>
                <w:szCs w:val="24"/>
              </w:rPr>
            </w:pPr>
            <w:proofErr w:type="spellStart"/>
            <w:r w:rsidRPr="00FF6105">
              <w:rPr>
                <w:rFonts w:ascii="Times New Roman" w:hAnsi="Times New Roman"/>
                <w:color w:val="000000"/>
                <w:sz w:val="24"/>
                <w:szCs w:val="24"/>
              </w:rPr>
              <w:t>Элементы</w:t>
            </w:r>
            <w:proofErr w:type="spellEnd"/>
            <w:r w:rsidR="00E3190A">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астрономии</w:t>
            </w:r>
            <w:proofErr w:type="spellEnd"/>
            <w:r w:rsidRPr="00FF6105">
              <w:rPr>
                <w:rFonts w:ascii="Times New Roman" w:hAnsi="Times New Roman"/>
                <w:color w:val="000000"/>
                <w:sz w:val="24"/>
                <w:szCs w:val="24"/>
              </w:rPr>
              <w:t xml:space="preserve"> и </w:t>
            </w:r>
            <w:proofErr w:type="spellStart"/>
            <w:r w:rsidRPr="00FF6105">
              <w:rPr>
                <w:rFonts w:ascii="Times New Roman" w:hAnsi="Times New Roman"/>
                <w:color w:val="000000"/>
                <w:sz w:val="24"/>
                <w:szCs w:val="24"/>
              </w:rPr>
              <w:t>астрофизики</w:t>
            </w:r>
            <w:proofErr w:type="spellEnd"/>
          </w:p>
        </w:tc>
        <w:tc>
          <w:tcPr>
            <w:tcW w:w="1701" w:type="dxa"/>
            <w:tcMar>
              <w:top w:w="50" w:type="dxa"/>
              <w:left w:w="100" w:type="dxa"/>
            </w:tcMar>
            <w:vAlign w:val="center"/>
          </w:tcPr>
          <w:p w:rsidR="00911795" w:rsidRPr="00FF6105" w:rsidRDefault="003F04D5">
            <w:pPr>
              <w:spacing w:after="0"/>
              <w:ind w:left="135"/>
              <w:jc w:val="center"/>
              <w:rPr>
                <w:sz w:val="24"/>
                <w:szCs w:val="24"/>
              </w:rPr>
            </w:pPr>
            <w:r w:rsidRPr="00FF6105">
              <w:rPr>
                <w:rFonts w:ascii="Times New Roman" w:hAnsi="Times New Roman"/>
                <w:color w:val="000000"/>
                <w:sz w:val="24"/>
                <w:szCs w:val="24"/>
              </w:rPr>
              <w:t xml:space="preserve"> 7 </w:t>
            </w:r>
          </w:p>
        </w:tc>
        <w:tc>
          <w:tcPr>
            <w:tcW w:w="3509" w:type="dxa"/>
            <w:tcMar>
              <w:top w:w="50" w:type="dxa"/>
              <w:left w:w="100" w:type="dxa"/>
            </w:tcMar>
            <w:vAlign w:val="center"/>
          </w:tcPr>
          <w:p w:rsidR="00911795" w:rsidRDefault="003F04D5">
            <w:pPr>
              <w:spacing w:after="0"/>
              <w:ind w:left="135"/>
              <w:rPr>
                <w:lang w:val="ru-RU"/>
              </w:rPr>
            </w:pPr>
            <w:r w:rsidRPr="00FF6105">
              <w:rPr>
                <w:rFonts w:ascii="Times New Roman" w:hAnsi="Times New Roman"/>
                <w:color w:val="000000"/>
                <w:sz w:val="24"/>
                <w:szCs w:val="24"/>
                <w:lang w:val="ru-RU"/>
              </w:rPr>
              <w:t xml:space="preserve">Библиотека ЦОК </w:t>
            </w:r>
            <w:hyperlink r:id="rId39">
              <w:r w:rsidRPr="00FF6105">
                <w:rPr>
                  <w:rFonts w:ascii="Times New Roman" w:hAnsi="Times New Roman"/>
                  <w:color w:val="0000FF"/>
                  <w:sz w:val="24"/>
                  <w:szCs w:val="24"/>
                  <w:u w:val="single"/>
                </w:rPr>
                <w:t>https</w:t>
              </w:r>
              <w:r w:rsidRPr="00FF6105">
                <w:rPr>
                  <w:rFonts w:ascii="Times New Roman" w:hAnsi="Times New Roman"/>
                  <w:color w:val="0000FF"/>
                  <w:sz w:val="24"/>
                  <w:szCs w:val="24"/>
                  <w:u w:val="single"/>
                  <w:lang w:val="ru-RU"/>
                </w:rPr>
                <w:t>://</w:t>
              </w:r>
              <w:r w:rsidRPr="00FF6105">
                <w:rPr>
                  <w:rFonts w:ascii="Times New Roman" w:hAnsi="Times New Roman"/>
                  <w:color w:val="0000FF"/>
                  <w:sz w:val="24"/>
                  <w:szCs w:val="24"/>
                  <w:u w:val="single"/>
                </w:rPr>
                <w:t>m</w:t>
              </w:r>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edsoo</w:t>
              </w:r>
              <w:proofErr w:type="spellEnd"/>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ru</w:t>
              </w:r>
              <w:proofErr w:type="spellEnd"/>
              <w:r w:rsidRPr="00FF6105">
                <w:rPr>
                  <w:rFonts w:ascii="Times New Roman" w:hAnsi="Times New Roman"/>
                  <w:color w:val="0000FF"/>
                  <w:sz w:val="24"/>
                  <w:szCs w:val="24"/>
                  <w:u w:val="single"/>
                  <w:lang w:val="ru-RU"/>
                </w:rPr>
                <w:t>/7</w:t>
              </w:r>
              <w:r w:rsidRPr="00FF6105">
                <w:rPr>
                  <w:rFonts w:ascii="Times New Roman" w:hAnsi="Times New Roman"/>
                  <w:color w:val="0000FF"/>
                  <w:sz w:val="24"/>
                  <w:szCs w:val="24"/>
                  <w:u w:val="single"/>
                </w:rPr>
                <w:t>f</w:t>
              </w:r>
              <w:r w:rsidRPr="00FF6105">
                <w:rPr>
                  <w:rFonts w:ascii="Times New Roman" w:hAnsi="Times New Roman"/>
                  <w:color w:val="0000FF"/>
                  <w:sz w:val="24"/>
                  <w:szCs w:val="24"/>
                  <w:u w:val="single"/>
                  <w:lang w:val="ru-RU"/>
                </w:rPr>
                <w:t>41</w:t>
              </w:r>
              <w:r w:rsidRPr="00FF6105">
                <w:rPr>
                  <w:rFonts w:ascii="Times New Roman" w:hAnsi="Times New Roman"/>
                  <w:color w:val="0000FF"/>
                  <w:sz w:val="24"/>
                  <w:szCs w:val="24"/>
                  <w:u w:val="single"/>
                </w:rPr>
                <w:t>c</w:t>
              </w:r>
              <w:r w:rsidRPr="00FF6105">
                <w:rPr>
                  <w:rFonts w:ascii="Times New Roman" w:hAnsi="Times New Roman"/>
                  <w:color w:val="0000FF"/>
                  <w:sz w:val="24"/>
                  <w:szCs w:val="24"/>
                  <w:u w:val="single"/>
                  <w:lang w:val="ru-RU"/>
                </w:rPr>
                <w:t>97</w:t>
              </w:r>
              <w:r w:rsidRPr="00FF6105">
                <w:rPr>
                  <w:rFonts w:ascii="Times New Roman" w:hAnsi="Times New Roman"/>
                  <w:color w:val="0000FF"/>
                  <w:sz w:val="24"/>
                  <w:szCs w:val="24"/>
                  <w:u w:val="single"/>
                </w:rPr>
                <w:t>c</w:t>
              </w:r>
            </w:hyperlink>
          </w:p>
          <w:p w:rsidR="00101A6E" w:rsidRPr="00101A6E" w:rsidRDefault="00101A6E">
            <w:pPr>
              <w:spacing w:after="0"/>
              <w:ind w:left="135"/>
              <w:rPr>
                <w:sz w:val="24"/>
                <w:szCs w:val="24"/>
                <w:lang w:val="ru-RU"/>
              </w:rPr>
            </w:pPr>
            <w:hyperlink r:id="rId40" w:history="1">
              <w:r w:rsidRPr="00923F47">
                <w:rPr>
                  <w:rStyle w:val="ab"/>
                  <w:rFonts w:ascii="Times New Roman" w:hAnsi="Times New Roman" w:cs="Times New Roman"/>
                </w:rPr>
                <w:t>http://learningapps.org</w:t>
              </w:r>
            </w:hyperlink>
          </w:p>
        </w:tc>
      </w:tr>
      <w:tr w:rsidR="00911795" w:rsidRPr="00FF6105" w:rsidTr="00FF6105">
        <w:trPr>
          <w:trHeight w:val="144"/>
          <w:tblCellSpacing w:w="20" w:type="nil"/>
        </w:trPr>
        <w:tc>
          <w:tcPr>
            <w:tcW w:w="4536" w:type="dxa"/>
            <w:gridSpan w:val="2"/>
            <w:tcMar>
              <w:top w:w="50" w:type="dxa"/>
              <w:left w:w="100" w:type="dxa"/>
            </w:tcMar>
            <w:vAlign w:val="center"/>
          </w:tcPr>
          <w:p w:rsidR="00911795" w:rsidRPr="00FF6105" w:rsidRDefault="003F04D5">
            <w:pPr>
              <w:spacing w:after="0"/>
              <w:ind w:left="135"/>
              <w:rPr>
                <w:sz w:val="24"/>
                <w:szCs w:val="24"/>
              </w:rPr>
            </w:pPr>
            <w:proofErr w:type="spellStart"/>
            <w:r w:rsidRPr="00FF6105">
              <w:rPr>
                <w:rFonts w:ascii="Times New Roman" w:hAnsi="Times New Roman"/>
                <w:color w:val="000000"/>
                <w:sz w:val="24"/>
                <w:szCs w:val="24"/>
              </w:rPr>
              <w:t>Итого</w:t>
            </w:r>
            <w:proofErr w:type="spellEnd"/>
            <w:r w:rsidR="00E3190A">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по</w:t>
            </w:r>
            <w:proofErr w:type="spellEnd"/>
            <w:r w:rsidR="00E3190A">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разделу</w:t>
            </w:r>
            <w:proofErr w:type="spellEnd"/>
          </w:p>
        </w:tc>
        <w:tc>
          <w:tcPr>
            <w:tcW w:w="1701" w:type="dxa"/>
            <w:tcMar>
              <w:top w:w="50" w:type="dxa"/>
              <w:left w:w="100" w:type="dxa"/>
            </w:tcMar>
            <w:vAlign w:val="center"/>
          </w:tcPr>
          <w:p w:rsidR="00911795" w:rsidRPr="00FF6105" w:rsidRDefault="003F04D5">
            <w:pPr>
              <w:spacing w:after="0"/>
              <w:ind w:left="135"/>
              <w:jc w:val="center"/>
              <w:rPr>
                <w:sz w:val="24"/>
                <w:szCs w:val="24"/>
              </w:rPr>
            </w:pPr>
            <w:r w:rsidRPr="00FF6105">
              <w:rPr>
                <w:rFonts w:ascii="Times New Roman" w:hAnsi="Times New Roman"/>
                <w:color w:val="000000"/>
                <w:sz w:val="24"/>
                <w:szCs w:val="24"/>
              </w:rPr>
              <w:t xml:space="preserve"> 7 </w:t>
            </w:r>
          </w:p>
        </w:tc>
        <w:tc>
          <w:tcPr>
            <w:tcW w:w="3509" w:type="dxa"/>
            <w:tcMar>
              <w:top w:w="50" w:type="dxa"/>
              <w:left w:w="100" w:type="dxa"/>
            </w:tcMar>
            <w:vAlign w:val="center"/>
          </w:tcPr>
          <w:p w:rsidR="00911795" w:rsidRPr="00FF6105" w:rsidRDefault="00911795">
            <w:pPr>
              <w:rPr>
                <w:sz w:val="24"/>
                <w:szCs w:val="24"/>
              </w:rPr>
            </w:pPr>
          </w:p>
        </w:tc>
      </w:tr>
      <w:tr w:rsidR="00911795" w:rsidRPr="00FF6105" w:rsidTr="00FF6105">
        <w:trPr>
          <w:trHeight w:val="144"/>
          <w:tblCellSpacing w:w="20" w:type="nil"/>
        </w:trPr>
        <w:tc>
          <w:tcPr>
            <w:tcW w:w="9746" w:type="dxa"/>
            <w:gridSpan w:val="4"/>
            <w:tcMar>
              <w:top w:w="50" w:type="dxa"/>
              <w:left w:w="100" w:type="dxa"/>
            </w:tcMar>
            <w:vAlign w:val="center"/>
          </w:tcPr>
          <w:p w:rsidR="00911795" w:rsidRPr="00FF6105" w:rsidRDefault="003F04D5">
            <w:pPr>
              <w:spacing w:after="0"/>
              <w:ind w:left="135"/>
              <w:rPr>
                <w:sz w:val="24"/>
                <w:szCs w:val="24"/>
              </w:rPr>
            </w:pPr>
            <w:proofErr w:type="spellStart"/>
            <w:r w:rsidRPr="00FF6105">
              <w:rPr>
                <w:rFonts w:ascii="Times New Roman" w:hAnsi="Times New Roman"/>
                <w:b/>
                <w:color w:val="000000"/>
                <w:sz w:val="24"/>
                <w:szCs w:val="24"/>
              </w:rPr>
              <w:t>Раздел</w:t>
            </w:r>
            <w:proofErr w:type="spellEnd"/>
            <w:r w:rsidRPr="00FF6105">
              <w:rPr>
                <w:rFonts w:ascii="Times New Roman" w:hAnsi="Times New Roman"/>
                <w:b/>
                <w:color w:val="000000"/>
                <w:sz w:val="24"/>
                <w:szCs w:val="24"/>
              </w:rPr>
              <w:t xml:space="preserve"> 6.ОБОБЩАЮЩЕЕ ПОВТОРЕНИЕ</w:t>
            </w:r>
          </w:p>
        </w:tc>
      </w:tr>
      <w:tr w:rsidR="00911795" w:rsidRPr="00101A6E" w:rsidTr="00FF6105">
        <w:trPr>
          <w:trHeight w:val="144"/>
          <w:tblCellSpacing w:w="20" w:type="nil"/>
        </w:trPr>
        <w:tc>
          <w:tcPr>
            <w:tcW w:w="665" w:type="dxa"/>
            <w:tcMar>
              <w:top w:w="50" w:type="dxa"/>
              <w:left w:w="100" w:type="dxa"/>
            </w:tcMar>
            <w:vAlign w:val="center"/>
          </w:tcPr>
          <w:p w:rsidR="00911795" w:rsidRPr="00FF6105" w:rsidRDefault="003F04D5">
            <w:pPr>
              <w:spacing w:after="0"/>
              <w:rPr>
                <w:sz w:val="24"/>
                <w:szCs w:val="24"/>
              </w:rPr>
            </w:pPr>
            <w:r w:rsidRPr="00FF6105">
              <w:rPr>
                <w:rFonts w:ascii="Times New Roman" w:hAnsi="Times New Roman"/>
                <w:color w:val="000000"/>
                <w:sz w:val="24"/>
                <w:szCs w:val="24"/>
              </w:rPr>
              <w:t>6.1</w:t>
            </w:r>
          </w:p>
        </w:tc>
        <w:tc>
          <w:tcPr>
            <w:tcW w:w="3871" w:type="dxa"/>
            <w:tcMar>
              <w:top w:w="50" w:type="dxa"/>
              <w:left w:w="100" w:type="dxa"/>
            </w:tcMar>
            <w:vAlign w:val="center"/>
          </w:tcPr>
          <w:p w:rsidR="00911795" w:rsidRPr="00FF6105" w:rsidRDefault="003F04D5">
            <w:pPr>
              <w:spacing w:after="0"/>
              <w:ind w:left="135"/>
              <w:rPr>
                <w:sz w:val="24"/>
                <w:szCs w:val="24"/>
              </w:rPr>
            </w:pPr>
            <w:proofErr w:type="spellStart"/>
            <w:r w:rsidRPr="00FF6105">
              <w:rPr>
                <w:rFonts w:ascii="Times New Roman" w:hAnsi="Times New Roman"/>
                <w:color w:val="000000"/>
                <w:sz w:val="24"/>
                <w:szCs w:val="24"/>
              </w:rPr>
              <w:t>Обобщающее</w:t>
            </w:r>
            <w:proofErr w:type="spellEnd"/>
            <w:r w:rsidR="00E3190A">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повторение</w:t>
            </w:r>
            <w:proofErr w:type="spellEnd"/>
          </w:p>
        </w:tc>
        <w:tc>
          <w:tcPr>
            <w:tcW w:w="1701" w:type="dxa"/>
            <w:tcMar>
              <w:top w:w="50" w:type="dxa"/>
              <w:left w:w="100" w:type="dxa"/>
            </w:tcMar>
            <w:vAlign w:val="center"/>
          </w:tcPr>
          <w:p w:rsidR="00911795" w:rsidRPr="00FF6105" w:rsidRDefault="003F04D5">
            <w:pPr>
              <w:spacing w:after="0"/>
              <w:ind w:left="135"/>
              <w:jc w:val="center"/>
              <w:rPr>
                <w:sz w:val="24"/>
                <w:szCs w:val="24"/>
              </w:rPr>
            </w:pPr>
            <w:r w:rsidRPr="00FF6105">
              <w:rPr>
                <w:rFonts w:ascii="Times New Roman" w:hAnsi="Times New Roman"/>
                <w:color w:val="000000"/>
                <w:sz w:val="24"/>
                <w:szCs w:val="24"/>
              </w:rPr>
              <w:t xml:space="preserve"> 4 </w:t>
            </w:r>
          </w:p>
        </w:tc>
        <w:tc>
          <w:tcPr>
            <w:tcW w:w="3509" w:type="dxa"/>
            <w:tcMar>
              <w:top w:w="50" w:type="dxa"/>
              <w:left w:w="100" w:type="dxa"/>
            </w:tcMar>
            <w:vAlign w:val="center"/>
          </w:tcPr>
          <w:p w:rsidR="00911795" w:rsidRDefault="003F04D5">
            <w:pPr>
              <w:spacing w:after="0"/>
              <w:ind w:left="135"/>
              <w:rPr>
                <w:lang w:val="ru-RU"/>
              </w:rPr>
            </w:pPr>
            <w:r w:rsidRPr="00FF6105">
              <w:rPr>
                <w:rFonts w:ascii="Times New Roman" w:hAnsi="Times New Roman"/>
                <w:color w:val="000000"/>
                <w:sz w:val="24"/>
                <w:szCs w:val="24"/>
                <w:lang w:val="ru-RU"/>
              </w:rPr>
              <w:t xml:space="preserve">Библиотека ЦОК </w:t>
            </w:r>
            <w:hyperlink r:id="rId41">
              <w:r w:rsidRPr="00FF6105">
                <w:rPr>
                  <w:rFonts w:ascii="Times New Roman" w:hAnsi="Times New Roman"/>
                  <w:color w:val="0000FF"/>
                  <w:sz w:val="24"/>
                  <w:szCs w:val="24"/>
                  <w:u w:val="single"/>
                </w:rPr>
                <w:t>https</w:t>
              </w:r>
              <w:r w:rsidRPr="00FF6105">
                <w:rPr>
                  <w:rFonts w:ascii="Times New Roman" w:hAnsi="Times New Roman"/>
                  <w:color w:val="0000FF"/>
                  <w:sz w:val="24"/>
                  <w:szCs w:val="24"/>
                  <w:u w:val="single"/>
                  <w:lang w:val="ru-RU"/>
                </w:rPr>
                <w:t>://</w:t>
              </w:r>
              <w:r w:rsidRPr="00FF6105">
                <w:rPr>
                  <w:rFonts w:ascii="Times New Roman" w:hAnsi="Times New Roman"/>
                  <w:color w:val="0000FF"/>
                  <w:sz w:val="24"/>
                  <w:szCs w:val="24"/>
                  <w:u w:val="single"/>
                </w:rPr>
                <w:t>m</w:t>
              </w:r>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edsoo</w:t>
              </w:r>
              <w:proofErr w:type="spellEnd"/>
              <w:r w:rsidRPr="00FF6105">
                <w:rPr>
                  <w:rFonts w:ascii="Times New Roman" w:hAnsi="Times New Roman"/>
                  <w:color w:val="0000FF"/>
                  <w:sz w:val="24"/>
                  <w:szCs w:val="24"/>
                  <w:u w:val="single"/>
                  <w:lang w:val="ru-RU"/>
                </w:rPr>
                <w:t>.</w:t>
              </w:r>
              <w:proofErr w:type="spellStart"/>
              <w:r w:rsidRPr="00FF6105">
                <w:rPr>
                  <w:rFonts w:ascii="Times New Roman" w:hAnsi="Times New Roman"/>
                  <w:color w:val="0000FF"/>
                  <w:sz w:val="24"/>
                  <w:szCs w:val="24"/>
                  <w:u w:val="single"/>
                </w:rPr>
                <w:t>ru</w:t>
              </w:r>
              <w:proofErr w:type="spellEnd"/>
              <w:r w:rsidRPr="00FF6105">
                <w:rPr>
                  <w:rFonts w:ascii="Times New Roman" w:hAnsi="Times New Roman"/>
                  <w:color w:val="0000FF"/>
                  <w:sz w:val="24"/>
                  <w:szCs w:val="24"/>
                  <w:u w:val="single"/>
                  <w:lang w:val="ru-RU"/>
                </w:rPr>
                <w:t>/7</w:t>
              </w:r>
              <w:r w:rsidRPr="00FF6105">
                <w:rPr>
                  <w:rFonts w:ascii="Times New Roman" w:hAnsi="Times New Roman"/>
                  <w:color w:val="0000FF"/>
                  <w:sz w:val="24"/>
                  <w:szCs w:val="24"/>
                  <w:u w:val="single"/>
                </w:rPr>
                <w:t>f</w:t>
              </w:r>
              <w:r w:rsidRPr="00FF6105">
                <w:rPr>
                  <w:rFonts w:ascii="Times New Roman" w:hAnsi="Times New Roman"/>
                  <w:color w:val="0000FF"/>
                  <w:sz w:val="24"/>
                  <w:szCs w:val="24"/>
                  <w:u w:val="single"/>
                  <w:lang w:val="ru-RU"/>
                </w:rPr>
                <w:t>41</w:t>
              </w:r>
              <w:r w:rsidRPr="00FF6105">
                <w:rPr>
                  <w:rFonts w:ascii="Times New Roman" w:hAnsi="Times New Roman"/>
                  <w:color w:val="0000FF"/>
                  <w:sz w:val="24"/>
                  <w:szCs w:val="24"/>
                  <w:u w:val="single"/>
                </w:rPr>
                <w:t>c</w:t>
              </w:r>
              <w:r w:rsidRPr="00FF6105">
                <w:rPr>
                  <w:rFonts w:ascii="Times New Roman" w:hAnsi="Times New Roman"/>
                  <w:color w:val="0000FF"/>
                  <w:sz w:val="24"/>
                  <w:szCs w:val="24"/>
                  <w:u w:val="single"/>
                  <w:lang w:val="ru-RU"/>
                </w:rPr>
                <w:t>97</w:t>
              </w:r>
              <w:r w:rsidRPr="00FF6105">
                <w:rPr>
                  <w:rFonts w:ascii="Times New Roman" w:hAnsi="Times New Roman"/>
                  <w:color w:val="0000FF"/>
                  <w:sz w:val="24"/>
                  <w:szCs w:val="24"/>
                  <w:u w:val="single"/>
                </w:rPr>
                <w:t>c</w:t>
              </w:r>
            </w:hyperlink>
          </w:p>
          <w:p w:rsidR="00101A6E" w:rsidRPr="00101A6E" w:rsidRDefault="00101A6E">
            <w:pPr>
              <w:spacing w:after="0"/>
              <w:ind w:left="135"/>
              <w:rPr>
                <w:sz w:val="24"/>
                <w:szCs w:val="24"/>
                <w:lang w:val="ru-RU"/>
              </w:rPr>
            </w:pPr>
            <w:hyperlink r:id="rId42" w:history="1">
              <w:r w:rsidRPr="00923F47">
                <w:rPr>
                  <w:rStyle w:val="ab"/>
                  <w:rFonts w:ascii="Times New Roman" w:hAnsi="Times New Roman" w:cs="Times New Roman"/>
                </w:rPr>
                <w:t>http://learningapps.org</w:t>
              </w:r>
            </w:hyperlink>
          </w:p>
        </w:tc>
      </w:tr>
      <w:tr w:rsidR="00911795" w:rsidRPr="00FF6105" w:rsidTr="00FF6105">
        <w:trPr>
          <w:trHeight w:val="144"/>
          <w:tblCellSpacing w:w="20" w:type="nil"/>
        </w:trPr>
        <w:tc>
          <w:tcPr>
            <w:tcW w:w="4536" w:type="dxa"/>
            <w:gridSpan w:val="2"/>
            <w:tcMar>
              <w:top w:w="50" w:type="dxa"/>
              <w:left w:w="100" w:type="dxa"/>
            </w:tcMar>
            <w:vAlign w:val="center"/>
          </w:tcPr>
          <w:p w:rsidR="00911795" w:rsidRPr="00FF6105" w:rsidRDefault="003F04D5">
            <w:pPr>
              <w:spacing w:after="0"/>
              <w:ind w:left="135"/>
              <w:rPr>
                <w:sz w:val="24"/>
                <w:szCs w:val="24"/>
              </w:rPr>
            </w:pPr>
            <w:proofErr w:type="spellStart"/>
            <w:r w:rsidRPr="00FF6105">
              <w:rPr>
                <w:rFonts w:ascii="Times New Roman" w:hAnsi="Times New Roman"/>
                <w:color w:val="000000"/>
                <w:sz w:val="24"/>
                <w:szCs w:val="24"/>
              </w:rPr>
              <w:lastRenderedPageBreak/>
              <w:t>Итого</w:t>
            </w:r>
            <w:proofErr w:type="spellEnd"/>
            <w:r w:rsidR="00E3190A">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по</w:t>
            </w:r>
            <w:proofErr w:type="spellEnd"/>
            <w:r w:rsidR="00E3190A">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разделу</w:t>
            </w:r>
            <w:proofErr w:type="spellEnd"/>
          </w:p>
        </w:tc>
        <w:tc>
          <w:tcPr>
            <w:tcW w:w="1701" w:type="dxa"/>
            <w:tcMar>
              <w:top w:w="50" w:type="dxa"/>
              <w:left w:w="100" w:type="dxa"/>
            </w:tcMar>
            <w:vAlign w:val="center"/>
          </w:tcPr>
          <w:p w:rsidR="00911795" w:rsidRPr="00FF6105" w:rsidRDefault="003F04D5">
            <w:pPr>
              <w:spacing w:after="0"/>
              <w:ind w:left="135"/>
              <w:jc w:val="center"/>
              <w:rPr>
                <w:sz w:val="24"/>
                <w:szCs w:val="24"/>
              </w:rPr>
            </w:pPr>
            <w:r w:rsidRPr="00FF6105">
              <w:rPr>
                <w:rFonts w:ascii="Times New Roman" w:hAnsi="Times New Roman"/>
                <w:color w:val="000000"/>
                <w:sz w:val="24"/>
                <w:szCs w:val="24"/>
              </w:rPr>
              <w:t xml:space="preserve"> 4 </w:t>
            </w:r>
          </w:p>
        </w:tc>
        <w:tc>
          <w:tcPr>
            <w:tcW w:w="3509" w:type="dxa"/>
            <w:tcMar>
              <w:top w:w="50" w:type="dxa"/>
              <w:left w:w="100" w:type="dxa"/>
            </w:tcMar>
            <w:vAlign w:val="center"/>
          </w:tcPr>
          <w:p w:rsidR="00911795" w:rsidRPr="00FF6105" w:rsidRDefault="00911795">
            <w:pPr>
              <w:rPr>
                <w:sz w:val="24"/>
                <w:szCs w:val="24"/>
              </w:rPr>
            </w:pPr>
          </w:p>
        </w:tc>
      </w:tr>
      <w:tr w:rsidR="00911795" w:rsidRPr="00FF6105" w:rsidTr="00FF6105">
        <w:trPr>
          <w:trHeight w:val="144"/>
          <w:tblCellSpacing w:w="20" w:type="nil"/>
        </w:trPr>
        <w:tc>
          <w:tcPr>
            <w:tcW w:w="4536" w:type="dxa"/>
            <w:gridSpan w:val="2"/>
            <w:tcMar>
              <w:top w:w="50" w:type="dxa"/>
              <w:left w:w="100" w:type="dxa"/>
            </w:tcMar>
            <w:vAlign w:val="center"/>
          </w:tcPr>
          <w:p w:rsidR="00911795" w:rsidRPr="00FF6105" w:rsidRDefault="003F04D5">
            <w:pPr>
              <w:spacing w:after="0"/>
              <w:ind w:left="135"/>
              <w:rPr>
                <w:sz w:val="24"/>
                <w:szCs w:val="24"/>
              </w:rPr>
            </w:pPr>
            <w:proofErr w:type="spellStart"/>
            <w:r w:rsidRPr="00FF6105">
              <w:rPr>
                <w:rFonts w:ascii="Times New Roman" w:hAnsi="Times New Roman"/>
                <w:color w:val="000000"/>
                <w:sz w:val="24"/>
                <w:szCs w:val="24"/>
              </w:rPr>
              <w:t>Резервное</w:t>
            </w:r>
            <w:proofErr w:type="spellEnd"/>
            <w:r w:rsidR="00E3190A">
              <w:rPr>
                <w:rFonts w:ascii="Times New Roman" w:hAnsi="Times New Roman"/>
                <w:color w:val="000000"/>
                <w:sz w:val="24"/>
                <w:szCs w:val="24"/>
                <w:lang w:val="ru-RU"/>
              </w:rPr>
              <w:t xml:space="preserve"> </w:t>
            </w:r>
            <w:proofErr w:type="spellStart"/>
            <w:r w:rsidRPr="00FF6105">
              <w:rPr>
                <w:rFonts w:ascii="Times New Roman" w:hAnsi="Times New Roman"/>
                <w:color w:val="000000"/>
                <w:sz w:val="24"/>
                <w:szCs w:val="24"/>
              </w:rPr>
              <w:t>время</w:t>
            </w:r>
            <w:proofErr w:type="spellEnd"/>
          </w:p>
        </w:tc>
        <w:tc>
          <w:tcPr>
            <w:tcW w:w="1701" w:type="dxa"/>
            <w:tcMar>
              <w:top w:w="50" w:type="dxa"/>
              <w:left w:w="100" w:type="dxa"/>
            </w:tcMar>
            <w:vAlign w:val="center"/>
          </w:tcPr>
          <w:p w:rsidR="00911795" w:rsidRPr="00FF6105" w:rsidRDefault="003F04D5">
            <w:pPr>
              <w:spacing w:after="0"/>
              <w:ind w:left="135"/>
              <w:jc w:val="center"/>
              <w:rPr>
                <w:sz w:val="24"/>
                <w:szCs w:val="24"/>
              </w:rPr>
            </w:pPr>
            <w:r w:rsidRPr="00FF6105">
              <w:rPr>
                <w:rFonts w:ascii="Times New Roman" w:hAnsi="Times New Roman"/>
                <w:color w:val="000000"/>
                <w:sz w:val="24"/>
                <w:szCs w:val="24"/>
              </w:rPr>
              <w:t xml:space="preserve"> 3 </w:t>
            </w:r>
          </w:p>
        </w:tc>
        <w:tc>
          <w:tcPr>
            <w:tcW w:w="3509" w:type="dxa"/>
            <w:tcMar>
              <w:top w:w="50" w:type="dxa"/>
              <w:left w:w="100" w:type="dxa"/>
            </w:tcMar>
            <w:vAlign w:val="center"/>
          </w:tcPr>
          <w:p w:rsidR="00911795" w:rsidRPr="00FF6105" w:rsidRDefault="00911795">
            <w:pPr>
              <w:spacing w:after="0"/>
              <w:ind w:left="135"/>
              <w:rPr>
                <w:sz w:val="24"/>
                <w:szCs w:val="24"/>
              </w:rPr>
            </w:pPr>
          </w:p>
        </w:tc>
      </w:tr>
      <w:tr w:rsidR="00911795" w:rsidRPr="00FF6105" w:rsidTr="00FF6105">
        <w:trPr>
          <w:trHeight w:val="144"/>
          <w:tblCellSpacing w:w="20" w:type="nil"/>
        </w:trPr>
        <w:tc>
          <w:tcPr>
            <w:tcW w:w="4536" w:type="dxa"/>
            <w:gridSpan w:val="2"/>
            <w:tcMar>
              <w:top w:w="50" w:type="dxa"/>
              <w:left w:w="100" w:type="dxa"/>
            </w:tcMar>
            <w:vAlign w:val="center"/>
          </w:tcPr>
          <w:p w:rsidR="00911795" w:rsidRPr="00FF6105" w:rsidRDefault="003F04D5">
            <w:pPr>
              <w:spacing w:after="0"/>
              <w:ind w:left="135"/>
              <w:rPr>
                <w:sz w:val="24"/>
                <w:szCs w:val="24"/>
                <w:lang w:val="ru-RU"/>
              </w:rPr>
            </w:pPr>
            <w:r w:rsidRPr="00FF6105">
              <w:rPr>
                <w:rFonts w:ascii="Times New Roman" w:hAnsi="Times New Roman"/>
                <w:color w:val="000000"/>
                <w:sz w:val="24"/>
                <w:szCs w:val="24"/>
                <w:lang w:val="ru-RU"/>
              </w:rPr>
              <w:t>ОБЩЕЕ КОЛИЧЕСТВО ЧАСОВ ПО ПРОГРАММЕ</w:t>
            </w:r>
          </w:p>
        </w:tc>
        <w:tc>
          <w:tcPr>
            <w:tcW w:w="1701" w:type="dxa"/>
            <w:tcMar>
              <w:top w:w="50" w:type="dxa"/>
              <w:left w:w="100" w:type="dxa"/>
            </w:tcMar>
            <w:vAlign w:val="center"/>
          </w:tcPr>
          <w:p w:rsidR="00911795" w:rsidRPr="00FF6105" w:rsidRDefault="003F04D5">
            <w:pPr>
              <w:spacing w:after="0"/>
              <w:ind w:left="135"/>
              <w:jc w:val="center"/>
              <w:rPr>
                <w:sz w:val="24"/>
                <w:szCs w:val="24"/>
              </w:rPr>
            </w:pPr>
            <w:r w:rsidRPr="00FF6105">
              <w:rPr>
                <w:rFonts w:ascii="Times New Roman" w:hAnsi="Times New Roman"/>
                <w:color w:val="000000"/>
                <w:sz w:val="24"/>
                <w:szCs w:val="24"/>
              </w:rPr>
              <w:t xml:space="preserve">68 </w:t>
            </w:r>
          </w:p>
        </w:tc>
        <w:tc>
          <w:tcPr>
            <w:tcW w:w="3509" w:type="dxa"/>
            <w:tcMar>
              <w:top w:w="50" w:type="dxa"/>
              <w:left w:w="100" w:type="dxa"/>
            </w:tcMar>
            <w:vAlign w:val="center"/>
          </w:tcPr>
          <w:p w:rsidR="00911795" w:rsidRPr="00FF6105" w:rsidRDefault="00911795">
            <w:pPr>
              <w:rPr>
                <w:sz w:val="24"/>
                <w:szCs w:val="24"/>
              </w:rPr>
            </w:pPr>
          </w:p>
        </w:tc>
      </w:tr>
    </w:tbl>
    <w:p w:rsidR="00911795" w:rsidRPr="00E3190A" w:rsidRDefault="00911795">
      <w:pPr>
        <w:rPr>
          <w:sz w:val="24"/>
          <w:szCs w:val="24"/>
          <w:lang w:val="ru-RU"/>
        </w:rPr>
        <w:sectPr w:rsidR="00911795" w:rsidRPr="00E3190A" w:rsidSect="00767843">
          <w:pgSz w:w="11906" w:h="16383"/>
          <w:pgMar w:top="850" w:right="1134" w:bottom="1701" w:left="1701" w:header="720" w:footer="720" w:gutter="0"/>
          <w:cols w:space="720"/>
          <w:docGrid w:linePitch="299"/>
        </w:sectPr>
      </w:pPr>
    </w:p>
    <w:bookmarkEnd w:id="11"/>
    <w:p w:rsidR="003F04D5" w:rsidRPr="00E3190A" w:rsidRDefault="003F04D5" w:rsidP="00E3190A">
      <w:pPr>
        <w:rPr>
          <w:lang w:val="ru-RU"/>
        </w:rPr>
      </w:pPr>
    </w:p>
    <w:sectPr w:rsidR="003F04D5" w:rsidRPr="00E3190A" w:rsidSect="004218D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06557E"/>
    <w:multiLevelType w:val="multilevel"/>
    <w:tmpl w:val="F6E8B0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03407AE"/>
    <w:multiLevelType w:val="multilevel"/>
    <w:tmpl w:val="9EA21A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D9D4120"/>
    <w:multiLevelType w:val="multilevel"/>
    <w:tmpl w:val="747EA4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911795"/>
    <w:rsid w:val="000464A1"/>
    <w:rsid w:val="00101A6E"/>
    <w:rsid w:val="001119AB"/>
    <w:rsid w:val="003F04D5"/>
    <w:rsid w:val="004218D7"/>
    <w:rsid w:val="00767843"/>
    <w:rsid w:val="008373CE"/>
    <w:rsid w:val="008E184E"/>
    <w:rsid w:val="00911795"/>
    <w:rsid w:val="00B21D58"/>
    <w:rsid w:val="00BE60C4"/>
    <w:rsid w:val="00E3190A"/>
    <w:rsid w:val="00E75BAD"/>
    <w:rsid w:val="00FF61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218D7"/>
    <w:rPr>
      <w:color w:val="0563C1" w:themeColor="hyperlink"/>
      <w:u w:val="single"/>
    </w:rPr>
  </w:style>
  <w:style w:type="table" w:styleId="ac">
    <w:name w:val="Table Grid"/>
    <w:basedOn w:val="a1"/>
    <w:uiPriority w:val="59"/>
    <w:rsid w:val="004218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arningapps.org" TargetMode="External"/><Relationship Id="rId13" Type="http://schemas.openxmlformats.org/officeDocument/2006/relationships/hyperlink" Target="https://m.edsoo.ru/7f41bf72" TargetMode="External"/><Relationship Id="rId18" Type="http://schemas.openxmlformats.org/officeDocument/2006/relationships/hyperlink" Target="http://learningapps.org" TargetMode="External"/><Relationship Id="rId26" Type="http://schemas.openxmlformats.org/officeDocument/2006/relationships/hyperlink" Target="http://learningapps.org" TargetMode="External"/><Relationship Id="rId39" Type="http://schemas.openxmlformats.org/officeDocument/2006/relationships/hyperlink" Target="https://m.edsoo.ru/7f41c97c" TargetMode="External"/><Relationship Id="rId3" Type="http://schemas.openxmlformats.org/officeDocument/2006/relationships/settings" Target="settings.xml"/><Relationship Id="rId21" Type="http://schemas.openxmlformats.org/officeDocument/2006/relationships/hyperlink" Target="https://m.edsoo.ru/7f41bf72" TargetMode="External"/><Relationship Id="rId34" Type="http://schemas.openxmlformats.org/officeDocument/2006/relationships/hyperlink" Target="http://learningapps.org" TargetMode="External"/><Relationship Id="rId42" Type="http://schemas.openxmlformats.org/officeDocument/2006/relationships/hyperlink" Target="http://learningapps.org" TargetMode="External"/><Relationship Id="rId7" Type="http://schemas.openxmlformats.org/officeDocument/2006/relationships/hyperlink" Target="https://m.edsoo.ru/7f41bf72" TargetMode="External"/><Relationship Id="rId12" Type="http://schemas.openxmlformats.org/officeDocument/2006/relationships/hyperlink" Target="http://learningapps.org" TargetMode="External"/><Relationship Id="rId17" Type="http://schemas.openxmlformats.org/officeDocument/2006/relationships/hyperlink" Target="https://m.edsoo.ru/7f41bf72" TargetMode="External"/><Relationship Id="rId25" Type="http://schemas.openxmlformats.org/officeDocument/2006/relationships/hyperlink" Target="https://m.edsoo.ru/7f41c97c" TargetMode="External"/><Relationship Id="rId33" Type="http://schemas.openxmlformats.org/officeDocument/2006/relationships/hyperlink" Target="https://m.edsoo.ru/7f41c97c" TargetMode="External"/><Relationship Id="rId38" Type="http://schemas.openxmlformats.org/officeDocument/2006/relationships/hyperlink" Target="http://learningapps.org" TargetMode="External"/><Relationship Id="rId2" Type="http://schemas.openxmlformats.org/officeDocument/2006/relationships/styles" Target="styles.xml"/><Relationship Id="rId16" Type="http://schemas.openxmlformats.org/officeDocument/2006/relationships/hyperlink" Target="http://learningapps.org" TargetMode="External"/><Relationship Id="rId20" Type="http://schemas.openxmlformats.org/officeDocument/2006/relationships/hyperlink" Target="http://learningapps.org" TargetMode="External"/><Relationship Id="rId29" Type="http://schemas.openxmlformats.org/officeDocument/2006/relationships/hyperlink" Target="https://m.edsoo.ru/7f41c97c" TargetMode="External"/><Relationship Id="rId41"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hyperlink" Target="http://learningapps.org" TargetMode="External"/><Relationship Id="rId11" Type="http://schemas.openxmlformats.org/officeDocument/2006/relationships/hyperlink" Target="https://m.edsoo.ru/7f41bf72" TargetMode="External"/><Relationship Id="rId24" Type="http://schemas.openxmlformats.org/officeDocument/2006/relationships/hyperlink" Target="http://learningapps.org" TargetMode="External"/><Relationship Id="rId32" Type="http://schemas.openxmlformats.org/officeDocument/2006/relationships/hyperlink" Target="http://learningapps.org" TargetMode="External"/><Relationship Id="rId37" Type="http://schemas.openxmlformats.org/officeDocument/2006/relationships/hyperlink" Target="https://m.edsoo.ru/7f41c97c" TargetMode="External"/><Relationship Id="rId40" Type="http://schemas.openxmlformats.org/officeDocument/2006/relationships/hyperlink" Target="http://learningapps.org" TargetMode="External"/><Relationship Id="rId5" Type="http://schemas.openxmlformats.org/officeDocument/2006/relationships/hyperlink" Target="https://m.edsoo.ru/7f41bf72" TargetMode="Externa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learningapps.org" TargetMode="External"/><Relationship Id="rId36" Type="http://schemas.openxmlformats.org/officeDocument/2006/relationships/hyperlink" Target="http://learningapps.org" TargetMode="External"/><Relationship Id="rId10" Type="http://schemas.openxmlformats.org/officeDocument/2006/relationships/hyperlink" Target="http://learningapps.org" TargetMode="External"/><Relationship Id="rId19" Type="http://schemas.openxmlformats.org/officeDocument/2006/relationships/hyperlink" Target="https://m.edsoo.ru/7f41bf72" TargetMode="External"/><Relationship Id="rId31" Type="http://schemas.openxmlformats.org/officeDocument/2006/relationships/hyperlink" Target="https://m.edsoo.ru/7f41c97c"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learningapps.org" TargetMode="External"/><Relationship Id="rId22" Type="http://schemas.openxmlformats.org/officeDocument/2006/relationships/hyperlink" Target="http://learningapps.org" TargetMode="External"/><Relationship Id="rId27" Type="http://schemas.openxmlformats.org/officeDocument/2006/relationships/hyperlink" Target="https://m.edsoo.ru/7f41c97c" TargetMode="External"/><Relationship Id="rId30" Type="http://schemas.openxmlformats.org/officeDocument/2006/relationships/hyperlink" Target="http://learningapps.org" TargetMode="External"/><Relationship Id="rId35" Type="http://schemas.openxmlformats.org/officeDocument/2006/relationships/hyperlink" Target="https://m.edsoo.ru/7f41c97c"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27</Pages>
  <Words>8848</Words>
  <Characters>50436</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12</cp:revision>
  <dcterms:created xsi:type="dcterms:W3CDTF">2023-08-14T11:31:00Z</dcterms:created>
  <dcterms:modified xsi:type="dcterms:W3CDTF">2023-08-22T09:24:00Z</dcterms:modified>
</cp:coreProperties>
</file>